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8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5"/>
        <w:gridCol w:w="521"/>
        <w:gridCol w:w="575"/>
        <w:gridCol w:w="179"/>
        <w:gridCol w:w="1710"/>
        <w:gridCol w:w="810"/>
        <w:gridCol w:w="90"/>
        <w:gridCol w:w="720"/>
        <w:gridCol w:w="180"/>
        <w:gridCol w:w="90"/>
        <w:gridCol w:w="450"/>
        <w:gridCol w:w="450"/>
        <w:gridCol w:w="270"/>
        <w:gridCol w:w="630"/>
        <w:gridCol w:w="90"/>
        <w:gridCol w:w="180"/>
        <w:gridCol w:w="450"/>
        <w:gridCol w:w="540"/>
        <w:gridCol w:w="270"/>
        <w:gridCol w:w="90"/>
        <w:gridCol w:w="630"/>
        <w:gridCol w:w="900"/>
      </w:tblGrid>
      <w:tr w:rsidR="006C7ED3" w:rsidRPr="00AA7227" w:rsidTr="00AC2AF9">
        <w:tc>
          <w:tcPr>
            <w:tcW w:w="1351" w:type="dxa"/>
            <w:gridSpan w:val="3"/>
          </w:tcPr>
          <w:p w:rsidR="006C7ED3" w:rsidRPr="00AA7227" w:rsidRDefault="006C7ED3" w:rsidP="00AA7227">
            <w:pPr>
              <w:spacing w:after="0" w:line="240" w:lineRule="auto"/>
            </w:pPr>
            <w:r w:rsidRPr="00AA7227">
              <w:rPr>
                <w:noProof/>
                <w:lang w:bidi="hi-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57pt;height:64.5pt;visibility:visible">
                  <v:imagedata r:id="rId8" o:title=""/>
                </v:shape>
              </w:pict>
            </w:r>
          </w:p>
        </w:tc>
        <w:tc>
          <w:tcPr>
            <w:tcW w:w="8729" w:type="dxa"/>
            <w:gridSpan w:val="19"/>
          </w:tcPr>
          <w:p w:rsidR="006C7ED3" w:rsidRPr="006963C2" w:rsidRDefault="006C7ED3" w:rsidP="008578FB">
            <w:pPr>
              <w:spacing w:before="120" w:after="120" w:line="240" w:lineRule="auto"/>
              <w:jc w:val="center"/>
              <w:rPr>
                <w:rFonts w:ascii="Bookman Old Style" w:hAnsi="Bookman Old Style"/>
                <w:sz w:val="28"/>
                <w:szCs w:val="28"/>
              </w:rPr>
            </w:pPr>
            <w:r w:rsidRPr="006963C2">
              <w:rPr>
                <w:rFonts w:ascii="Bookman Old Style" w:hAnsi="Bookman Old Style"/>
                <w:b/>
                <w:bCs/>
                <w:sz w:val="32"/>
                <w:szCs w:val="32"/>
              </w:rPr>
              <w:t xml:space="preserve">SANCHAR NIGAM EXECUTIVES’ ASSOCIATION </w:t>
            </w:r>
            <w:r w:rsidRPr="006963C2">
              <w:rPr>
                <w:rFonts w:ascii="Bookman Old Style" w:hAnsi="Bookman Old Style"/>
                <w:b/>
                <w:bCs/>
                <w:sz w:val="28"/>
                <w:szCs w:val="28"/>
              </w:rPr>
              <w:t xml:space="preserve">[I]   </w:t>
            </w:r>
            <w:r w:rsidRPr="006963C2">
              <w:rPr>
                <w:rFonts w:ascii="Bookman Old Style" w:hAnsi="Bookman Old Style"/>
                <w:sz w:val="28"/>
                <w:szCs w:val="28"/>
              </w:rPr>
              <w:t xml:space="preserve">                                                       </w:t>
            </w:r>
          </w:p>
          <w:p w:rsidR="006C7ED3" w:rsidRPr="006963C2" w:rsidRDefault="006C7ED3" w:rsidP="00AA7227">
            <w:pPr>
              <w:spacing w:after="0" w:line="240" w:lineRule="auto"/>
              <w:jc w:val="center"/>
              <w:rPr>
                <w:rFonts w:ascii="Bookman Old Style" w:hAnsi="Bookman Old Style"/>
                <w:b/>
                <w:bCs/>
                <w:sz w:val="32"/>
                <w:szCs w:val="32"/>
              </w:rPr>
            </w:pPr>
            <w:r w:rsidRPr="006963C2">
              <w:rPr>
                <w:rFonts w:ascii="Bookman Old Style" w:hAnsi="Bookman Old Style"/>
                <w:b/>
                <w:bCs/>
                <w:sz w:val="32"/>
                <w:szCs w:val="32"/>
              </w:rPr>
              <w:t>Maharashtra Circle</w:t>
            </w:r>
            <w:r w:rsidR="008578FB">
              <w:rPr>
                <w:rFonts w:ascii="Bookman Old Style" w:hAnsi="Bookman Old Style"/>
                <w:b/>
                <w:bCs/>
                <w:sz w:val="32"/>
                <w:szCs w:val="32"/>
              </w:rPr>
              <w:t>.</w:t>
            </w:r>
            <w:r w:rsidRPr="006963C2">
              <w:rPr>
                <w:rFonts w:ascii="Bookman Old Style" w:hAnsi="Bookman Old Style"/>
                <w:b/>
                <w:bCs/>
                <w:sz w:val="32"/>
                <w:szCs w:val="32"/>
              </w:rPr>
              <w:t xml:space="preserve"> </w:t>
            </w:r>
          </w:p>
          <w:p w:rsidR="006C7ED3" w:rsidRPr="006963C2" w:rsidRDefault="006C7ED3" w:rsidP="006C7ED3">
            <w:pPr>
              <w:spacing w:after="0" w:line="240" w:lineRule="auto"/>
              <w:jc w:val="center"/>
              <w:rPr>
                <w:rFonts w:ascii="Bookman Old Style" w:hAnsi="Bookman Old Style"/>
                <w:b/>
                <w:bCs/>
                <w:sz w:val="32"/>
                <w:szCs w:val="32"/>
              </w:rPr>
            </w:pPr>
          </w:p>
        </w:tc>
      </w:tr>
      <w:tr w:rsidR="008578FB" w:rsidRPr="00AA7227" w:rsidTr="00AC2AF9">
        <w:tc>
          <w:tcPr>
            <w:tcW w:w="10080" w:type="dxa"/>
            <w:gridSpan w:val="22"/>
          </w:tcPr>
          <w:p w:rsidR="008578FB" w:rsidRPr="00AA7227" w:rsidRDefault="008578FB" w:rsidP="00AA7227">
            <w:pPr>
              <w:spacing w:before="120" w:after="120" w:line="240" w:lineRule="auto"/>
              <w:jc w:val="center"/>
              <w:rPr>
                <w:rFonts w:ascii="Bookman Old Style" w:hAnsi="Bookman Old Style"/>
                <w:b/>
                <w:bCs/>
              </w:rPr>
            </w:pPr>
            <w:r w:rsidRPr="006963C2">
              <w:rPr>
                <w:rFonts w:ascii="Bookman Old Style" w:hAnsi="Bookman Old Style"/>
                <w:b/>
                <w:bCs/>
                <w:sz w:val="28"/>
                <w:szCs w:val="28"/>
              </w:rPr>
              <w:t>DS Report</w:t>
            </w:r>
            <w:r w:rsidRPr="006963C2">
              <w:rPr>
                <w:rFonts w:ascii="Bookman Old Style" w:hAnsi="Bookman Old Style"/>
                <w:b/>
                <w:bCs/>
                <w:sz w:val="32"/>
                <w:szCs w:val="32"/>
              </w:rPr>
              <w:t xml:space="preserve"> to be submitted in CEC Meeting </w:t>
            </w:r>
            <w:r>
              <w:rPr>
                <w:rFonts w:ascii="Bookman Old Style" w:hAnsi="Bookman Old Style"/>
                <w:b/>
                <w:bCs/>
                <w:sz w:val="32"/>
                <w:szCs w:val="32"/>
              </w:rPr>
              <w:t>Solapur</w:t>
            </w:r>
            <w:r w:rsidRPr="006963C2">
              <w:rPr>
                <w:rFonts w:ascii="Bookman Old Style" w:hAnsi="Bookman Old Style"/>
                <w:b/>
                <w:bCs/>
                <w:sz w:val="32"/>
                <w:szCs w:val="32"/>
              </w:rPr>
              <w:t>.</w:t>
            </w:r>
          </w:p>
        </w:tc>
      </w:tr>
      <w:tr w:rsidR="006C7ED3" w:rsidRPr="00AA7227" w:rsidTr="00AC2AF9">
        <w:tc>
          <w:tcPr>
            <w:tcW w:w="776" w:type="dxa"/>
            <w:gridSpan w:val="2"/>
          </w:tcPr>
          <w:p w:rsidR="006C7ED3" w:rsidRPr="00C80D33" w:rsidRDefault="006C7ED3" w:rsidP="00AA7227">
            <w:pPr>
              <w:spacing w:before="120" w:after="120" w:line="240" w:lineRule="auto"/>
              <w:jc w:val="center"/>
              <w:rPr>
                <w:rFonts w:ascii="Bookman Old Style" w:hAnsi="Bookman Old Style"/>
                <w:b/>
                <w:bCs/>
              </w:rPr>
            </w:pPr>
            <w:r w:rsidRPr="00C80D33">
              <w:rPr>
                <w:rFonts w:ascii="Bookman Old Style" w:hAnsi="Bookman Old Style"/>
                <w:b/>
                <w:bCs/>
              </w:rPr>
              <w:t>Sr</w:t>
            </w:r>
          </w:p>
        </w:tc>
        <w:tc>
          <w:tcPr>
            <w:tcW w:w="3274" w:type="dxa"/>
            <w:gridSpan w:val="4"/>
          </w:tcPr>
          <w:p w:rsidR="006C7ED3" w:rsidRPr="00C80D33" w:rsidRDefault="006C7ED3" w:rsidP="00AA7227">
            <w:pPr>
              <w:spacing w:before="120" w:after="120" w:line="240" w:lineRule="auto"/>
              <w:jc w:val="center"/>
              <w:rPr>
                <w:rFonts w:ascii="Bookman Old Style" w:hAnsi="Bookman Old Style"/>
                <w:b/>
                <w:bCs/>
              </w:rPr>
            </w:pPr>
            <w:r w:rsidRPr="00C80D33">
              <w:rPr>
                <w:rFonts w:ascii="Bookman Old Style" w:hAnsi="Bookman Old Style"/>
                <w:b/>
                <w:bCs/>
              </w:rPr>
              <w:t>Item</w:t>
            </w:r>
          </w:p>
        </w:tc>
        <w:tc>
          <w:tcPr>
            <w:tcW w:w="6030" w:type="dxa"/>
            <w:gridSpan w:val="16"/>
          </w:tcPr>
          <w:p w:rsidR="006C7ED3" w:rsidRPr="00AA7227" w:rsidRDefault="006C7ED3" w:rsidP="00AA7227">
            <w:pPr>
              <w:spacing w:before="120" w:after="120" w:line="240" w:lineRule="auto"/>
              <w:jc w:val="center"/>
              <w:rPr>
                <w:rFonts w:ascii="Bookman Old Style" w:hAnsi="Bookman Old Style"/>
                <w:b/>
                <w:bCs/>
              </w:rPr>
            </w:pPr>
            <w:r w:rsidRPr="00AA7227">
              <w:rPr>
                <w:rFonts w:ascii="Bookman Old Style" w:hAnsi="Bookman Old Style"/>
                <w:b/>
                <w:bCs/>
              </w:rPr>
              <w:t>Details</w:t>
            </w:r>
          </w:p>
        </w:tc>
      </w:tr>
      <w:tr w:rsidR="006C7ED3" w:rsidRPr="00AA7227" w:rsidTr="00AC2AF9">
        <w:trPr>
          <w:trHeight w:val="703"/>
        </w:trPr>
        <w:tc>
          <w:tcPr>
            <w:tcW w:w="776" w:type="dxa"/>
            <w:gridSpan w:val="2"/>
          </w:tcPr>
          <w:p w:rsidR="006C7ED3" w:rsidRPr="00B63CE1" w:rsidRDefault="006C7ED3" w:rsidP="00AA7227">
            <w:pPr>
              <w:spacing w:before="120" w:after="120" w:line="240" w:lineRule="auto"/>
              <w:jc w:val="center"/>
              <w:rPr>
                <w:rFonts w:ascii="Bookman Old Style" w:hAnsi="Bookman Old Style"/>
              </w:rPr>
            </w:pPr>
            <w:r w:rsidRPr="00B63CE1">
              <w:rPr>
                <w:rFonts w:ascii="Bookman Old Style" w:hAnsi="Bookman Old Style"/>
              </w:rPr>
              <w:t>1.</w:t>
            </w:r>
          </w:p>
        </w:tc>
        <w:tc>
          <w:tcPr>
            <w:tcW w:w="3274" w:type="dxa"/>
            <w:gridSpan w:val="4"/>
          </w:tcPr>
          <w:p w:rsidR="006C7ED3" w:rsidRPr="00B63CE1" w:rsidRDefault="006C7ED3" w:rsidP="00AA7227">
            <w:pPr>
              <w:spacing w:before="120" w:after="120" w:line="240" w:lineRule="auto"/>
              <w:jc w:val="both"/>
              <w:rPr>
                <w:rFonts w:ascii="Bookman Old Style" w:eastAsia="Times New Roman" w:hAnsi="Bookman Old Style" w:cs="Arial"/>
                <w:lang w:bidi="hi-IN"/>
              </w:rPr>
            </w:pPr>
            <w:r w:rsidRPr="00B63CE1">
              <w:rPr>
                <w:rFonts w:ascii="Bookman Old Style" w:eastAsia="Times New Roman" w:hAnsi="Bookman Old Style" w:cs="Arial"/>
                <w:lang w:bidi="hi-IN"/>
              </w:rPr>
              <w:t>District</w:t>
            </w:r>
          </w:p>
        </w:tc>
        <w:tc>
          <w:tcPr>
            <w:tcW w:w="6030" w:type="dxa"/>
            <w:gridSpan w:val="16"/>
          </w:tcPr>
          <w:p w:rsidR="006C7ED3" w:rsidRPr="00780E8C" w:rsidRDefault="000F4B3E" w:rsidP="001407D6">
            <w:pPr>
              <w:rPr>
                <w:rFonts w:ascii="Bookman Old Style" w:hAnsi="Bookman Old Style"/>
                <w:sz w:val="28"/>
                <w:szCs w:val="28"/>
              </w:rPr>
            </w:pPr>
            <w:r>
              <w:rPr>
                <w:rFonts w:ascii="Bookman Old Style" w:hAnsi="Bookman Old Style"/>
                <w:sz w:val="28"/>
                <w:szCs w:val="28"/>
              </w:rPr>
              <w:t>CHANDRAPUR</w:t>
            </w:r>
          </w:p>
        </w:tc>
      </w:tr>
      <w:tr w:rsidR="006C7ED3" w:rsidRPr="00AA7227" w:rsidTr="00AC2AF9">
        <w:trPr>
          <w:trHeight w:val="290"/>
        </w:trPr>
        <w:tc>
          <w:tcPr>
            <w:tcW w:w="776" w:type="dxa"/>
            <w:gridSpan w:val="2"/>
            <w:vMerge w:val="restart"/>
          </w:tcPr>
          <w:p w:rsidR="006C7ED3" w:rsidRPr="00B63CE1" w:rsidRDefault="006C7ED3" w:rsidP="00AA7227">
            <w:pPr>
              <w:spacing w:before="120" w:after="120" w:line="240" w:lineRule="auto"/>
              <w:jc w:val="center"/>
              <w:rPr>
                <w:rFonts w:ascii="Bookman Old Style" w:hAnsi="Bookman Old Style"/>
              </w:rPr>
            </w:pPr>
            <w:r>
              <w:rPr>
                <w:rFonts w:ascii="Bookman Old Style" w:hAnsi="Bookman Old Style"/>
              </w:rPr>
              <w:t>2.</w:t>
            </w:r>
          </w:p>
        </w:tc>
        <w:tc>
          <w:tcPr>
            <w:tcW w:w="3274" w:type="dxa"/>
            <w:gridSpan w:val="4"/>
            <w:vMerge w:val="restart"/>
          </w:tcPr>
          <w:p w:rsidR="006C7ED3" w:rsidRPr="00B63CE1" w:rsidRDefault="006C7ED3" w:rsidP="006963C2">
            <w:pPr>
              <w:spacing w:before="120" w:after="120" w:line="240" w:lineRule="auto"/>
              <w:jc w:val="both"/>
              <w:rPr>
                <w:rFonts w:ascii="Bookman Old Style" w:eastAsia="Times New Roman" w:hAnsi="Bookman Old Style" w:cs="Arial"/>
                <w:lang w:bidi="hi-IN"/>
              </w:rPr>
            </w:pPr>
            <w:r>
              <w:rPr>
                <w:rFonts w:ascii="Bookman Old Style" w:eastAsia="Times New Roman" w:hAnsi="Bookman Old Style" w:cs="Arial"/>
                <w:lang w:bidi="hi-IN"/>
              </w:rPr>
              <w:t>Status Circle/CHQ  Quota paid</w:t>
            </w:r>
          </w:p>
        </w:tc>
        <w:tc>
          <w:tcPr>
            <w:tcW w:w="990" w:type="dxa"/>
            <w:gridSpan w:val="3"/>
          </w:tcPr>
          <w:p w:rsidR="006C7ED3" w:rsidRDefault="006C7ED3" w:rsidP="00024DF6">
            <w:pPr>
              <w:spacing w:before="120" w:after="120" w:line="240" w:lineRule="auto"/>
              <w:rPr>
                <w:rFonts w:ascii="Bookman Old Style" w:hAnsi="Bookman Old Style"/>
              </w:rPr>
            </w:pPr>
            <w:r>
              <w:rPr>
                <w:rFonts w:ascii="Bookman Old Style" w:hAnsi="Bookman Old Style"/>
              </w:rPr>
              <w:t>Type</w:t>
            </w:r>
          </w:p>
        </w:tc>
        <w:tc>
          <w:tcPr>
            <w:tcW w:w="990" w:type="dxa"/>
            <w:gridSpan w:val="3"/>
          </w:tcPr>
          <w:p w:rsidR="006C7ED3" w:rsidRPr="00AA7227" w:rsidRDefault="006C7ED3" w:rsidP="00024DF6">
            <w:pPr>
              <w:spacing w:before="120" w:after="120" w:line="240" w:lineRule="auto"/>
              <w:rPr>
                <w:rFonts w:ascii="Bookman Old Style" w:hAnsi="Bookman Old Style"/>
              </w:rPr>
            </w:pPr>
            <w:r>
              <w:rPr>
                <w:rFonts w:ascii="Bookman Old Style" w:hAnsi="Bookman Old Style"/>
              </w:rPr>
              <w:t>From</w:t>
            </w:r>
          </w:p>
        </w:tc>
        <w:tc>
          <w:tcPr>
            <w:tcW w:w="1170" w:type="dxa"/>
            <w:gridSpan w:val="4"/>
          </w:tcPr>
          <w:p w:rsidR="006C7ED3" w:rsidRPr="00AA7227" w:rsidRDefault="006C7ED3" w:rsidP="006963C2">
            <w:pPr>
              <w:spacing w:before="120" w:after="120" w:line="240" w:lineRule="auto"/>
              <w:rPr>
                <w:rFonts w:ascii="Bookman Old Style" w:hAnsi="Bookman Old Style"/>
              </w:rPr>
            </w:pPr>
            <w:r>
              <w:rPr>
                <w:rFonts w:ascii="Bookman Old Style" w:hAnsi="Bookman Old Style"/>
              </w:rPr>
              <w:t>To</w:t>
            </w:r>
          </w:p>
        </w:tc>
        <w:tc>
          <w:tcPr>
            <w:tcW w:w="1350" w:type="dxa"/>
            <w:gridSpan w:val="4"/>
          </w:tcPr>
          <w:p w:rsidR="006C7ED3" w:rsidRPr="00AA7227" w:rsidRDefault="006C7ED3" w:rsidP="00024DF6">
            <w:pPr>
              <w:spacing w:before="120" w:after="120" w:line="240" w:lineRule="auto"/>
              <w:rPr>
                <w:rFonts w:ascii="Bookman Old Style" w:hAnsi="Bookman Old Style"/>
              </w:rPr>
            </w:pPr>
            <w:r>
              <w:rPr>
                <w:rFonts w:ascii="Bookman Old Style" w:hAnsi="Bookman Old Style"/>
              </w:rPr>
              <w:t>Members</w:t>
            </w:r>
          </w:p>
        </w:tc>
        <w:tc>
          <w:tcPr>
            <w:tcW w:w="1530" w:type="dxa"/>
            <w:gridSpan w:val="2"/>
          </w:tcPr>
          <w:p w:rsidR="006C7ED3" w:rsidRPr="00AA7227" w:rsidRDefault="006C7ED3" w:rsidP="00024DF6">
            <w:pPr>
              <w:spacing w:before="120" w:after="120" w:line="240" w:lineRule="auto"/>
              <w:rPr>
                <w:rFonts w:ascii="Bookman Old Style" w:hAnsi="Bookman Old Style"/>
              </w:rPr>
            </w:pPr>
            <w:r>
              <w:rPr>
                <w:rFonts w:ascii="Bookman Old Style" w:hAnsi="Bookman Old Style"/>
              </w:rPr>
              <w:t>Amount</w:t>
            </w:r>
          </w:p>
        </w:tc>
      </w:tr>
      <w:tr w:rsidR="006C7ED3" w:rsidRPr="00AA7227" w:rsidTr="00AC2AF9">
        <w:trPr>
          <w:trHeight w:val="290"/>
        </w:trPr>
        <w:tc>
          <w:tcPr>
            <w:tcW w:w="776" w:type="dxa"/>
            <w:gridSpan w:val="2"/>
            <w:vMerge/>
          </w:tcPr>
          <w:p w:rsidR="006C7ED3" w:rsidRDefault="006C7ED3" w:rsidP="00AA7227">
            <w:pPr>
              <w:spacing w:before="120" w:after="120" w:line="240" w:lineRule="auto"/>
              <w:jc w:val="center"/>
              <w:rPr>
                <w:rFonts w:ascii="Bookman Old Style" w:hAnsi="Bookman Old Style"/>
              </w:rPr>
            </w:pPr>
          </w:p>
        </w:tc>
        <w:tc>
          <w:tcPr>
            <w:tcW w:w="3274" w:type="dxa"/>
            <w:gridSpan w:val="4"/>
            <w:vMerge/>
          </w:tcPr>
          <w:p w:rsidR="006C7ED3" w:rsidRDefault="006C7ED3" w:rsidP="00AA7227">
            <w:pPr>
              <w:spacing w:before="120" w:after="120" w:line="240" w:lineRule="auto"/>
              <w:jc w:val="both"/>
              <w:rPr>
                <w:rFonts w:ascii="Bookman Old Style" w:eastAsia="Times New Roman" w:hAnsi="Bookman Old Style" w:cs="Arial"/>
                <w:lang w:bidi="hi-IN"/>
              </w:rPr>
            </w:pPr>
          </w:p>
        </w:tc>
        <w:tc>
          <w:tcPr>
            <w:tcW w:w="990" w:type="dxa"/>
            <w:gridSpan w:val="3"/>
          </w:tcPr>
          <w:p w:rsidR="006C7ED3" w:rsidRDefault="006C7ED3" w:rsidP="00024DF6">
            <w:pPr>
              <w:spacing w:before="120" w:after="120" w:line="240" w:lineRule="auto"/>
              <w:rPr>
                <w:rFonts w:ascii="Bookman Old Style" w:hAnsi="Bookman Old Style"/>
              </w:rPr>
            </w:pPr>
            <w:r>
              <w:rPr>
                <w:rFonts w:ascii="Bookman Old Style" w:hAnsi="Bookman Old Style"/>
              </w:rPr>
              <w:t>Circle</w:t>
            </w:r>
          </w:p>
        </w:tc>
        <w:tc>
          <w:tcPr>
            <w:tcW w:w="990" w:type="dxa"/>
            <w:gridSpan w:val="3"/>
          </w:tcPr>
          <w:p w:rsidR="006C7ED3" w:rsidRDefault="00B76AB6" w:rsidP="00024DF6">
            <w:pPr>
              <w:spacing w:before="120" w:after="120" w:line="240" w:lineRule="auto"/>
              <w:rPr>
                <w:rFonts w:ascii="Bookman Old Style" w:hAnsi="Bookman Old Style"/>
              </w:rPr>
            </w:pPr>
            <w:r>
              <w:rPr>
                <w:rFonts w:ascii="Bookman Old Style" w:hAnsi="Bookman Old Style"/>
              </w:rPr>
              <w:t>Sep-13</w:t>
            </w:r>
          </w:p>
        </w:tc>
        <w:tc>
          <w:tcPr>
            <w:tcW w:w="1170" w:type="dxa"/>
            <w:gridSpan w:val="4"/>
          </w:tcPr>
          <w:p w:rsidR="006C7ED3" w:rsidRDefault="00B76AB6" w:rsidP="00024DF6">
            <w:pPr>
              <w:spacing w:before="120" w:after="120" w:line="240" w:lineRule="auto"/>
              <w:rPr>
                <w:rFonts w:ascii="Bookman Old Style" w:hAnsi="Bookman Old Style"/>
              </w:rPr>
            </w:pPr>
            <w:r>
              <w:rPr>
                <w:rFonts w:ascii="Bookman Old Style" w:hAnsi="Bookman Old Style"/>
              </w:rPr>
              <w:t>Mar-14</w:t>
            </w:r>
          </w:p>
        </w:tc>
        <w:tc>
          <w:tcPr>
            <w:tcW w:w="1350" w:type="dxa"/>
            <w:gridSpan w:val="4"/>
          </w:tcPr>
          <w:p w:rsidR="006C7ED3" w:rsidRDefault="00B76AB6" w:rsidP="00024DF6">
            <w:pPr>
              <w:spacing w:before="120" w:after="120" w:line="240" w:lineRule="auto"/>
              <w:rPr>
                <w:rFonts w:ascii="Bookman Old Style" w:hAnsi="Bookman Old Style"/>
              </w:rPr>
            </w:pPr>
            <w:r>
              <w:rPr>
                <w:rFonts w:ascii="Bookman Old Style" w:hAnsi="Bookman Old Style"/>
              </w:rPr>
              <w:t>37</w:t>
            </w:r>
          </w:p>
        </w:tc>
        <w:tc>
          <w:tcPr>
            <w:tcW w:w="1530" w:type="dxa"/>
            <w:gridSpan w:val="2"/>
          </w:tcPr>
          <w:p w:rsidR="006C7ED3" w:rsidRDefault="00B76AB6" w:rsidP="00024DF6">
            <w:pPr>
              <w:spacing w:before="120" w:after="120" w:line="240" w:lineRule="auto"/>
              <w:rPr>
                <w:rFonts w:ascii="Bookman Old Style" w:hAnsi="Bookman Old Style"/>
              </w:rPr>
            </w:pPr>
            <w:r>
              <w:rPr>
                <w:rFonts w:ascii="Bookman Old Style" w:hAnsi="Bookman Old Style"/>
              </w:rPr>
              <w:t>3885</w:t>
            </w:r>
          </w:p>
        </w:tc>
      </w:tr>
      <w:tr w:rsidR="00B76AB6" w:rsidRPr="00AA7227" w:rsidTr="00AC2AF9">
        <w:trPr>
          <w:trHeight w:val="290"/>
        </w:trPr>
        <w:tc>
          <w:tcPr>
            <w:tcW w:w="776" w:type="dxa"/>
            <w:gridSpan w:val="2"/>
            <w:vMerge/>
          </w:tcPr>
          <w:p w:rsidR="00B76AB6" w:rsidRDefault="00B76AB6" w:rsidP="00AA7227">
            <w:pPr>
              <w:spacing w:before="120" w:after="120" w:line="240" w:lineRule="auto"/>
              <w:jc w:val="center"/>
              <w:rPr>
                <w:rFonts w:ascii="Bookman Old Style" w:hAnsi="Bookman Old Style"/>
              </w:rPr>
            </w:pPr>
          </w:p>
        </w:tc>
        <w:tc>
          <w:tcPr>
            <w:tcW w:w="3274" w:type="dxa"/>
            <w:gridSpan w:val="4"/>
            <w:vMerge/>
          </w:tcPr>
          <w:p w:rsidR="00B76AB6" w:rsidRDefault="00B76AB6" w:rsidP="00AA7227">
            <w:pPr>
              <w:spacing w:before="120" w:after="120" w:line="240" w:lineRule="auto"/>
              <w:jc w:val="both"/>
              <w:rPr>
                <w:rFonts w:ascii="Bookman Old Style" w:eastAsia="Times New Roman" w:hAnsi="Bookman Old Style" w:cs="Arial"/>
                <w:lang w:bidi="hi-IN"/>
              </w:rPr>
            </w:pPr>
          </w:p>
        </w:tc>
        <w:tc>
          <w:tcPr>
            <w:tcW w:w="990" w:type="dxa"/>
            <w:gridSpan w:val="3"/>
          </w:tcPr>
          <w:p w:rsidR="00B76AB6" w:rsidRDefault="00B76AB6" w:rsidP="00024DF6">
            <w:pPr>
              <w:spacing w:before="120" w:after="120" w:line="240" w:lineRule="auto"/>
              <w:rPr>
                <w:rFonts w:ascii="Bookman Old Style" w:hAnsi="Bookman Old Style"/>
              </w:rPr>
            </w:pPr>
            <w:r>
              <w:rPr>
                <w:rFonts w:ascii="Bookman Old Style" w:hAnsi="Bookman Old Style"/>
              </w:rPr>
              <w:t>CHQ</w:t>
            </w:r>
          </w:p>
        </w:tc>
        <w:tc>
          <w:tcPr>
            <w:tcW w:w="990" w:type="dxa"/>
            <w:gridSpan w:val="3"/>
          </w:tcPr>
          <w:p w:rsidR="00B76AB6" w:rsidRDefault="00B76AB6" w:rsidP="008C5D3A">
            <w:pPr>
              <w:spacing w:before="120" w:after="120" w:line="240" w:lineRule="auto"/>
              <w:rPr>
                <w:rFonts w:ascii="Bookman Old Style" w:hAnsi="Bookman Old Style"/>
              </w:rPr>
            </w:pPr>
            <w:r>
              <w:rPr>
                <w:rFonts w:ascii="Bookman Old Style" w:hAnsi="Bookman Old Style"/>
              </w:rPr>
              <w:t>Sep-13</w:t>
            </w:r>
          </w:p>
        </w:tc>
        <w:tc>
          <w:tcPr>
            <w:tcW w:w="1170" w:type="dxa"/>
            <w:gridSpan w:val="4"/>
          </w:tcPr>
          <w:p w:rsidR="00B76AB6" w:rsidRDefault="00B76AB6" w:rsidP="008C5D3A">
            <w:pPr>
              <w:spacing w:before="120" w:after="120" w:line="240" w:lineRule="auto"/>
              <w:rPr>
                <w:rFonts w:ascii="Bookman Old Style" w:hAnsi="Bookman Old Style"/>
              </w:rPr>
            </w:pPr>
            <w:r>
              <w:rPr>
                <w:rFonts w:ascii="Bookman Old Style" w:hAnsi="Bookman Old Style"/>
              </w:rPr>
              <w:t>Mar-14</w:t>
            </w:r>
          </w:p>
        </w:tc>
        <w:tc>
          <w:tcPr>
            <w:tcW w:w="1350" w:type="dxa"/>
            <w:gridSpan w:val="4"/>
          </w:tcPr>
          <w:p w:rsidR="00B76AB6" w:rsidRDefault="00B76AB6" w:rsidP="00024DF6">
            <w:pPr>
              <w:spacing w:before="120" w:after="120" w:line="240" w:lineRule="auto"/>
              <w:rPr>
                <w:rFonts w:ascii="Bookman Old Style" w:hAnsi="Bookman Old Style"/>
              </w:rPr>
            </w:pPr>
            <w:r>
              <w:rPr>
                <w:rFonts w:ascii="Bookman Old Style" w:hAnsi="Bookman Old Style"/>
              </w:rPr>
              <w:t>37</w:t>
            </w:r>
          </w:p>
        </w:tc>
        <w:tc>
          <w:tcPr>
            <w:tcW w:w="1530" w:type="dxa"/>
            <w:gridSpan w:val="2"/>
          </w:tcPr>
          <w:p w:rsidR="00B76AB6" w:rsidRDefault="00B76AB6" w:rsidP="00024DF6">
            <w:pPr>
              <w:spacing w:before="120" w:after="120" w:line="240" w:lineRule="auto"/>
              <w:rPr>
                <w:rFonts w:ascii="Bookman Old Style" w:hAnsi="Bookman Old Style"/>
              </w:rPr>
            </w:pPr>
            <w:r>
              <w:rPr>
                <w:rFonts w:ascii="Bookman Old Style" w:hAnsi="Bookman Old Style"/>
              </w:rPr>
              <w:t>10360</w:t>
            </w:r>
          </w:p>
        </w:tc>
      </w:tr>
      <w:tr w:rsidR="00B76AB6" w:rsidRPr="00AA7227" w:rsidTr="00AC2AF9">
        <w:trPr>
          <w:trHeight w:val="165"/>
        </w:trPr>
        <w:tc>
          <w:tcPr>
            <w:tcW w:w="776" w:type="dxa"/>
            <w:gridSpan w:val="2"/>
            <w:vMerge w:val="restart"/>
          </w:tcPr>
          <w:p w:rsidR="00B76AB6" w:rsidRPr="00B63CE1" w:rsidRDefault="00B76AB6" w:rsidP="00AA7227">
            <w:pPr>
              <w:spacing w:before="120" w:after="120" w:line="240" w:lineRule="auto"/>
              <w:jc w:val="center"/>
              <w:rPr>
                <w:rFonts w:ascii="Bookman Old Style" w:hAnsi="Bookman Old Style"/>
              </w:rPr>
            </w:pPr>
            <w:r>
              <w:rPr>
                <w:rFonts w:ascii="Bookman Old Style" w:hAnsi="Bookman Old Style"/>
              </w:rPr>
              <w:t>3.</w:t>
            </w:r>
          </w:p>
        </w:tc>
        <w:tc>
          <w:tcPr>
            <w:tcW w:w="3274" w:type="dxa"/>
            <w:gridSpan w:val="4"/>
            <w:vMerge w:val="restart"/>
          </w:tcPr>
          <w:p w:rsidR="00B76AB6" w:rsidRPr="00B63CE1" w:rsidRDefault="00B76AB6" w:rsidP="006963C2">
            <w:pPr>
              <w:spacing w:before="120" w:after="120" w:line="240" w:lineRule="auto"/>
              <w:jc w:val="both"/>
              <w:rPr>
                <w:rFonts w:ascii="Bookman Old Style" w:eastAsia="Times New Roman" w:hAnsi="Bookman Old Style" w:cs="Arial"/>
                <w:lang w:bidi="hi-IN"/>
              </w:rPr>
            </w:pPr>
            <w:r>
              <w:rPr>
                <w:rFonts w:ascii="Bookman Old Style" w:eastAsia="Times New Roman" w:hAnsi="Bookman Old Style" w:cs="Arial"/>
                <w:lang w:bidi="hi-IN"/>
              </w:rPr>
              <w:t xml:space="preserve">Status Circle/CHQ Quota pending </w:t>
            </w:r>
          </w:p>
        </w:tc>
        <w:tc>
          <w:tcPr>
            <w:tcW w:w="990" w:type="dxa"/>
            <w:gridSpan w:val="3"/>
          </w:tcPr>
          <w:p w:rsidR="00B76AB6" w:rsidRDefault="00B76AB6" w:rsidP="00B637C0">
            <w:pPr>
              <w:spacing w:before="120" w:after="120" w:line="240" w:lineRule="auto"/>
              <w:rPr>
                <w:rFonts w:ascii="Bookman Old Style" w:hAnsi="Bookman Old Style"/>
              </w:rPr>
            </w:pPr>
            <w:r>
              <w:rPr>
                <w:rFonts w:ascii="Bookman Old Style" w:hAnsi="Bookman Old Style"/>
              </w:rPr>
              <w:t>Type</w:t>
            </w:r>
          </w:p>
        </w:tc>
        <w:tc>
          <w:tcPr>
            <w:tcW w:w="990" w:type="dxa"/>
            <w:gridSpan w:val="3"/>
          </w:tcPr>
          <w:p w:rsidR="00B76AB6" w:rsidRPr="00AA7227" w:rsidRDefault="00B76AB6" w:rsidP="00B637C0">
            <w:pPr>
              <w:spacing w:before="120" w:after="120" w:line="240" w:lineRule="auto"/>
              <w:rPr>
                <w:rFonts w:ascii="Bookman Old Style" w:hAnsi="Bookman Old Style"/>
              </w:rPr>
            </w:pPr>
            <w:r>
              <w:rPr>
                <w:rFonts w:ascii="Bookman Old Style" w:hAnsi="Bookman Old Style"/>
              </w:rPr>
              <w:t>From</w:t>
            </w:r>
          </w:p>
        </w:tc>
        <w:tc>
          <w:tcPr>
            <w:tcW w:w="1170" w:type="dxa"/>
            <w:gridSpan w:val="4"/>
          </w:tcPr>
          <w:p w:rsidR="00B76AB6" w:rsidRPr="00AA7227" w:rsidRDefault="00B76AB6" w:rsidP="00B637C0">
            <w:pPr>
              <w:spacing w:before="120" w:after="120" w:line="240" w:lineRule="auto"/>
              <w:rPr>
                <w:rFonts w:ascii="Bookman Old Style" w:hAnsi="Bookman Old Style"/>
              </w:rPr>
            </w:pPr>
            <w:r>
              <w:rPr>
                <w:rFonts w:ascii="Bookman Old Style" w:hAnsi="Bookman Old Style"/>
              </w:rPr>
              <w:t>To</w:t>
            </w:r>
          </w:p>
        </w:tc>
        <w:tc>
          <w:tcPr>
            <w:tcW w:w="1350" w:type="dxa"/>
            <w:gridSpan w:val="4"/>
          </w:tcPr>
          <w:p w:rsidR="00B76AB6" w:rsidRPr="00AA7227" w:rsidRDefault="00B76AB6" w:rsidP="00B637C0">
            <w:pPr>
              <w:spacing w:before="120" w:after="120" w:line="240" w:lineRule="auto"/>
              <w:rPr>
                <w:rFonts w:ascii="Bookman Old Style" w:hAnsi="Bookman Old Style"/>
              </w:rPr>
            </w:pPr>
            <w:r>
              <w:rPr>
                <w:rFonts w:ascii="Bookman Old Style" w:hAnsi="Bookman Old Style"/>
              </w:rPr>
              <w:t>Members</w:t>
            </w:r>
          </w:p>
        </w:tc>
        <w:tc>
          <w:tcPr>
            <w:tcW w:w="1530" w:type="dxa"/>
            <w:gridSpan w:val="2"/>
          </w:tcPr>
          <w:p w:rsidR="00B76AB6" w:rsidRPr="00AA7227" w:rsidRDefault="00B76AB6" w:rsidP="00B637C0">
            <w:pPr>
              <w:spacing w:before="120" w:after="120" w:line="240" w:lineRule="auto"/>
              <w:rPr>
                <w:rFonts w:ascii="Bookman Old Style" w:hAnsi="Bookman Old Style"/>
              </w:rPr>
            </w:pPr>
            <w:r>
              <w:rPr>
                <w:rFonts w:ascii="Bookman Old Style" w:hAnsi="Bookman Old Style"/>
              </w:rPr>
              <w:t>Amount</w:t>
            </w:r>
          </w:p>
        </w:tc>
      </w:tr>
      <w:tr w:rsidR="00B76AB6" w:rsidRPr="00AA7227" w:rsidTr="00AC2AF9">
        <w:trPr>
          <w:trHeight w:val="165"/>
        </w:trPr>
        <w:tc>
          <w:tcPr>
            <w:tcW w:w="776" w:type="dxa"/>
            <w:gridSpan w:val="2"/>
            <w:vMerge/>
          </w:tcPr>
          <w:p w:rsidR="00B76AB6" w:rsidRDefault="00B76AB6" w:rsidP="00AA7227">
            <w:pPr>
              <w:spacing w:before="120" w:after="120" w:line="240" w:lineRule="auto"/>
              <w:jc w:val="center"/>
              <w:rPr>
                <w:rFonts w:ascii="Bookman Old Style" w:hAnsi="Bookman Old Style"/>
              </w:rPr>
            </w:pPr>
          </w:p>
        </w:tc>
        <w:tc>
          <w:tcPr>
            <w:tcW w:w="3274" w:type="dxa"/>
            <w:gridSpan w:val="4"/>
            <w:vMerge/>
          </w:tcPr>
          <w:p w:rsidR="00B76AB6" w:rsidRDefault="00B76AB6" w:rsidP="006963C2">
            <w:pPr>
              <w:spacing w:before="120" w:after="120" w:line="240" w:lineRule="auto"/>
              <w:jc w:val="both"/>
              <w:rPr>
                <w:rFonts w:ascii="Bookman Old Style" w:eastAsia="Times New Roman" w:hAnsi="Bookman Old Style" w:cs="Arial"/>
                <w:lang w:bidi="hi-IN"/>
              </w:rPr>
            </w:pPr>
          </w:p>
        </w:tc>
        <w:tc>
          <w:tcPr>
            <w:tcW w:w="990" w:type="dxa"/>
            <w:gridSpan w:val="3"/>
          </w:tcPr>
          <w:p w:rsidR="00B76AB6" w:rsidRDefault="00B76AB6" w:rsidP="00B637C0">
            <w:pPr>
              <w:spacing w:before="120" w:after="120" w:line="240" w:lineRule="auto"/>
              <w:rPr>
                <w:rFonts w:ascii="Bookman Old Style" w:hAnsi="Bookman Old Style"/>
              </w:rPr>
            </w:pPr>
            <w:r>
              <w:rPr>
                <w:rFonts w:ascii="Bookman Old Style" w:hAnsi="Bookman Old Style"/>
              </w:rPr>
              <w:t>Circle</w:t>
            </w:r>
          </w:p>
        </w:tc>
        <w:tc>
          <w:tcPr>
            <w:tcW w:w="990" w:type="dxa"/>
            <w:gridSpan w:val="3"/>
          </w:tcPr>
          <w:p w:rsidR="00B76AB6" w:rsidRDefault="00B76AB6" w:rsidP="00B637C0">
            <w:pPr>
              <w:spacing w:before="120" w:after="120" w:line="240" w:lineRule="auto"/>
              <w:rPr>
                <w:rFonts w:ascii="Bookman Old Style" w:hAnsi="Bookman Old Style"/>
              </w:rPr>
            </w:pPr>
            <w:r>
              <w:rPr>
                <w:rFonts w:ascii="Bookman Old Style" w:hAnsi="Bookman Old Style"/>
              </w:rPr>
              <w:t>Apr-14</w:t>
            </w:r>
          </w:p>
        </w:tc>
        <w:tc>
          <w:tcPr>
            <w:tcW w:w="1170" w:type="dxa"/>
            <w:gridSpan w:val="4"/>
          </w:tcPr>
          <w:p w:rsidR="00B76AB6" w:rsidRDefault="00B76AB6" w:rsidP="00B637C0">
            <w:pPr>
              <w:spacing w:before="120" w:after="120" w:line="240" w:lineRule="auto"/>
              <w:rPr>
                <w:rFonts w:ascii="Bookman Old Style" w:hAnsi="Bookman Old Style"/>
              </w:rPr>
            </w:pPr>
            <w:r>
              <w:rPr>
                <w:rFonts w:ascii="Bookman Old Style" w:hAnsi="Bookman Old Style"/>
              </w:rPr>
              <w:t>July-15</w:t>
            </w:r>
          </w:p>
        </w:tc>
        <w:tc>
          <w:tcPr>
            <w:tcW w:w="1350" w:type="dxa"/>
            <w:gridSpan w:val="4"/>
          </w:tcPr>
          <w:p w:rsidR="00B76AB6" w:rsidRDefault="00B76AB6" w:rsidP="00B637C0">
            <w:pPr>
              <w:spacing w:before="120" w:after="120" w:line="240" w:lineRule="auto"/>
              <w:rPr>
                <w:rFonts w:ascii="Bookman Old Style" w:hAnsi="Bookman Old Style"/>
              </w:rPr>
            </w:pPr>
            <w:r>
              <w:rPr>
                <w:rFonts w:ascii="Bookman Old Style" w:hAnsi="Bookman Old Style"/>
              </w:rPr>
              <w:t>36</w:t>
            </w:r>
          </w:p>
        </w:tc>
        <w:tc>
          <w:tcPr>
            <w:tcW w:w="1530" w:type="dxa"/>
            <w:gridSpan w:val="2"/>
          </w:tcPr>
          <w:p w:rsidR="00B76AB6" w:rsidRDefault="00B76AB6" w:rsidP="00B637C0">
            <w:pPr>
              <w:spacing w:before="120" w:after="120" w:line="240" w:lineRule="auto"/>
              <w:rPr>
                <w:rFonts w:ascii="Bookman Old Style" w:hAnsi="Bookman Old Style"/>
              </w:rPr>
            </w:pPr>
            <w:r>
              <w:rPr>
                <w:rFonts w:ascii="Bookman Old Style" w:hAnsi="Bookman Old Style"/>
              </w:rPr>
              <w:t>8640</w:t>
            </w:r>
          </w:p>
        </w:tc>
      </w:tr>
      <w:tr w:rsidR="00B76AB6" w:rsidRPr="00AA7227" w:rsidTr="00AC2AF9">
        <w:trPr>
          <w:trHeight w:val="165"/>
        </w:trPr>
        <w:tc>
          <w:tcPr>
            <w:tcW w:w="776" w:type="dxa"/>
            <w:gridSpan w:val="2"/>
            <w:vMerge/>
          </w:tcPr>
          <w:p w:rsidR="00B76AB6" w:rsidRDefault="00B76AB6" w:rsidP="00AA7227">
            <w:pPr>
              <w:spacing w:before="120" w:after="120" w:line="240" w:lineRule="auto"/>
              <w:jc w:val="center"/>
              <w:rPr>
                <w:rFonts w:ascii="Bookman Old Style" w:hAnsi="Bookman Old Style"/>
              </w:rPr>
            </w:pPr>
          </w:p>
        </w:tc>
        <w:tc>
          <w:tcPr>
            <w:tcW w:w="3274" w:type="dxa"/>
            <w:gridSpan w:val="4"/>
            <w:vMerge/>
          </w:tcPr>
          <w:p w:rsidR="00B76AB6" w:rsidRDefault="00B76AB6" w:rsidP="006963C2">
            <w:pPr>
              <w:spacing w:before="120" w:after="120" w:line="240" w:lineRule="auto"/>
              <w:jc w:val="both"/>
              <w:rPr>
                <w:rFonts w:ascii="Bookman Old Style" w:eastAsia="Times New Roman" w:hAnsi="Bookman Old Style" w:cs="Arial"/>
                <w:lang w:bidi="hi-IN"/>
              </w:rPr>
            </w:pPr>
          </w:p>
        </w:tc>
        <w:tc>
          <w:tcPr>
            <w:tcW w:w="990" w:type="dxa"/>
            <w:gridSpan w:val="3"/>
          </w:tcPr>
          <w:p w:rsidR="00B76AB6" w:rsidRDefault="00B76AB6" w:rsidP="00B637C0">
            <w:pPr>
              <w:spacing w:before="120" w:after="120" w:line="240" w:lineRule="auto"/>
              <w:rPr>
                <w:rFonts w:ascii="Bookman Old Style" w:hAnsi="Bookman Old Style"/>
              </w:rPr>
            </w:pPr>
            <w:r>
              <w:rPr>
                <w:rFonts w:ascii="Bookman Old Style" w:hAnsi="Bookman Old Style"/>
              </w:rPr>
              <w:t>CHQ</w:t>
            </w:r>
          </w:p>
        </w:tc>
        <w:tc>
          <w:tcPr>
            <w:tcW w:w="990" w:type="dxa"/>
            <w:gridSpan w:val="3"/>
          </w:tcPr>
          <w:p w:rsidR="00B76AB6" w:rsidRDefault="00B76AB6" w:rsidP="008C5D3A">
            <w:pPr>
              <w:spacing w:before="120" w:after="120" w:line="240" w:lineRule="auto"/>
              <w:rPr>
                <w:rFonts w:ascii="Bookman Old Style" w:hAnsi="Bookman Old Style"/>
              </w:rPr>
            </w:pPr>
            <w:r>
              <w:rPr>
                <w:rFonts w:ascii="Bookman Old Style" w:hAnsi="Bookman Old Style"/>
              </w:rPr>
              <w:t>Apr-14</w:t>
            </w:r>
          </w:p>
        </w:tc>
        <w:tc>
          <w:tcPr>
            <w:tcW w:w="1170" w:type="dxa"/>
            <w:gridSpan w:val="4"/>
          </w:tcPr>
          <w:p w:rsidR="00B76AB6" w:rsidRDefault="00B76AB6" w:rsidP="008C5D3A">
            <w:pPr>
              <w:spacing w:before="120" w:after="120" w:line="240" w:lineRule="auto"/>
              <w:rPr>
                <w:rFonts w:ascii="Bookman Old Style" w:hAnsi="Bookman Old Style"/>
              </w:rPr>
            </w:pPr>
            <w:r>
              <w:rPr>
                <w:rFonts w:ascii="Bookman Old Style" w:hAnsi="Bookman Old Style"/>
              </w:rPr>
              <w:t>July-15</w:t>
            </w:r>
          </w:p>
        </w:tc>
        <w:tc>
          <w:tcPr>
            <w:tcW w:w="1350" w:type="dxa"/>
            <w:gridSpan w:val="4"/>
          </w:tcPr>
          <w:p w:rsidR="00B76AB6" w:rsidRDefault="00B76AB6" w:rsidP="008C5D3A">
            <w:pPr>
              <w:spacing w:before="120" w:after="120" w:line="240" w:lineRule="auto"/>
              <w:rPr>
                <w:rFonts w:ascii="Bookman Old Style" w:hAnsi="Bookman Old Style"/>
              </w:rPr>
            </w:pPr>
            <w:r>
              <w:rPr>
                <w:rFonts w:ascii="Bookman Old Style" w:hAnsi="Bookman Old Style"/>
              </w:rPr>
              <w:t>36</w:t>
            </w:r>
          </w:p>
        </w:tc>
        <w:tc>
          <w:tcPr>
            <w:tcW w:w="1530" w:type="dxa"/>
            <w:gridSpan w:val="2"/>
          </w:tcPr>
          <w:p w:rsidR="00B76AB6" w:rsidRDefault="00B76AB6" w:rsidP="00B637C0">
            <w:pPr>
              <w:spacing w:before="120" w:after="120" w:line="240" w:lineRule="auto"/>
              <w:rPr>
                <w:rFonts w:ascii="Bookman Old Style" w:hAnsi="Bookman Old Style"/>
              </w:rPr>
            </w:pPr>
            <w:r>
              <w:rPr>
                <w:rFonts w:ascii="Bookman Old Style" w:hAnsi="Bookman Old Style"/>
              </w:rPr>
              <w:t>23040</w:t>
            </w:r>
          </w:p>
        </w:tc>
      </w:tr>
      <w:tr w:rsidR="00B76AB6" w:rsidRPr="00AA7227" w:rsidTr="00AC2AF9">
        <w:tc>
          <w:tcPr>
            <w:tcW w:w="776" w:type="dxa"/>
            <w:gridSpan w:val="2"/>
          </w:tcPr>
          <w:p w:rsidR="00B76AB6" w:rsidRPr="00B63CE1" w:rsidRDefault="00B76AB6" w:rsidP="005B7C9B">
            <w:pPr>
              <w:spacing w:before="120" w:after="120" w:line="240" w:lineRule="auto"/>
              <w:jc w:val="center"/>
              <w:rPr>
                <w:rFonts w:ascii="Bookman Old Style" w:hAnsi="Bookman Old Style"/>
              </w:rPr>
            </w:pPr>
            <w:r w:rsidRPr="00B63CE1">
              <w:rPr>
                <w:rFonts w:ascii="Bookman Old Style" w:hAnsi="Bookman Old Style"/>
              </w:rPr>
              <w:t>4.</w:t>
            </w:r>
          </w:p>
        </w:tc>
        <w:tc>
          <w:tcPr>
            <w:tcW w:w="3274" w:type="dxa"/>
            <w:gridSpan w:val="4"/>
          </w:tcPr>
          <w:p w:rsidR="00B76AB6" w:rsidRPr="00B63CE1" w:rsidRDefault="00B76AB6" w:rsidP="003A6387">
            <w:pPr>
              <w:spacing w:before="120" w:after="120" w:line="240" w:lineRule="auto"/>
              <w:jc w:val="both"/>
              <w:rPr>
                <w:rFonts w:ascii="Bookman Old Style" w:hAnsi="Bookman Old Style"/>
              </w:rPr>
            </w:pPr>
            <w:r>
              <w:rPr>
                <w:rFonts w:ascii="Bookman Old Style" w:eastAsia="Times New Roman" w:hAnsi="Bookman Old Style" w:cs="Arial"/>
                <w:lang w:bidi="hi-IN"/>
              </w:rPr>
              <w:t xml:space="preserve">Status of Circle </w:t>
            </w:r>
            <w:r w:rsidRPr="00B63CE1">
              <w:rPr>
                <w:rFonts w:ascii="Bookman Old Style" w:eastAsia="Times New Roman" w:hAnsi="Bookman Old Style" w:cs="Arial"/>
                <w:lang w:bidi="hi-IN"/>
              </w:rPr>
              <w:t>Donation @ Rs.200/ Member</w:t>
            </w:r>
            <w:r>
              <w:rPr>
                <w:rFonts w:ascii="Bookman Old Style" w:eastAsia="Times New Roman" w:hAnsi="Bookman Old Style" w:cs="Arial"/>
                <w:lang w:bidi="hi-IN"/>
              </w:rPr>
              <w:t xml:space="preserve"> </w:t>
            </w:r>
          </w:p>
        </w:tc>
        <w:tc>
          <w:tcPr>
            <w:tcW w:w="6030" w:type="dxa"/>
            <w:gridSpan w:val="16"/>
          </w:tcPr>
          <w:p w:rsidR="00B76AB6" w:rsidRPr="00AA7227" w:rsidRDefault="00C01CA9" w:rsidP="00B637C0">
            <w:pPr>
              <w:spacing w:before="120" w:after="120" w:line="360" w:lineRule="auto"/>
              <w:rPr>
                <w:rFonts w:ascii="Bookman Old Style" w:hAnsi="Bookman Old Style"/>
              </w:rPr>
            </w:pPr>
            <w:r>
              <w:rPr>
                <w:rFonts w:ascii="Bookman Old Style" w:hAnsi="Bookman Old Style"/>
              </w:rPr>
              <w:t>NA-</w:t>
            </w:r>
            <w:r w:rsidR="00B76AB6">
              <w:rPr>
                <w:rFonts w:ascii="Bookman Old Style" w:hAnsi="Bookman Old Style"/>
              </w:rPr>
              <w:t xml:space="preserve"> </w:t>
            </w:r>
          </w:p>
        </w:tc>
      </w:tr>
      <w:tr w:rsidR="00B76AB6" w:rsidRPr="00AA7227" w:rsidTr="00AC2AF9">
        <w:tc>
          <w:tcPr>
            <w:tcW w:w="776" w:type="dxa"/>
            <w:gridSpan w:val="2"/>
          </w:tcPr>
          <w:p w:rsidR="00B76AB6" w:rsidRPr="00B63CE1" w:rsidRDefault="00B76AB6" w:rsidP="005B7C9B">
            <w:pPr>
              <w:spacing w:before="120" w:after="120" w:line="240" w:lineRule="auto"/>
              <w:jc w:val="center"/>
              <w:rPr>
                <w:rFonts w:ascii="Bookman Old Style" w:hAnsi="Bookman Old Style"/>
              </w:rPr>
            </w:pPr>
            <w:r w:rsidRPr="00B63CE1">
              <w:rPr>
                <w:rFonts w:ascii="Bookman Old Style" w:hAnsi="Bookman Old Style"/>
              </w:rPr>
              <w:t>5.</w:t>
            </w:r>
          </w:p>
        </w:tc>
        <w:tc>
          <w:tcPr>
            <w:tcW w:w="3274" w:type="dxa"/>
            <w:gridSpan w:val="4"/>
          </w:tcPr>
          <w:p w:rsidR="00B76AB6" w:rsidRPr="00B63CE1" w:rsidRDefault="00B76AB6" w:rsidP="00FB03EA">
            <w:pPr>
              <w:spacing w:before="120" w:after="120" w:line="240" w:lineRule="auto"/>
              <w:jc w:val="both"/>
              <w:rPr>
                <w:rFonts w:ascii="Bookman Old Style" w:hAnsi="Bookman Old Style"/>
              </w:rPr>
            </w:pPr>
            <w:r>
              <w:rPr>
                <w:rFonts w:ascii="Bookman Old Style" w:eastAsia="Times New Roman" w:hAnsi="Bookman Old Style" w:cs="Arial"/>
                <w:lang w:bidi="hi-IN"/>
              </w:rPr>
              <w:t>Status of CHQ Building fund</w:t>
            </w:r>
            <w:r w:rsidRPr="00B63CE1">
              <w:rPr>
                <w:rFonts w:ascii="Bookman Old Style" w:eastAsia="Times New Roman" w:hAnsi="Bookman Old Style" w:cs="Arial"/>
                <w:lang w:bidi="hi-IN"/>
              </w:rPr>
              <w:t xml:space="preserve"> @ Rs.500/ Member</w:t>
            </w:r>
          </w:p>
        </w:tc>
        <w:tc>
          <w:tcPr>
            <w:tcW w:w="6030" w:type="dxa"/>
            <w:gridSpan w:val="16"/>
          </w:tcPr>
          <w:p w:rsidR="00B76AB6" w:rsidRDefault="00B76AB6" w:rsidP="00B637C0">
            <w:pPr>
              <w:spacing w:before="120" w:after="120" w:line="360" w:lineRule="auto"/>
              <w:rPr>
                <w:rFonts w:ascii="Bookman Old Style" w:hAnsi="Bookman Old Style"/>
              </w:rPr>
            </w:pPr>
            <w:r>
              <w:rPr>
                <w:rFonts w:ascii="Bookman Old Style" w:hAnsi="Bookman Old Style"/>
              </w:rPr>
              <w:t>Paid Rs_</w:t>
            </w:r>
            <w:r w:rsidR="00D31E20">
              <w:rPr>
                <w:rFonts w:ascii="Bookman Old Style" w:hAnsi="Bookman Old Style"/>
              </w:rPr>
              <w:t>20000/-</w:t>
            </w:r>
            <w:r>
              <w:rPr>
                <w:rFonts w:ascii="Bookman Old Style" w:hAnsi="Bookman Old Style"/>
              </w:rPr>
              <w:t>___for___</w:t>
            </w:r>
            <w:r w:rsidR="00D31E20">
              <w:rPr>
                <w:rFonts w:ascii="Bookman Old Style" w:hAnsi="Bookman Old Style"/>
              </w:rPr>
              <w:t>40</w:t>
            </w:r>
            <w:r>
              <w:rPr>
                <w:rFonts w:ascii="Bookman Old Style" w:hAnsi="Bookman Old Style"/>
              </w:rPr>
              <w:t>____Members.</w:t>
            </w:r>
          </w:p>
          <w:p w:rsidR="00B76AB6" w:rsidRPr="00AA7227" w:rsidRDefault="00B76AB6" w:rsidP="00B637C0">
            <w:pPr>
              <w:spacing w:before="120" w:after="120" w:line="360" w:lineRule="auto"/>
              <w:rPr>
                <w:rFonts w:ascii="Bookman Old Style" w:hAnsi="Bookman Old Style"/>
              </w:rPr>
            </w:pPr>
            <w:r>
              <w:rPr>
                <w:rFonts w:ascii="Bookman Old Style" w:hAnsi="Bookman Old Style"/>
              </w:rPr>
              <w:t>Pending for____</w:t>
            </w:r>
            <w:r w:rsidR="00D31E20">
              <w:rPr>
                <w:rFonts w:ascii="Bookman Old Style" w:hAnsi="Bookman Old Style"/>
              </w:rPr>
              <w:t>NIL</w:t>
            </w:r>
            <w:r>
              <w:rPr>
                <w:rFonts w:ascii="Bookman Old Style" w:hAnsi="Bookman Old Style"/>
              </w:rPr>
              <w:t xml:space="preserve">_______Members  </w:t>
            </w:r>
          </w:p>
        </w:tc>
      </w:tr>
      <w:tr w:rsidR="00B76AB6" w:rsidRPr="00AA7227" w:rsidTr="00AC2AF9">
        <w:tc>
          <w:tcPr>
            <w:tcW w:w="776" w:type="dxa"/>
            <w:gridSpan w:val="2"/>
          </w:tcPr>
          <w:p w:rsidR="00B76AB6" w:rsidRPr="00B63CE1" w:rsidRDefault="00B76AB6" w:rsidP="00F964AC">
            <w:pPr>
              <w:spacing w:before="120" w:after="120" w:line="240" w:lineRule="auto"/>
              <w:jc w:val="center"/>
              <w:rPr>
                <w:rFonts w:ascii="Bookman Old Style" w:hAnsi="Bookman Old Style"/>
              </w:rPr>
            </w:pPr>
            <w:r>
              <w:rPr>
                <w:rFonts w:ascii="Bookman Old Style" w:hAnsi="Bookman Old Style"/>
              </w:rPr>
              <w:t>6</w:t>
            </w:r>
            <w:r w:rsidRPr="00B63CE1">
              <w:rPr>
                <w:rFonts w:ascii="Bookman Old Style" w:hAnsi="Bookman Old Style"/>
              </w:rPr>
              <w:t>.</w:t>
            </w:r>
          </w:p>
        </w:tc>
        <w:tc>
          <w:tcPr>
            <w:tcW w:w="3274" w:type="dxa"/>
            <w:gridSpan w:val="4"/>
          </w:tcPr>
          <w:p w:rsidR="00B76AB6" w:rsidRPr="00B63CE1" w:rsidRDefault="00B76AB6" w:rsidP="003A6387">
            <w:pPr>
              <w:spacing w:before="120" w:after="120" w:line="240" w:lineRule="auto"/>
              <w:jc w:val="both"/>
              <w:rPr>
                <w:rFonts w:ascii="Bookman Old Style" w:hAnsi="Bookman Old Style"/>
              </w:rPr>
            </w:pPr>
            <w:r>
              <w:rPr>
                <w:rFonts w:ascii="Bookman Old Style" w:eastAsia="Times New Roman" w:hAnsi="Bookman Old Style" w:cs="Arial"/>
                <w:lang w:bidi="hi-IN"/>
              </w:rPr>
              <w:t xml:space="preserve">Status of CHQ/Circle legal fund </w:t>
            </w:r>
            <w:r w:rsidRPr="00B63CE1">
              <w:rPr>
                <w:rFonts w:ascii="Bookman Old Style" w:eastAsia="Times New Roman" w:hAnsi="Bookman Old Style" w:cs="Arial"/>
                <w:lang w:bidi="hi-IN"/>
              </w:rPr>
              <w:t>Donation @ Rs.</w:t>
            </w:r>
            <w:r>
              <w:rPr>
                <w:rFonts w:ascii="Bookman Old Style" w:eastAsia="Times New Roman" w:hAnsi="Bookman Old Style" w:cs="Arial"/>
                <w:lang w:bidi="hi-IN"/>
              </w:rPr>
              <w:t>3</w:t>
            </w:r>
            <w:r w:rsidRPr="00B63CE1">
              <w:rPr>
                <w:rFonts w:ascii="Bookman Old Style" w:eastAsia="Times New Roman" w:hAnsi="Bookman Old Style" w:cs="Arial"/>
                <w:lang w:bidi="hi-IN"/>
              </w:rPr>
              <w:t>00/ Member</w:t>
            </w:r>
          </w:p>
        </w:tc>
        <w:tc>
          <w:tcPr>
            <w:tcW w:w="6030" w:type="dxa"/>
            <w:gridSpan w:val="16"/>
          </w:tcPr>
          <w:p w:rsidR="00B76AB6" w:rsidRDefault="00B76AB6" w:rsidP="00B637C0">
            <w:pPr>
              <w:spacing w:before="120" w:after="120" w:line="360" w:lineRule="auto"/>
              <w:rPr>
                <w:rFonts w:ascii="Bookman Old Style" w:hAnsi="Bookman Old Style"/>
              </w:rPr>
            </w:pPr>
            <w:r>
              <w:rPr>
                <w:rFonts w:ascii="Bookman Old Style" w:hAnsi="Bookman Old Style"/>
              </w:rPr>
              <w:t>Paid Rs______</w:t>
            </w:r>
            <w:r w:rsidR="009662BD">
              <w:rPr>
                <w:rFonts w:ascii="Bookman Old Style" w:hAnsi="Bookman Old Style"/>
              </w:rPr>
              <w:t>12000</w:t>
            </w:r>
            <w:r>
              <w:rPr>
                <w:rFonts w:ascii="Bookman Old Style" w:hAnsi="Bookman Old Style"/>
              </w:rPr>
              <w:t>__for____</w:t>
            </w:r>
            <w:r w:rsidR="009662BD">
              <w:rPr>
                <w:rFonts w:ascii="Bookman Old Style" w:hAnsi="Bookman Old Style"/>
              </w:rPr>
              <w:t>40</w:t>
            </w:r>
            <w:r>
              <w:rPr>
                <w:rFonts w:ascii="Bookman Old Style" w:hAnsi="Bookman Old Style"/>
              </w:rPr>
              <w:t>___Members.</w:t>
            </w:r>
          </w:p>
          <w:p w:rsidR="00B76AB6" w:rsidRPr="00AA7227" w:rsidRDefault="00B76AB6" w:rsidP="00B637C0">
            <w:pPr>
              <w:spacing w:before="120" w:after="120" w:line="360" w:lineRule="auto"/>
              <w:rPr>
                <w:rFonts w:ascii="Bookman Old Style" w:hAnsi="Bookman Old Style"/>
              </w:rPr>
            </w:pPr>
            <w:r>
              <w:rPr>
                <w:rFonts w:ascii="Bookman Old Style" w:hAnsi="Bookman Old Style"/>
              </w:rPr>
              <w:t>Pending for___</w:t>
            </w:r>
            <w:r w:rsidR="009662BD">
              <w:rPr>
                <w:rFonts w:ascii="Bookman Old Style" w:hAnsi="Bookman Old Style"/>
              </w:rPr>
              <w:t>NIL</w:t>
            </w:r>
            <w:r>
              <w:rPr>
                <w:rFonts w:ascii="Bookman Old Style" w:hAnsi="Bookman Old Style"/>
              </w:rPr>
              <w:t xml:space="preserve">_______ Members  </w:t>
            </w:r>
          </w:p>
        </w:tc>
      </w:tr>
      <w:tr w:rsidR="00B76AB6" w:rsidRPr="00AA7227" w:rsidTr="00AC2AF9">
        <w:trPr>
          <w:trHeight w:val="255"/>
        </w:trPr>
        <w:tc>
          <w:tcPr>
            <w:tcW w:w="776" w:type="dxa"/>
            <w:gridSpan w:val="2"/>
            <w:vMerge w:val="restart"/>
          </w:tcPr>
          <w:p w:rsidR="00B76AB6" w:rsidRPr="00B63CE1" w:rsidRDefault="00B76AB6" w:rsidP="005B7C9B">
            <w:pPr>
              <w:spacing w:before="120" w:after="120" w:line="240" w:lineRule="auto"/>
              <w:jc w:val="center"/>
              <w:rPr>
                <w:rFonts w:ascii="Bookman Old Style" w:hAnsi="Bookman Old Style"/>
              </w:rPr>
            </w:pPr>
            <w:r w:rsidRPr="00B63CE1">
              <w:rPr>
                <w:rFonts w:ascii="Bookman Old Style" w:hAnsi="Bookman Old Style"/>
              </w:rPr>
              <w:t>7.</w:t>
            </w:r>
          </w:p>
        </w:tc>
        <w:tc>
          <w:tcPr>
            <w:tcW w:w="3274" w:type="dxa"/>
            <w:gridSpan w:val="4"/>
            <w:vMerge w:val="restart"/>
          </w:tcPr>
          <w:p w:rsidR="00B76AB6" w:rsidRPr="00B63CE1" w:rsidRDefault="00B76AB6" w:rsidP="008E4318">
            <w:pPr>
              <w:spacing w:before="120" w:after="120" w:line="240" w:lineRule="auto"/>
              <w:rPr>
                <w:rFonts w:ascii="Bookman Old Style" w:hAnsi="Bookman Old Style"/>
              </w:rPr>
            </w:pPr>
            <w:r w:rsidRPr="00B63CE1">
              <w:rPr>
                <w:rFonts w:ascii="Bookman Old Style" w:eastAsia="Times New Roman" w:hAnsi="Bookman Old Style" w:cs="Arial"/>
                <w:lang w:bidi="hi-IN"/>
              </w:rPr>
              <w:t xml:space="preserve">Status  Payment of </w:t>
            </w:r>
            <w:r>
              <w:rPr>
                <w:rFonts w:ascii="Bookman Old Style" w:eastAsia="Times New Roman" w:hAnsi="Bookman Old Style" w:cs="Arial"/>
                <w:lang w:bidi="hi-IN"/>
              </w:rPr>
              <w:t xml:space="preserve">Executive </w:t>
            </w:r>
            <w:r w:rsidRPr="00B63CE1">
              <w:rPr>
                <w:rFonts w:ascii="Bookman Old Style" w:eastAsia="Times New Roman" w:hAnsi="Bookman Old Style" w:cs="Arial"/>
                <w:lang w:bidi="hi-IN"/>
              </w:rPr>
              <w:t>Dair</w:t>
            </w:r>
            <w:r>
              <w:rPr>
                <w:rFonts w:ascii="Bookman Old Style" w:eastAsia="Times New Roman" w:hAnsi="Bookman Old Style" w:cs="Arial"/>
                <w:lang w:bidi="hi-IN"/>
              </w:rPr>
              <w:t xml:space="preserve">y </w:t>
            </w:r>
            <w:r w:rsidRPr="00B63CE1">
              <w:rPr>
                <w:rFonts w:ascii="Bookman Old Style" w:eastAsia="Times New Roman" w:hAnsi="Bookman Old Style" w:cs="Arial"/>
                <w:lang w:bidi="hi-IN"/>
              </w:rPr>
              <w:t xml:space="preserve">   </w:t>
            </w:r>
            <w:r>
              <w:rPr>
                <w:rFonts w:ascii="Bookman Old Style" w:eastAsia="Times New Roman" w:hAnsi="Bookman Old Style" w:cs="Arial"/>
                <w:lang w:bidi="hi-IN"/>
              </w:rPr>
              <w:t xml:space="preserve">with probable date for clearing payment </w:t>
            </w:r>
          </w:p>
        </w:tc>
        <w:tc>
          <w:tcPr>
            <w:tcW w:w="1080" w:type="dxa"/>
            <w:gridSpan w:val="4"/>
          </w:tcPr>
          <w:p w:rsidR="00B76AB6" w:rsidRPr="00AA7227" w:rsidRDefault="00B76AB6" w:rsidP="00AA7227">
            <w:pPr>
              <w:spacing w:before="120" w:after="120" w:line="240" w:lineRule="auto"/>
              <w:rPr>
                <w:rFonts w:ascii="Bookman Old Style" w:hAnsi="Bookman Old Style"/>
              </w:rPr>
            </w:pPr>
            <w:r>
              <w:rPr>
                <w:rFonts w:ascii="Bookman Old Style" w:hAnsi="Bookman Old Style"/>
              </w:rPr>
              <w:t>Year</w:t>
            </w:r>
          </w:p>
        </w:tc>
        <w:tc>
          <w:tcPr>
            <w:tcW w:w="900" w:type="dxa"/>
            <w:gridSpan w:val="2"/>
          </w:tcPr>
          <w:p w:rsidR="00B76AB6" w:rsidRPr="00AA7227" w:rsidRDefault="00B76AB6" w:rsidP="00AA7227">
            <w:pPr>
              <w:spacing w:before="120" w:after="120" w:line="240" w:lineRule="auto"/>
              <w:rPr>
                <w:rFonts w:ascii="Bookman Old Style" w:hAnsi="Bookman Old Style"/>
              </w:rPr>
            </w:pPr>
            <w:r>
              <w:rPr>
                <w:rFonts w:ascii="Bookman Old Style" w:hAnsi="Bookman Old Style"/>
              </w:rPr>
              <w:t>Due in Rs</w:t>
            </w:r>
          </w:p>
        </w:tc>
        <w:tc>
          <w:tcPr>
            <w:tcW w:w="990" w:type="dxa"/>
            <w:gridSpan w:val="3"/>
          </w:tcPr>
          <w:p w:rsidR="00B76AB6" w:rsidRPr="00AA7227" w:rsidRDefault="00B76AB6" w:rsidP="00AA7227">
            <w:pPr>
              <w:spacing w:before="120" w:after="120" w:line="240" w:lineRule="auto"/>
              <w:rPr>
                <w:rFonts w:ascii="Bookman Old Style" w:hAnsi="Bookman Old Style"/>
              </w:rPr>
            </w:pPr>
            <w:r>
              <w:rPr>
                <w:rFonts w:ascii="Bookman Old Style" w:hAnsi="Bookman Old Style"/>
              </w:rPr>
              <w:t>Paid in Rs</w:t>
            </w:r>
          </w:p>
        </w:tc>
        <w:tc>
          <w:tcPr>
            <w:tcW w:w="1170" w:type="dxa"/>
            <w:gridSpan w:val="3"/>
          </w:tcPr>
          <w:p w:rsidR="00B76AB6" w:rsidRPr="00AA7227" w:rsidRDefault="00B76AB6" w:rsidP="00AA7227">
            <w:pPr>
              <w:spacing w:before="120" w:after="120" w:line="240" w:lineRule="auto"/>
              <w:rPr>
                <w:rFonts w:ascii="Bookman Old Style" w:hAnsi="Bookman Old Style"/>
              </w:rPr>
            </w:pPr>
            <w:r>
              <w:rPr>
                <w:rFonts w:ascii="Bookman Old Style" w:hAnsi="Bookman Old Style"/>
              </w:rPr>
              <w:t>Pending in Rs</w:t>
            </w:r>
          </w:p>
        </w:tc>
        <w:tc>
          <w:tcPr>
            <w:tcW w:w="1890" w:type="dxa"/>
            <w:gridSpan w:val="4"/>
          </w:tcPr>
          <w:p w:rsidR="00B76AB6" w:rsidRPr="00AA7227" w:rsidRDefault="00B76AB6" w:rsidP="00AA7227">
            <w:pPr>
              <w:spacing w:before="120" w:after="120" w:line="240" w:lineRule="auto"/>
              <w:rPr>
                <w:rFonts w:ascii="Bookman Old Style" w:hAnsi="Bookman Old Style"/>
              </w:rPr>
            </w:pPr>
            <w:r>
              <w:rPr>
                <w:rFonts w:ascii="Bookman Old Style" w:hAnsi="Bookman Old Style"/>
              </w:rPr>
              <w:t>Probable date of payment</w:t>
            </w:r>
          </w:p>
        </w:tc>
      </w:tr>
      <w:tr w:rsidR="00B76AB6" w:rsidRPr="00AA7227" w:rsidTr="00AC2AF9">
        <w:trPr>
          <w:trHeight w:val="255"/>
        </w:trPr>
        <w:tc>
          <w:tcPr>
            <w:tcW w:w="776" w:type="dxa"/>
            <w:gridSpan w:val="2"/>
            <w:vMerge/>
          </w:tcPr>
          <w:p w:rsidR="00B76AB6" w:rsidRPr="00B63CE1" w:rsidRDefault="00B76AB6" w:rsidP="005B7C9B">
            <w:pPr>
              <w:spacing w:before="120" w:after="120" w:line="240" w:lineRule="auto"/>
              <w:jc w:val="center"/>
              <w:rPr>
                <w:rFonts w:ascii="Bookman Old Style" w:hAnsi="Bookman Old Style"/>
              </w:rPr>
            </w:pPr>
          </w:p>
        </w:tc>
        <w:tc>
          <w:tcPr>
            <w:tcW w:w="3274" w:type="dxa"/>
            <w:gridSpan w:val="4"/>
            <w:vMerge/>
          </w:tcPr>
          <w:p w:rsidR="00B76AB6" w:rsidRPr="00B63CE1" w:rsidRDefault="00B76AB6" w:rsidP="008E4318">
            <w:pPr>
              <w:spacing w:before="120" w:after="120" w:line="240" w:lineRule="auto"/>
              <w:rPr>
                <w:rFonts w:ascii="Bookman Old Style" w:eastAsia="Times New Roman" w:hAnsi="Bookman Old Style" w:cs="Arial"/>
                <w:lang w:bidi="hi-IN"/>
              </w:rPr>
            </w:pPr>
          </w:p>
        </w:tc>
        <w:tc>
          <w:tcPr>
            <w:tcW w:w="1080" w:type="dxa"/>
            <w:gridSpan w:val="4"/>
          </w:tcPr>
          <w:p w:rsidR="00B76AB6" w:rsidRPr="00AA7227" w:rsidRDefault="00B76AB6" w:rsidP="00AA7227">
            <w:pPr>
              <w:spacing w:before="120" w:after="120" w:line="240" w:lineRule="auto"/>
              <w:rPr>
                <w:rFonts w:ascii="Bookman Old Style" w:hAnsi="Bookman Old Style"/>
              </w:rPr>
            </w:pPr>
            <w:r>
              <w:rPr>
                <w:rFonts w:ascii="Bookman Old Style" w:hAnsi="Bookman Old Style"/>
              </w:rPr>
              <w:t>2013</w:t>
            </w:r>
          </w:p>
        </w:tc>
        <w:tc>
          <w:tcPr>
            <w:tcW w:w="900" w:type="dxa"/>
            <w:gridSpan w:val="2"/>
          </w:tcPr>
          <w:p w:rsidR="00B76AB6" w:rsidRPr="00AA7227" w:rsidRDefault="009662BD" w:rsidP="00AA7227">
            <w:pPr>
              <w:spacing w:before="120" w:after="120" w:line="240" w:lineRule="auto"/>
              <w:rPr>
                <w:rFonts w:ascii="Bookman Old Style" w:hAnsi="Bookman Old Style"/>
              </w:rPr>
            </w:pPr>
            <w:r>
              <w:rPr>
                <w:rFonts w:ascii="Bookman Old Style" w:hAnsi="Bookman Old Style"/>
              </w:rPr>
              <w:t>NIL</w:t>
            </w:r>
          </w:p>
        </w:tc>
        <w:tc>
          <w:tcPr>
            <w:tcW w:w="990" w:type="dxa"/>
            <w:gridSpan w:val="3"/>
          </w:tcPr>
          <w:p w:rsidR="00B76AB6" w:rsidRPr="00AA7227" w:rsidRDefault="00B76AB6" w:rsidP="00AA7227">
            <w:pPr>
              <w:spacing w:before="120" w:after="120" w:line="240" w:lineRule="auto"/>
              <w:rPr>
                <w:rFonts w:ascii="Bookman Old Style" w:hAnsi="Bookman Old Style"/>
              </w:rPr>
            </w:pPr>
          </w:p>
        </w:tc>
        <w:tc>
          <w:tcPr>
            <w:tcW w:w="1170" w:type="dxa"/>
            <w:gridSpan w:val="3"/>
          </w:tcPr>
          <w:p w:rsidR="00B76AB6" w:rsidRPr="00AA7227" w:rsidRDefault="00B76AB6" w:rsidP="00AA7227">
            <w:pPr>
              <w:spacing w:before="120" w:after="120" w:line="240" w:lineRule="auto"/>
              <w:rPr>
                <w:rFonts w:ascii="Bookman Old Style" w:hAnsi="Bookman Old Style"/>
              </w:rPr>
            </w:pPr>
          </w:p>
        </w:tc>
        <w:tc>
          <w:tcPr>
            <w:tcW w:w="1890" w:type="dxa"/>
            <w:gridSpan w:val="4"/>
          </w:tcPr>
          <w:p w:rsidR="00B76AB6" w:rsidRPr="00AA7227" w:rsidRDefault="00B76AB6" w:rsidP="00AA7227">
            <w:pPr>
              <w:spacing w:before="120" w:after="120" w:line="240" w:lineRule="auto"/>
              <w:rPr>
                <w:rFonts w:ascii="Bookman Old Style" w:hAnsi="Bookman Old Style"/>
              </w:rPr>
            </w:pPr>
          </w:p>
        </w:tc>
      </w:tr>
      <w:tr w:rsidR="00B76AB6" w:rsidRPr="00AA7227" w:rsidTr="00AC2AF9">
        <w:trPr>
          <w:trHeight w:val="255"/>
        </w:trPr>
        <w:tc>
          <w:tcPr>
            <w:tcW w:w="776" w:type="dxa"/>
            <w:gridSpan w:val="2"/>
            <w:vMerge/>
          </w:tcPr>
          <w:p w:rsidR="00B76AB6" w:rsidRPr="00B63CE1" w:rsidRDefault="00B76AB6" w:rsidP="005B7C9B">
            <w:pPr>
              <w:spacing w:before="120" w:after="120" w:line="240" w:lineRule="auto"/>
              <w:jc w:val="center"/>
              <w:rPr>
                <w:rFonts w:ascii="Bookman Old Style" w:hAnsi="Bookman Old Style"/>
              </w:rPr>
            </w:pPr>
          </w:p>
        </w:tc>
        <w:tc>
          <w:tcPr>
            <w:tcW w:w="3274" w:type="dxa"/>
            <w:gridSpan w:val="4"/>
            <w:vMerge/>
          </w:tcPr>
          <w:p w:rsidR="00B76AB6" w:rsidRPr="00B63CE1" w:rsidRDefault="00B76AB6" w:rsidP="008E4318">
            <w:pPr>
              <w:spacing w:before="120" w:after="120" w:line="240" w:lineRule="auto"/>
              <w:rPr>
                <w:rFonts w:ascii="Bookman Old Style" w:eastAsia="Times New Roman" w:hAnsi="Bookman Old Style" w:cs="Arial"/>
                <w:lang w:bidi="hi-IN"/>
              </w:rPr>
            </w:pPr>
          </w:p>
        </w:tc>
        <w:tc>
          <w:tcPr>
            <w:tcW w:w="1080" w:type="dxa"/>
            <w:gridSpan w:val="4"/>
          </w:tcPr>
          <w:p w:rsidR="00B76AB6" w:rsidRPr="00AA7227" w:rsidRDefault="00B76AB6" w:rsidP="00AA7227">
            <w:pPr>
              <w:spacing w:before="120" w:after="120" w:line="240" w:lineRule="auto"/>
              <w:rPr>
                <w:rFonts w:ascii="Bookman Old Style" w:hAnsi="Bookman Old Style"/>
              </w:rPr>
            </w:pPr>
            <w:r>
              <w:rPr>
                <w:rFonts w:ascii="Bookman Old Style" w:hAnsi="Bookman Old Style"/>
              </w:rPr>
              <w:t>2014</w:t>
            </w:r>
          </w:p>
        </w:tc>
        <w:tc>
          <w:tcPr>
            <w:tcW w:w="900" w:type="dxa"/>
            <w:gridSpan w:val="2"/>
          </w:tcPr>
          <w:p w:rsidR="00B76AB6" w:rsidRPr="00AA7227" w:rsidRDefault="009662BD" w:rsidP="00AA7227">
            <w:pPr>
              <w:spacing w:before="120" w:after="120" w:line="240" w:lineRule="auto"/>
              <w:rPr>
                <w:rFonts w:ascii="Bookman Old Style" w:hAnsi="Bookman Old Style"/>
              </w:rPr>
            </w:pPr>
            <w:r>
              <w:rPr>
                <w:rFonts w:ascii="Bookman Old Style" w:hAnsi="Bookman Old Style"/>
              </w:rPr>
              <w:t>NIL</w:t>
            </w:r>
          </w:p>
        </w:tc>
        <w:tc>
          <w:tcPr>
            <w:tcW w:w="990" w:type="dxa"/>
            <w:gridSpan w:val="3"/>
          </w:tcPr>
          <w:p w:rsidR="00B76AB6" w:rsidRPr="00AA7227" w:rsidRDefault="00B76AB6" w:rsidP="00AA7227">
            <w:pPr>
              <w:spacing w:before="120" w:after="120" w:line="240" w:lineRule="auto"/>
              <w:rPr>
                <w:rFonts w:ascii="Bookman Old Style" w:hAnsi="Bookman Old Style"/>
              </w:rPr>
            </w:pPr>
          </w:p>
        </w:tc>
        <w:tc>
          <w:tcPr>
            <w:tcW w:w="1170" w:type="dxa"/>
            <w:gridSpan w:val="3"/>
          </w:tcPr>
          <w:p w:rsidR="00B76AB6" w:rsidRPr="00AA7227" w:rsidRDefault="00B76AB6" w:rsidP="00AA7227">
            <w:pPr>
              <w:spacing w:before="120" w:after="120" w:line="240" w:lineRule="auto"/>
              <w:rPr>
                <w:rFonts w:ascii="Bookman Old Style" w:hAnsi="Bookman Old Style"/>
              </w:rPr>
            </w:pPr>
          </w:p>
        </w:tc>
        <w:tc>
          <w:tcPr>
            <w:tcW w:w="1890" w:type="dxa"/>
            <w:gridSpan w:val="4"/>
          </w:tcPr>
          <w:p w:rsidR="00B76AB6" w:rsidRPr="00AA7227" w:rsidRDefault="00B76AB6" w:rsidP="00AA7227">
            <w:pPr>
              <w:spacing w:before="120" w:after="120" w:line="240" w:lineRule="auto"/>
              <w:rPr>
                <w:rFonts w:ascii="Bookman Old Style" w:hAnsi="Bookman Old Style"/>
              </w:rPr>
            </w:pPr>
          </w:p>
        </w:tc>
      </w:tr>
      <w:tr w:rsidR="00B76AB6" w:rsidRPr="00AA7227" w:rsidTr="00AC2AF9">
        <w:trPr>
          <w:trHeight w:val="255"/>
        </w:trPr>
        <w:tc>
          <w:tcPr>
            <w:tcW w:w="776" w:type="dxa"/>
            <w:gridSpan w:val="2"/>
            <w:vMerge/>
          </w:tcPr>
          <w:p w:rsidR="00B76AB6" w:rsidRPr="00B63CE1" w:rsidRDefault="00B76AB6" w:rsidP="005B7C9B">
            <w:pPr>
              <w:spacing w:before="120" w:after="120" w:line="240" w:lineRule="auto"/>
              <w:jc w:val="center"/>
              <w:rPr>
                <w:rFonts w:ascii="Bookman Old Style" w:hAnsi="Bookman Old Style"/>
              </w:rPr>
            </w:pPr>
          </w:p>
        </w:tc>
        <w:tc>
          <w:tcPr>
            <w:tcW w:w="3274" w:type="dxa"/>
            <w:gridSpan w:val="4"/>
            <w:vMerge/>
          </w:tcPr>
          <w:p w:rsidR="00B76AB6" w:rsidRPr="00B63CE1" w:rsidRDefault="00B76AB6" w:rsidP="008E4318">
            <w:pPr>
              <w:spacing w:before="120" w:after="120" w:line="240" w:lineRule="auto"/>
              <w:rPr>
                <w:rFonts w:ascii="Bookman Old Style" w:eastAsia="Times New Roman" w:hAnsi="Bookman Old Style" w:cs="Arial"/>
                <w:lang w:bidi="hi-IN"/>
              </w:rPr>
            </w:pPr>
          </w:p>
        </w:tc>
        <w:tc>
          <w:tcPr>
            <w:tcW w:w="1080" w:type="dxa"/>
            <w:gridSpan w:val="4"/>
          </w:tcPr>
          <w:p w:rsidR="00B76AB6" w:rsidRPr="00AA7227" w:rsidRDefault="00B76AB6" w:rsidP="00AA7227">
            <w:pPr>
              <w:spacing w:before="120" w:after="120" w:line="240" w:lineRule="auto"/>
              <w:rPr>
                <w:rFonts w:ascii="Bookman Old Style" w:hAnsi="Bookman Old Style"/>
              </w:rPr>
            </w:pPr>
            <w:r>
              <w:rPr>
                <w:rFonts w:ascii="Bookman Old Style" w:hAnsi="Bookman Old Style"/>
              </w:rPr>
              <w:t>2015</w:t>
            </w:r>
          </w:p>
        </w:tc>
        <w:tc>
          <w:tcPr>
            <w:tcW w:w="900" w:type="dxa"/>
            <w:gridSpan w:val="2"/>
          </w:tcPr>
          <w:p w:rsidR="00B76AB6" w:rsidRPr="00AA7227" w:rsidRDefault="009662BD" w:rsidP="00AA7227">
            <w:pPr>
              <w:spacing w:before="120" w:after="120" w:line="240" w:lineRule="auto"/>
              <w:rPr>
                <w:rFonts w:ascii="Bookman Old Style" w:hAnsi="Bookman Old Style"/>
              </w:rPr>
            </w:pPr>
            <w:r>
              <w:rPr>
                <w:rFonts w:ascii="Bookman Old Style" w:hAnsi="Bookman Old Style"/>
              </w:rPr>
              <w:t>560</w:t>
            </w:r>
          </w:p>
        </w:tc>
        <w:tc>
          <w:tcPr>
            <w:tcW w:w="990" w:type="dxa"/>
            <w:gridSpan w:val="3"/>
          </w:tcPr>
          <w:p w:rsidR="00B76AB6" w:rsidRPr="00AA7227" w:rsidRDefault="009662BD" w:rsidP="00AA7227">
            <w:pPr>
              <w:spacing w:before="120" w:after="120" w:line="240" w:lineRule="auto"/>
              <w:rPr>
                <w:rFonts w:ascii="Bookman Old Style" w:hAnsi="Bookman Old Style"/>
              </w:rPr>
            </w:pPr>
            <w:r>
              <w:rPr>
                <w:rFonts w:ascii="Bookman Old Style" w:hAnsi="Bookman Old Style"/>
              </w:rPr>
              <w:t>-</w:t>
            </w:r>
          </w:p>
        </w:tc>
        <w:tc>
          <w:tcPr>
            <w:tcW w:w="1170" w:type="dxa"/>
            <w:gridSpan w:val="3"/>
          </w:tcPr>
          <w:p w:rsidR="00B76AB6" w:rsidRPr="00AA7227" w:rsidRDefault="009662BD" w:rsidP="00AA7227">
            <w:pPr>
              <w:spacing w:before="120" w:after="120" w:line="240" w:lineRule="auto"/>
              <w:rPr>
                <w:rFonts w:ascii="Bookman Old Style" w:hAnsi="Bookman Old Style"/>
              </w:rPr>
            </w:pPr>
            <w:r>
              <w:rPr>
                <w:rFonts w:ascii="Bookman Old Style" w:hAnsi="Bookman Old Style"/>
              </w:rPr>
              <w:t>-</w:t>
            </w:r>
          </w:p>
        </w:tc>
        <w:tc>
          <w:tcPr>
            <w:tcW w:w="1890" w:type="dxa"/>
            <w:gridSpan w:val="4"/>
          </w:tcPr>
          <w:p w:rsidR="00B76AB6" w:rsidRPr="00AA7227" w:rsidRDefault="009662BD" w:rsidP="00AA7227">
            <w:pPr>
              <w:spacing w:before="120" w:after="120" w:line="240" w:lineRule="auto"/>
              <w:rPr>
                <w:rFonts w:ascii="Bookman Old Style" w:hAnsi="Bookman Old Style"/>
              </w:rPr>
            </w:pPr>
            <w:r>
              <w:rPr>
                <w:rFonts w:ascii="Bookman Old Style" w:hAnsi="Bookman Old Style"/>
              </w:rPr>
              <w:t>-</w:t>
            </w:r>
          </w:p>
        </w:tc>
      </w:tr>
      <w:tr w:rsidR="00B76AB6" w:rsidRPr="00AA7227" w:rsidTr="00AC2AF9">
        <w:tc>
          <w:tcPr>
            <w:tcW w:w="776" w:type="dxa"/>
            <w:gridSpan w:val="2"/>
          </w:tcPr>
          <w:p w:rsidR="00B76AB6" w:rsidRPr="00B63CE1" w:rsidRDefault="00B76AB6" w:rsidP="005B7C9B">
            <w:pPr>
              <w:spacing w:before="120" w:after="120" w:line="240" w:lineRule="auto"/>
              <w:jc w:val="center"/>
              <w:rPr>
                <w:rFonts w:ascii="Bookman Old Style" w:hAnsi="Bookman Old Style"/>
              </w:rPr>
            </w:pPr>
            <w:r w:rsidRPr="00B63CE1">
              <w:rPr>
                <w:rFonts w:ascii="Bookman Old Style" w:hAnsi="Bookman Old Style"/>
              </w:rPr>
              <w:t>8.</w:t>
            </w:r>
          </w:p>
        </w:tc>
        <w:tc>
          <w:tcPr>
            <w:tcW w:w="3274" w:type="dxa"/>
            <w:gridSpan w:val="4"/>
          </w:tcPr>
          <w:p w:rsidR="00B76AB6" w:rsidRPr="00B63CE1" w:rsidRDefault="00B76AB6" w:rsidP="008E4318">
            <w:pPr>
              <w:spacing w:before="120" w:after="120" w:line="240" w:lineRule="auto"/>
              <w:jc w:val="both"/>
              <w:rPr>
                <w:rFonts w:ascii="Bookman Old Style" w:hAnsi="Bookman Old Style"/>
              </w:rPr>
            </w:pPr>
            <w:r w:rsidRPr="00B63CE1">
              <w:rPr>
                <w:rFonts w:ascii="Bookman Old Style" w:eastAsia="Times New Roman" w:hAnsi="Bookman Old Style" w:cs="Arial"/>
                <w:lang w:bidi="hi-IN"/>
              </w:rPr>
              <w:t xml:space="preserve">Date of Last General Body Meeting </w:t>
            </w:r>
          </w:p>
        </w:tc>
        <w:tc>
          <w:tcPr>
            <w:tcW w:w="6030" w:type="dxa"/>
            <w:gridSpan w:val="16"/>
          </w:tcPr>
          <w:p w:rsidR="00B76AB6" w:rsidRPr="00AA7227" w:rsidRDefault="009662BD" w:rsidP="00AA7227">
            <w:pPr>
              <w:spacing w:before="120" w:after="120" w:line="240" w:lineRule="auto"/>
              <w:rPr>
                <w:rFonts w:ascii="Bookman Old Style" w:hAnsi="Bookman Old Style"/>
              </w:rPr>
            </w:pPr>
            <w:r>
              <w:rPr>
                <w:rFonts w:ascii="Bookman Old Style" w:hAnsi="Bookman Old Style"/>
              </w:rPr>
              <w:t>25</w:t>
            </w:r>
            <w:r w:rsidRPr="009662BD">
              <w:rPr>
                <w:rFonts w:ascii="Bookman Old Style" w:hAnsi="Bookman Old Style"/>
                <w:vertAlign w:val="superscript"/>
              </w:rPr>
              <w:t>th</w:t>
            </w:r>
            <w:r>
              <w:rPr>
                <w:rFonts w:ascii="Bookman Old Style" w:hAnsi="Bookman Old Style"/>
              </w:rPr>
              <w:t xml:space="preserve"> July 2015</w:t>
            </w:r>
          </w:p>
        </w:tc>
      </w:tr>
      <w:tr w:rsidR="00B76AB6" w:rsidRPr="00AA7227" w:rsidTr="00AC2AF9">
        <w:tc>
          <w:tcPr>
            <w:tcW w:w="776" w:type="dxa"/>
            <w:gridSpan w:val="2"/>
          </w:tcPr>
          <w:p w:rsidR="00B76AB6" w:rsidRPr="00B63CE1" w:rsidRDefault="00B76AB6" w:rsidP="005B7C9B">
            <w:pPr>
              <w:spacing w:before="120" w:after="120" w:line="240" w:lineRule="auto"/>
              <w:jc w:val="center"/>
              <w:rPr>
                <w:rFonts w:ascii="Bookman Old Style" w:hAnsi="Bookman Old Style"/>
              </w:rPr>
            </w:pPr>
            <w:r>
              <w:rPr>
                <w:rFonts w:ascii="Bookman Old Style" w:hAnsi="Bookman Old Style"/>
              </w:rPr>
              <w:t>9.</w:t>
            </w:r>
          </w:p>
        </w:tc>
        <w:tc>
          <w:tcPr>
            <w:tcW w:w="3274" w:type="dxa"/>
            <w:gridSpan w:val="4"/>
          </w:tcPr>
          <w:p w:rsidR="00B76AB6" w:rsidRPr="00B63CE1" w:rsidRDefault="00B76AB6" w:rsidP="00B637C0">
            <w:pPr>
              <w:spacing w:before="120" w:after="120" w:line="240" w:lineRule="auto"/>
              <w:jc w:val="both"/>
              <w:rPr>
                <w:rFonts w:ascii="Bookman Old Style" w:hAnsi="Bookman Old Style"/>
              </w:rPr>
            </w:pPr>
            <w:r w:rsidRPr="00B63CE1">
              <w:rPr>
                <w:rFonts w:ascii="Bookman Old Style" w:eastAsia="Times New Roman" w:hAnsi="Bookman Old Style" w:cs="Arial"/>
                <w:lang w:bidi="hi-IN"/>
              </w:rPr>
              <w:t xml:space="preserve">Date of Election of District Body </w:t>
            </w:r>
          </w:p>
        </w:tc>
        <w:tc>
          <w:tcPr>
            <w:tcW w:w="6030" w:type="dxa"/>
            <w:gridSpan w:val="16"/>
          </w:tcPr>
          <w:p w:rsidR="00B76AB6" w:rsidRPr="00AA7227" w:rsidRDefault="009662BD" w:rsidP="00AA7227">
            <w:pPr>
              <w:spacing w:before="120" w:after="120" w:line="240" w:lineRule="auto"/>
              <w:rPr>
                <w:rFonts w:ascii="Bookman Old Style" w:hAnsi="Bookman Old Style"/>
              </w:rPr>
            </w:pPr>
            <w:r>
              <w:rPr>
                <w:rFonts w:ascii="Bookman Old Style" w:hAnsi="Bookman Old Style"/>
              </w:rPr>
              <w:t>17-03-2015</w:t>
            </w:r>
          </w:p>
        </w:tc>
      </w:tr>
      <w:tr w:rsidR="00B76AB6" w:rsidRPr="00AA7227" w:rsidTr="00AC2AF9">
        <w:tc>
          <w:tcPr>
            <w:tcW w:w="776" w:type="dxa"/>
            <w:gridSpan w:val="2"/>
          </w:tcPr>
          <w:p w:rsidR="00B76AB6" w:rsidRPr="00B63CE1" w:rsidRDefault="00B76AB6" w:rsidP="005B7C9B">
            <w:pPr>
              <w:spacing w:before="120" w:after="120" w:line="240" w:lineRule="auto"/>
              <w:jc w:val="center"/>
              <w:rPr>
                <w:rFonts w:ascii="Bookman Old Style" w:hAnsi="Bookman Old Style"/>
              </w:rPr>
            </w:pPr>
            <w:r>
              <w:rPr>
                <w:rFonts w:ascii="Bookman Old Style" w:hAnsi="Bookman Old Style"/>
              </w:rPr>
              <w:t>10</w:t>
            </w:r>
            <w:r w:rsidRPr="00B63CE1">
              <w:rPr>
                <w:rFonts w:ascii="Bookman Old Style" w:hAnsi="Bookman Old Style"/>
              </w:rPr>
              <w:t>.</w:t>
            </w:r>
          </w:p>
        </w:tc>
        <w:tc>
          <w:tcPr>
            <w:tcW w:w="3274" w:type="dxa"/>
            <w:gridSpan w:val="4"/>
          </w:tcPr>
          <w:p w:rsidR="00B76AB6" w:rsidRPr="00B63CE1" w:rsidRDefault="00B76AB6" w:rsidP="00FF746C">
            <w:pPr>
              <w:spacing w:before="120" w:after="120" w:line="240" w:lineRule="auto"/>
              <w:jc w:val="both"/>
              <w:rPr>
                <w:rFonts w:ascii="Bookman Old Style" w:eastAsia="Times New Roman" w:hAnsi="Bookman Old Style" w:cs="Arial"/>
                <w:lang w:bidi="hi-IN"/>
              </w:rPr>
            </w:pPr>
            <w:r w:rsidRPr="00B63CE1">
              <w:rPr>
                <w:rFonts w:ascii="Bookman Old Style" w:eastAsia="Times New Roman" w:hAnsi="Bookman Old Style" w:cs="Arial"/>
                <w:lang w:bidi="hi-IN"/>
              </w:rPr>
              <w:t>Reason for Delay if any for Election of District body not conducted within period of one year</w:t>
            </w:r>
          </w:p>
        </w:tc>
        <w:tc>
          <w:tcPr>
            <w:tcW w:w="6030" w:type="dxa"/>
            <w:gridSpan w:val="16"/>
          </w:tcPr>
          <w:p w:rsidR="00B76AB6" w:rsidRPr="00AA7227" w:rsidRDefault="009662BD" w:rsidP="00AA7227">
            <w:pPr>
              <w:spacing w:before="120" w:after="120" w:line="240" w:lineRule="auto"/>
              <w:rPr>
                <w:rFonts w:ascii="Bookman Old Style" w:hAnsi="Bookman Old Style"/>
              </w:rPr>
            </w:pPr>
            <w:r>
              <w:rPr>
                <w:rFonts w:ascii="Bookman Old Style" w:hAnsi="Bookman Old Style"/>
              </w:rPr>
              <w:t>-NA-</w:t>
            </w:r>
          </w:p>
        </w:tc>
      </w:tr>
      <w:tr w:rsidR="00B76AB6" w:rsidRPr="00AA7227" w:rsidTr="00AC2AF9">
        <w:tc>
          <w:tcPr>
            <w:tcW w:w="776" w:type="dxa"/>
            <w:gridSpan w:val="2"/>
          </w:tcPr>
          <w:p w:rsidR="00B76AB6" w:rsidRPr="00B63CE1" w:rsidRDefault="00B76AB6" w:rsidP="00B815C2">
            <w:pPr>
              <w:spacing w:before="120" w:after="120" w:line="240" w:lineRule="auto"/>
              <w:jc w:val="center"/>
              <w:rPr>
                <w:rFonts w:ascii="Bookman Old Style" w:hAnsi="Bookman Old Style"/>
              </w:rPr>
            </w:pPr>
            <w:r w:rsidRPr="00B63CE1">
              <w:rPr>
                <w:rFonts w:ascii="Bookman Old Style" w:hAnsi="Bookman Old Style"/>
              </w:rPr>
              <w:t>1</w:t>
            </w:r>
            <w:r>
              <w:rPr>
                <w:rFonts w:ascii="Bookman Old Style" w:hAnsi="Bookman Old Style"/>
              </w:rPr>
              <w:t>1</w:t>
            </w:r>
            <w:r w:rsidRPr="00B63CE1">
              <w:rPr>
                <w:rFonts w:ascii="Bookman Old Style" w:hAnsi="Bookman Old Style"/>
              </w:rPr>
              <w:t>.</w:t>
            </w:r>
          </w:p>
        </w:tc>
        <w:tc>
          <w:tcPr>
            <w:tcW w:w="3274" w:type="dxa"/>
            <w:gridSpan w:val="4"/>
          </w:tcPr>
          <w:p w:rsidR="00B76AB6" w:rsidRPr="00B63CE1" w:rsidRDefault="00B76AB6" w:rsidP="00744B1A">
            <w:pPr>
              <w:spacing w:before="120" w:after="120" w:line="240" w:lineRule="auto"/>
              <w:jc w:val="both"/>
              <w:rPr>
                <w:rFonts w:ascii="Bookman Old Style" w:eastAsia="Times New Roman" w:hAnsi="Bookman Old Style" w:cs="Arial"/>
                <w:lang w:bidi="hi-IN"/>
              </w:rPr>
            </w:pPr>
            <w:r w:rsidRPr="00B63CE1">
              <w:rPr>
                <w:rFonts w:ascii="Bookman Old Style" w:eastAsia="Times New Roman" w:hAnsi="Bookman Old Style" w:cs="Arial"/>
                <w:lang w:bidi="hi-IN"/>
              </w:rPr>
              <w:t>Organizational matters/</w:t>
            </w:r>
            <w:r>
              <w:rPr>
                <w:rFonts w:ascii="Bookman Old Style" w:eastAsia="Times New Roman" w:hAnsi="Bookman Old Style" w:cs="Arial"/>
                <w:lang w:bidi="hi-IN"/>
              </w:rPr>
              <w:t xml:space="preserve"> </w:t>
            </w:r>
            <w:r w:rsidRPr="00B63CE1">
              <w:rPr>
                <w:rFonts w:ascii="Bookman Old Style" w:eastAsia="Times New Roman" w:hAnsi="Bookman Old Style" w:cs="Arial"/>
                <w:lang w:bidi="hi-IN"/>
              </w:rPr>
              <w:lastRenderedPageBreak/>
              <w:t>activities</w:t>
            </w:r>
            <w:r>
              <w:rPr>
                <w:rFonts w:ascii="Bookman Old Style" w:eastAsia="Times New Roman" w:hAnsi="Bookman Old Style" w:cs="Arial"/>
                <w:lang w:bidi="hi-IN"/>
              </w:rPr>
              <w:t xml:space="preserve"> at District level</w:t>
            </w:r>
          </w:p>
        </w:tc>
        <w:tc>
          <w:tcPr>
            <w:tcW w:w="6030" w:type="dxa"/>
            <w:gridSpan w:val="16"/>
          </w:tcPr>
          <w:p w:rsidR="00B76AB6" w:rsidRDefault="009662BD" w:rsidP="00AE739B">
            <w:pPr>
              <w:spacing w:before="120" w:after="120" w:line="240" w:lineRule="auto"/>
              <w:rPr>
                <w:rFonts w:ascii="Bookman Old Style" w:hAnsi="Bookman Old Style"/>
              </w:rPr>
            </w:pPr>
            <w:r>
              <w:rPr>
                <w:rFonts w:ascii="Bookman Old Style" w:hAnsi="Bookman Old Style"/>
              </w:rPr>
              <w:lastRenderedPageBreak/>
              <w:t xml:space="preserve">1.Massive participation of executives in two day strike </w:t>
            </w:r>
            <w:r>
              <w:rPr>
                <w:rFonts w:ascii="Bookman Old Style" w:hAnsi="Bookman Old Style"/>
              </w:rPr>
              <w:lastRenderedPageBreak/>
              <w:t>on 21 &amp; 22 April.</w:t>
            </w:r>
          </w:p>
          <w:p w:rsidR="009662BD" w:rsidRDefault="009662BD" w:rsidP="00AE739B">
            <w:pPr>
              <w:spacing w:before="120" w:after="120" w:line="240" w:lineRule="auto"/>
              <w:rPr>
                <w:rFonts w:ascii="Bookman Old Style" w:hAnsi="Bookman Old Style"/>
              </w:rPr>
            </w:pPr>
            <w:r>
              <w:rPr>
                <w:rFonts w:ascii="Bookman Old Style" w:hAnsi="Bookman Old Style"/>
              </w:rPr>
              <w:t>2.Participation in dharna for the demands of executives on 07.05.2015.</w:t>
            </w:r>
          </w:p>
          <w:p w:rsidR="00B76AB6" w:rsidRPr="00AA7227" w:rsidRDefault="009662BD" w:rsidP="008A1032">
            <w:pPr>
              <w:spacing w:before="120" w:after="120" w:line="240" w:lineRule="auto"/>
              <w:rPr>
                <w:rFonts w:ascii="Bookman Old Style" w:hAnsi="Bookman Old Style"/>
              </w:rPr>
            </w:pPr>
            <w:r>
              <w:rPr>
                <w:rFonts w:ascii="Bookman Old Style" w:hAnsi="Bookman Old Style"/>
              </w:rPr>
              <w:t>3.Various meetings &amp; negotiations with Sr.GM Chandrapur/Dy.GM Chandrapur on local HR &amp; development issues.</w:t>
            </w:r>
          </w:p>
        </w:tc>
      </w:tr>
      <w:tr w:rsidR="00B76AB6" w:rsidRPr="00AA7227" w:rsidTr="00AC2AF9">
        <w:tc>
          <w:tcPr>
            <w:tcW w:w="776" w:type="dxa"/>
            <w:gridSpan w:val="2"/>
          </w:tcPr>
          <w:p w:rsidR="00B76AB6" w:rsidRPr="00B63CE1" w:rsidRDefault="00B76AB6" w:rsidP="00B815C2">
            <w:pPr>
              <w:spacing w:before="120" w:after="120" w:line="240" w:lineRule="auto"/>
              <w:jc w:val="center"/>
              <w:rPr>
                <w:rFonts w:ascii="Bookman Old Style" w:hAnsi="Bookman Old Style"/>
              </w:rPr>
            </w:pPr>
            <w:r w:rsidRPr="00B63CE1">
              <w:rPr>
                <w:rFonts w:ascii="Bookman Old Style" w:hAnsi="Bookman Old Style"/>
              </w:rPr>
              <w:lastRenderedPageBreak/>
              <w:t>1</w:t>
            </w:r>
            <w:r>
              <w:rPr>
                <w:rFonts w:ascii="Bookman Old Style" w:hAnsi="Bookman Old Style"/>
              </w:rPr>
              <w:t>2</w:t>
            </w:r>
          </w:p>
        </w:tc>
        <w:tc>
          <w:tcPr>
            <w:tcW w:w="3274" w:type="dxa"/>
            <w:gridSpan w:val="4"/>
          </w:tcPr>
          <w:p w:rsidR="00B76AB6" w:rsidRPr="00B63CE1" w:rsidRDefault="00B76AB6" w:rsidP="005807AE">
            <w:pPr>
              <w:spacing w:before="120" w:after="120" w:line="240" w:lineRule="auto"/>
              <w:jc w:val="both"/>
              <w:rPr>
                <w:rFonts w:ascii="Bookman Old Style" w:eastAsia="Times New Roman" w:hAnsi="Bookman Old Style" w:cs="Arial"/>
                <w:lang w:bidi="hi-IN"/>
              </w:rPr>
            </w:pPr>
            <w:r w:rsidRPr="00B63CE1">
              <w:rPr>
                <w:rFonts w:ascii="Bookman Old Style" w:eastAsia="Times New Roman" w:hAnsi="Bookman Old Style" w:cs="Arial"/>
                <w:lang w:bidi="hi-IN"/>
              </w:rPr>
              <w:t>Special achievement/s</w:t>
            </w:r>
            <w:r>
              <w:rPr>
                <w:rFonts w:ascii="Bookman Old Style" w:eastAsia="Times New Roman" w:hAnsi="Bookman Old Style" w:cs="Arial"/>
                <w:lang w:bidi="hi-IN"/>
              </w:rPr>
              <w:t xml:space="preserve"> at District level on SNEA (I) Platform </w:t>
            </w:r>
            <w:r w:rsidRPr="00B63CE1">
              <w:rPr>
                <w:rFonts w:ascii="Bookman Old Style" w:eastAsia="Times New Roman" w:hAnsi="Bookman Old Style" w:cs="Arial"/>
                <w:lang w:bidi="hi-IN"/>
              </w:rPr>
              <w:t>if any</w:t>
            </w:r>
            <w:r>
              <w:rPr>
                <w:rFonts w:ascii="Bookman Old Style" w:eastAsia="Times New Roman" w:hAnsi="Bookman Old Style" w:cs="Arial"/>
                <w:lang w:bidi="hi-IN"/>
              </w:rPr>
              <w:t>.</w:t>
            </w:r>
            <w:r w:rsidRPr="00B63CE1">
              <w:rPr>
                <w:rFonts w:ascii="Bookman Old Style" w:eastAsia="Times New Roman" w:hAnsi="Bookman Old Style" w:cs="Arial"/>
                <w:lang w:bidi="hi-IN"/>
              </w:rPr>
              <w:t xml:space="preserve"> </w:t>
            </w:r>
          </w:p>
        </w:tc>
        <w:tc>
          <w:tcPr>
            <w:tcW w:w="6030" w:type="dxa"/>
            <w:gridSpan w:val="16"/>
          </w:tcPr>
          <w:p w:rsidR="00B76AB6" w:rsidRDefault="00B76AB6" w:rsidP="00FB4A6F">
            <w:pPr>
              <w:spacing w:before="120" w:after="120" w:line="240" w:lineRule="auto"/>
              <w:rPr>
                <w:rFonts w:ascii="Bookman Old Style" w:hAnsi="Bookman Old Style"/>
              </w:rPr>
            </w:pPr>
          </w:p>
          <w:p w:rsidR="00B76AB6" w:rsidRDefault="00B76AB6" w:rsidP="00FB4A6F">
            <w:pPr>
              <w:spacing w:before="120" w:after="120" w:line="240" w:lineRule="auto"/>
              <w:rPr>
                <w:rFonts w:ascii="Bookman Old Style" w:hAnsi="Bookman Old Style"/>
              </w:rPr>
            </w:pPr>
          </w:p>
          <w:p w:rsidR="00B76AB6" w:rsidRPr="00AA7227" w:rsidRDefault="00B76AB6" w:rsidP="00FB4A6F">
            <w:pPr>
              <w:spacing w:before="120" w:after="120" w:line="240" w:lineRule="auto"/>
              <w:rPr>
                <w:rFonts w:ascii="Bookman Old Style" w:hAnsi="Bookman Old Style"/>
              </w:rPr>
            </w:pPr>
          </w:p>
        </w:tc>
      </w:tr>
      <w:tr w:rsidR="00B76AB6" w:rsidRPr="00AA7227" w:rsidTr="00AC2AF9">
        <w:trPr>
          <w:trHeight w:val="478"/>
        </w:trPr>
        <w:tc>
          <w:tcPr>
            <w:tcW w:w="776" w:type="dxa"/>
            <w:gridSpan w:val="2"/>
          </w:tcPr>
          <w:p w:rsidR="00B76AB6" w:rsidRPr="00B63CE1" w:rsidRDefault="00B76AB6" w:rsidP="00B815C2">
            <w:pPr>
              <w:spacing w:before="120" w:after="120" w:line="240" w:lineRule="auto"/>
              <w:jc w:val="center"/>
              <w:rPr>
                <w:rFonts w:ascii="Bookman Old Style" w:hAnsi="Bookman Old Style"/>
              </w:rPr>
            </w:pPr>
            <w:r>
              <w:rPr>
                <w:rFonts w:ascii="Bookman Old Style" w:hAnsi="Bookman Old Style"/>
              </w:rPr>
              <w:t>13.</w:t>
            </w:r>
          </w:p>
        </w:tc>
        <w:tc>
          <w:tcPr>
            <w:tcW w:w="9304" w:type="dxa"/>
            <w:gridSpan w:val="20"/>
          </w:tcPr>
          <w:p w:rsidR="00B76AB6" w:rsidRPr="00B63CE1" w:rsidRDefault="00B76AB6" w:rsidP="009A11FF">
            <w:pPr>
              <w:spacing w:before="120" w:after="120" w:line="240" w:lineRule="auto"/>
              <w:jc w:val="both"/>
              <w:rPr>
                <w:rFonts w:ascii="Bookman Old Style" w:eastAsia="Times New Roman" w:hAnsi="Bookman Old Style" w:cs="Arial"/>
                <w:lang w:bidi="hi-IN"/>
              </w:rPr>
            </w:pPr>
            <w:r w:rsidRPr="00B63CE1">
              <w:rPr>
                <w:rFonts w:ascii="Bookman Old Style" w:eastAsia="Times New Roman" w:hAnsi="Bookman Old Style" w:cs="Arial"/>
                <w:lang w:bidi="hi-IN"/>
              </w:rPr>
              <w:t>Res</w:t>
            </w:r>
            <w:r>
              <w:rPr>
                <w:rFonts w:ascii="Bookman Old Style" w:eastAsia="Times New Roman" w:hAnsi="Bookman Old Style" w:cs="Arial"/>
                <w:lang w:bidi="hi-IN"/>
              </w:rPr>
              <w:t>olution by last GB Meeting.</w:t>
            </w:r>
          </w:p>
        </w:tc>
      </w:tr>
      <w:tr w:rsidR="00B76AB6" w:rsidRPr="00AA7227" w:rsidTr="00AC2AF9">
        <w:trPr>
          <w:trHeight w:val="1855"/>
        </w:trPr>
        <w:tc>
          <w:tcPr>
            <w:tcW w:w="776" w:type="dxa"/>
            <w:gridSpan w:val="2"/>
          </w:tcPr>
          <w:p w:rsidR="00B76AB6" w:rsidRPr="00B63CE1" w:rsidRDefault="00B76AB6" w:rsidP="00176168">
            <w:pPr>
              <w:spacing w:before="120" w:after="120" w:line="240" w:lineRule="auto"/>
              <w:jc w:val="right"/>
              <w:rPr>
                <w:rFonts w:ascii="Bookman Old Style" w:hAnsi="Bookman Old Style"/>
              </w:rPr>
            </w:pPr>
            <w:r>
              <w:rPr>
                <w:rFonts w:ascii="Bookman Old Style" w:hAnsi="Bookman Old Style"/>
              </w:rPr>
              <w:t>a.</w:t>
            </w:r>
          </w:p>
        </w:tc>
        <w:tc>
          <w:tcPr>
            <w:tcW w:w="3274" w:type="dxa"/>
            <w:gridSpan w:val="4"/>
          </w:tcPr>
          <w:p w:rsidR="00B76AB6" w:rsidRPr="00B63CE1" w:rsidRDefault="00B76AB6" w:rsidP="008E4318">
            <w:pPr>
              <w:spacing w:before="120" w:after="120" w:line="240" w:lineRule="auto"/>
              <w:jc w:val="both"/>
              <w:rPr>
                <w:rFonts w:ascii="Bookman Old Style" w:eastAsia="Times New Roman" w:hAnsi="Bookman Old Style" w:cs="Arial"/>
                <w:lang w:bidi="hi-IN"/>
              </w:rPr>
            </w:pPr>
            <w:r>
              <w:rPr>
                <w:rFonts w:ascii="Bookman Old Style" w:eastAsia="Times New Roman" w:hAnsi="Bookman Old Style" w:cs="Arial"/>
                <w:lang w:bidi="hi-IN"/>
              </w:rPr>
              <w:t>BSNL Development Issues of SSA</w:t>
            </w:r>
          </w:p>
        </w:tc>
        <w:tc>
          <w:tcPr>
            <w:tcW w:w="6030" w:type="dxa"/>
            <w:gridSpan w:val="16"/>
          </w:tcPr>
          <w:p w:rsidR="009255D6" w:rsidRPr="008A1032" w:rsidRDefault="009255D6" w:rsidP="008A1032">
            <w:pPr>
              <w:pStyle w:val="NormalWeb"/>
              <w:spacing w:after="0"/>
              <w:rPr>
                <w:rFonts w:ascii="Bookman Old Style" w:hAnsi="Bookman Old Style"/>
                <w:sz w:val="22"/>
                <w:szCs w:val="22"/>
              </w:rPr>
            </w:pPr>
            <w:r>
              <w:rPr>
                <w:b/>
                <w:bCs/>
                <w:u w:val="single"/>
              </w:rPr>
              <w:t>1.Broadband maintenence &amp; its tender issue</w:t>
            </w:r>
            <w:r w:rsidR="008A1032">
              <w:rPr>
                <w:b/>
                <w:bCs/>
                <w:u w:val="single"/>
              </w:rPr>
              <w:t xml:space="preserve"> </w:t>
            </w:r>
            <w:r w:rsidRPr="008A1032">
              <w:rPr>
                <w:rFonts w:ascii="Bookman Old Style" w:hAnsi="Bookman Old Style"/>
                <w:sz w:val="22"/>
                <w:szCs w:val="22"/>
              </w:rPr>
              <w:t>Comrade,you may be aware of the Corporate office order regarding non extension/floating of tender for broadband faults maintenance.In Chadrapur the said tender was in force till 24 July 2015 and no extension of the tender was granted by GMT Chandrapur citing the same reasons.It surely going to affect the BB services as we have not been given specific guidelines as to how to maintain BB faults.It has created much pressure on the comrades working in field units as our TM/PM cadre is not much skilled to attain the BB faults and its also not possible for a single SDE/JTO to visit customers premises for the same.</w:t>
            </w:r>
          </w:p>
          <w:p w:rsidR="009255D6" w:rsidRPr="008A1032" w:rsidRDefault="009255D6" w:rsidP="008A1032">
            <w:pPr>
              <w:pStyle w:val="NormalWeb"/>
              <w:spacing w:after="0"/>
              <w:jc w:val="both"/>
              <w:rPr>
                <w:rFonts w:ascii="Bookman Old Style" w:hAnsi="Bookman Old Style"/>
                <w:sz w:val="22"/>
                <w:szCs w:val="22"/>
              </w:rPr>
            </w:pPr>
            <w:r w:rsidRPr="008A1032">
              <w:rPr>
                <w:rFonts w:ascii="Bookman Old Style" w:hAnsi="Bookman Old Style"/>
                <w:sz w:val="22"/>
                <w:szCs w:val="22"/>
              </w:rPr>
              <w:t>As this segment is much revenue generating we can't adopt casual approach towards our BB customers.So it is requested to take this issue on priority before its too late.Also some private players like Railwire is also active in the market and it may capture our unsatisfied aggrieved customers.</w:t>
            </w:r>
          </w:p>
          <w:p w:rsidR="009255D6" w:rsidRDefault="009255D6" w:rsidP="009255D6">
            <w:pPr>
              <w:pStyle w:val="NormalWeb"/>
              <w:spacing w:after="0"/>
            </w:pPr>
            <w:r>
              <w:rPr>
                <w:b/>
                <w:bCs/>
                <w:u w:val="single"/>
              </w:rPr>
              <w:t>2.Requirement of Broadband Media Converter</w:t>
            </w:r>
          </w:p>
          <w:p w:rsidR="00B76AB6" w:rsidRPr="00AA7227" w:rsidRDefault="00B76AB6" w:rsidP="00AA7227">
            <w:pPr>
              <w:spacing w:before="120" w:after="120" w:line="240" w:lineRule="auto"/>
              <w:rPr>
                <w:rFonts w:ascii="Bookman Old Style" w:hAnsi="Bookman Old Style"/>
              </w:rPr>
            </w:pPr>
          </w:p>
        </w:tc>
      </w:tr>
      <w:tr w:rsidR="00B76AB6" w:rsidRPr="00AA7227" w:rsidTr="00AC2AF9">
        <w:tc>
          <w:tcPr>
            <w:tcW w:w="776" w:type="dxa"/>
            <w:gridSpan w:val="2"/>
          </w:tcPr>
          <w:p w:rsidR="00B76AB6" w:rsidRDefault="00B76AB6" w:rsidP="00567049">
            <w:pPr>
              <w:spacing w:before="120" w:after="120" w:line="240" w:lineRule="auto"/>
              <w:jc w:val="right"/>
              <w:rPr>
                <w:rFonts w:ascii="Bookman Old Style" w:hAnsi="Bookman Old Style"/>
              </w:rPr>
            </w:pPr>
            <w:r>
              <w:rPr>
                <w:rFonts w:ascii="Bookman Old Style" w:hAnsi="Bookman Old Style"/>
              </w:rPr>
              <w:t>b.</w:t>
            </w:r>
          </w:p>
        </w:tc>
        <w:tc>
          <w:tcPr>
            <w:tcW w:w="3274" w:type="dxa"/>
            <w:gridSpan w:val="4"/>
          </w:tcPr>
          <w:p w:rsidR="00B76AB6" w:rsidRDefault="00B76AB6" w:rsidP="00B815C2">
            <w:pPr>
              <w:spacing w:before="120" w:after="120" w:line="240" w:lineRule="auto"/>
              <w:jc w:val="both"/>
              <w:rPr>
                <w:rFonts w:ascii="Bookman Old Style" w:eastAsia="Times New Roman" w:hAnsi="Bookman Old Style" w:cs="Arial"/>
                <w:lang w:bidi="hi-IN"/>
              </w:rPr>
            </w:pPr>
            <w:r>
              <w:rPr>
                <w:rFonts w:ascii="Bookman Old Style" w:eastAsia="Times New Roman" w:hAnsi="Bookman Old Style" w:cs="Arial"/>
                <w:lang w:bidi="hi-IN"/>
              </w:rPr>
              <w:t>Requirement of laptops for GSM BTS Mtce team of SSA</w:t>
            </w:r>
          </w:p>
        </w:tc>
        <w:tc>
          <w:tcPr>
            <w:tcW w:w="6030" w:type="dxa"/>
            <w:gridSpan w:val="16"/>
          </w:tcPr>
          <w:p w:rsidR="00B76AB6" w:rsidRDefault="00B76AB6" w:rsidP="00B815C2">
            <w:pPr>
              <w:spacing w:before="120" w:after="120" w:line="240" w:lineRule="auto"/>
              <w:rPr>
                <w:rFonts w:ascii="Bookman Old Style" w:hAnsi="Bookman Old Style"/>
              </w:rPr>
            </w:pPr>
            <w:r>
              <w:rPr>
                <w:rFonts w:ascii="Bookman Old Style" w:hAnsi="Bookman Old Style"/>
              </w:rPr>
              <w:t>No. of Mtce Team:</w:t>
            </w:r>
            <w:r w:rsidR="00C01CA9">
              <w:rPr>
                <w:rFonts w:ascii="Bookman Old Style" w:hAnsi="Bookman Old Style"/>
              </w:rPr>
              <w:t xml:space="preserve">        01</w:t>
            </w:r>
          </w:p>
          <w:p w:rsidR="00B76AB6" w:rsidRDefault="00B76AB6" w:rsidP="00B815C2">
            <w:pPr>
              <w:spacing w:before="120" w:after="120" w:line="240" w:lineRule="auto"/>
              <w:rPr>
                <w:rFonts w:ascii="Bookman Old Style" w:hAnsi="Bookman Old Style"/>
              </w:rPr>
            </w:pPr>
            <w:r>
              <w:rPr>
                <w:rFonts w:ascii="Bookman Old Style" w:hAnsi="Bookman Old Style"/>
              </w:rPr>
              <w:t>Available Laptops:</w:t>
            </w:r>
            <w:r w:rsidR="00C01CA9">
              <w:rPr>
                <w:rFonts w:ascii="Bookman Old Style" w:hAnsi="Bookman Old Style"/>
              </w:rPr>
              <w:t xml:space="preserve">        01( Faulty)</w:t>
            </w:r>
          </w:p>
          <w:p w:rsidR="00B76AB6" w:rsidRDefault="00B76AB6" w:rsidP="00B815C2">
            <w:pPr>
              <w:spacing w:before="120" w:after="120" w:line="240" w:lineRule="auto"/>
              <w:rPr>
                <w:rFonts w:ascii="Bookman Old Style" w:hAnsi="Bookman Old Style"/>
              </w:rPr>
            </w:pPr>
            <w:r>
              <w:rPr>
                <w:rFonts w:ascii="Bookman Old Style" w:hAnsi="Bookman Old Style"/>
              </w:rPr>
              <w:t>Additional requirement if any:</w:t>
            </w:r>
            <w:r w:rsidR="00C01CA9">
              <w:rPr>
                <w:rFonts w:ascii="Bookman Old Style" w:hAnsi="Bookman Old Style"/>
              </w:rPr>
              <w:t xml:space="preserve">  </w:t>
            </w:r>
            <w:r>
              <w:rPr>
                <w:rFonts w:ascii="Bookman Old Style" w:hAnsi="Bookman Old Style"/>
              </w:rPr>
              <w:t xml:space="preserve"> </w:t>
            </w:r>
            <w:r w:rsidR="00C01CA9">
              <w:rPr>
                <w:rFonts w:ascii="Bookman Old Style" w:hAnsi="Bookman Old Style"/>
              </w:rPr>
              <w:t>02</w:t>
            </w:r>
          </w:p>
          <w:p w:rsidR="00C01CA9" w:rsidRDefault="00B76AB6" w:rsidP="00B815C2">
            <w:pPr>
              <w:spacing w:before="120" w:after="120" w:line="360" w:lineRule="auto"/>
              <w:rPr>
                <w:rFonts w:ascii="Bookman Old Style" w:hAnsi="Bookman Old Style"/>
              </w:rPr>
            </w:pPr>
            <w:r>
              <w:rPr>
                <w:rFonts w:ascii="Bookman Old Style" w:hAnsi="Bookman Old Style"/>
              </w:rPr>
              <w:t xml:space="preserve">Justification: </w:t>
            </w:r>
            <w:r w:rsidR="00C01CA9">
              <w:rPr>
                <w:rFonts w:ascii="Bookman Old Style" w:hAnsi="Bookman Old Style"/>
                <w:b/>
              </w:rPr>
              <w:t>O</w:t>
            </w:r>
            <w:r w:rsidR="00C01CA9" w:rsidRPr="00C01CA9">
              <w:rPr>
                <w:rFonts w:ascii="Bookman Old Style" w:hAnsi="Bookman Old Style"/>
                <w:b/>
              </w:rPr>
              <w:t>utdoor</w:t>
            </w:r>
            <w:r w:rsidR="00C01CA9">
              <w:rPr>
                <w:rFonts w:ascii="Bookman Old Style" w:hAnsi="Bookman Old Style"/>
                <w:b/>
              </w:rPr>
              <w:t xml:space="preserve"> mtce</w:t>
            </w:r>
            <w:r w:rsidR="00C01CA9">
              <w:rPr>
                <w:rFonts w:ascii="Bookman Old Style" w:hAnsi="Bookman Old Style"/>
              </w:rPr>
              <w:t>: 2G sites 155 &amp; 3G sites 46 to be maintained ,</w:t>
            </w:r>
          </w:p>
          <w:p w:rsidR="00B76AB6" w:rsidRDefault="00C01CA9" w:rsidP="008A1032">
            <w:pPr>
              <w:spacing w:before="120" w:after="120" w:line="360" w:lineRule="auto"/>
              <w:rPr>
                <w:rFonts w:ascii="Bookman Old Style" w:hAnsi="Bookman Old Style"/>
              </w:rPr>
            </w:pPr>
            <w:r w:rsidRPr="00C01CA9">
              <w:rPr>
                <w:rFonts w:ascii="Bookman Old Style" w:hAnsi="Bookman Old Style"/>
                <w:b/>
              </w:rPr>
              <w:t>Indoor mtce</w:t>
            </w:r>
            <w:r>
              <w:rPr>
                <w:rFonts w:ascii="Bookman Old Style" w:hAnsi="Bookman Old Style"/>
              </w:rPr>
              <w:t>: total 4 BSC to be mtce.</w:t>
            </w:r>
          </w:p>
        </w:tc>
      </w:tr>
      <w:tr w:rsidR="00B76AB6" w:rsidRPr="00AA7227" w:rsidTr="00AC2AF9">
        <w:tc>
          <w:tcPr>
            <w:tcW w:w="776" w:type="dxa"/>
            <w:gridSpan w:val="2"/>
          </w:tcPr>
          <w:p w:rsidR="00B76AB6" w:rsidRPr="00B63CE1" w:rsidRDefault="00B76AB6" w:rsidP="00567049">
            <w:pPr>
              <w:spacing w:before="120" w:after="120" w:line="240" w:lineRule="auto"/>
              <w:jc w:val="right"/>
              <w:rPr>
                <w:rFonts w:ascii="Bookman Old Style" w:hAnsi="Bookman Old Style"/>
              </w:rPr>
            </w:pPr>
            <w:r>
              <w:rPr>
                <w:rFonts w:ascii="Bookman Old Style" w:hAnsi="Bookman Old Style"/>
              </w:rPr>
              <w:t>c.</w:t>
            </w:r>
          </w:p>
        </w:tc>
        <w:tc>
          <w:tcPr>
            <w:tcW w:w="3274" w:type="dxa"/>
            <w:gridSpan w:val="4"/>
          </w:tcPr>
          <w:p w:rsidR="00B76AB6" w:rsidRPr="00B63CE1" w:rsidRDefault="00B76AB6" w:rsidP="00B815C2">
            <w:pPr>
              <w:spacing w:before="120" w:after="120" w:line="240" w:lineRule="auto"/>
              <w:jc w:val="both"/>
              <w:rPr>
                <w:rFonts w:ascii="Bookman Old Style" w:eastAsia="Times New Roman" w:hAnsi="Bookman Old Style" w:cs="Arial"/>
                <w:lang w:bidi="hi-IN"/>
              </w:rPr>
            </w:pPr>
            <w:r>
              <w:rPr>
                <w:rFonts w:ascii="Bookman Old Style" w:eastAsia="Times New Roman" w:hAnsi="Bookman Old Style" w:cs="Arial"/>
                <w:lang w:bidi="hi-IN"/>
              </w:rPr>
              <w:t xml:space="preserve">Hosting Circle Conference by the District with proposed suitable venue. </w:t>
            </w:r>
          </w:p>
        </w:tc>
        <w:tc>
          <w:tcPr>
            <w:tcW w:w="6030" w:type="dxa"/>
            <w:gridSpan w:val="16"/>
          </w:tcPr>
          <w:p w:rsidR="00B76AB6" w:rsidRDefault="00C01CA9" w:rsidP="00AA7227">
            <w:pPr>
              <w:spacing w:before="120" w:after="120" w:line="240" w:lineRule="auto"/>
              <w:rPr>
                <w:rFonts w:ascii="Bookman Old Style" w:hAnsi="Bookman Old Style"/>
              </w:rPr>
            </w:pPr>
            <w:r>
              <w:rPr>
                <w:rFonts w:ascii="Bookman Old Style" w:hAnsi="Bookman Old Style"/>
              </w:rPr>
              <w:t>--</w:t>
            </w:r>
          </w:p>
          <w:p w:rsidR="00B76AB6" w:rsidRDefault="00B76AB6" w:rsidP="00AA7227">
            <w:pPr>
              <w:spacing w:before="120" w:after="120" w:line="240" w:lineRule="auto"/>
              <w:rPr>
                <w:rFonts w:ascii="Bookman Old Style" w:hAnsi="Bookman Old Style"/>
              </w:rPr>
            </w:pPr>
          </w:p>
        </w:tc>
      </w:tr>
      <w:tr w:rsidR="00B76AB6" w:rsidRPr="00AA7227" w:rsidTr="00AC2AF9">
        <w:tc>
          <w:tcPr>
            <w:tcW w:w="776" w:type="dxa"/>
            <w:gridSpan w:val="2"/>
          </w:tcPr>
          <w:p w:rsidR="00B76AB6" w:rsidRDefault="00B76AB6" w:rsidP="00567049">
            <w:pPr>
              <w:spacing w:before="120" w:after="120" w:line="240" w:lineRule="auto"/>
              <w:jc w:val="right"/>
              <w:rPr>
                <w:rFonts w:ascii="Bookman Old Style" w:hAnsi="Bookman Old Style"/>
              </w:rPr>
            </w:pPr>
            <w:r>
              <w:rPr>
                <w:rFonts w:ascii="Bookman Old Style" w:hAnsi="Bookman Old Style"/>
              </w:rPr>
              <w:t>d.</w:t>
            </w:r>
          </w:p>
        </w:tc>
        <w:tc>
          <w:tcPr>
            <w:tcW w:w="3274" w:type="dxa"/>
            <w:gridSpan w:val="4"/>
          </w:tcPr>
          <w:p w:rsidR="00B76AB6" w:rsidRPr="00B63CE1" w:rsidRDefault="00B76AB6" w:rsidP="00407B6E">
            <w:pPr>
              <w:spacing w:before="120" w:after="120" w:line="240" w:lineRule="auto"/>
              <w:jc w:val="both"/>
              <w:rPr>
                <w:rFonts w:ascii="Bookman Old Style" w:eastAsia="Times New Roman" w:hAnsi="Bookman Old Style" w:cs="Arial"/>
                <w:lang w:bidi="hi-IN"/>
              </w:rPr>
            </w:pPr>
            <w:r>
              <w:rPr>
                <w:rFonts w:ascii="Bookman Old Style" w:eastAsia="Times New Roman" w:hAnsi="Bookman Old Style" w:cs="Arial"/>
                <w:lang w:bidi="hi-IN"/>
              </w:rPr>
              <w:t>Stand on Modification/addition/ Deletion  in Circle tenure Stations</w:t>
            </w:r>
          </w:p>
        </w:tc>
        <w:tc>
          <w:tcPr>
            <w:tcW w:w="6030" w:type="dxa"/>
            <w:gridSpan w:val="16"/>
          </w:tcPr>
          <w:p w:rsidR="00C01CA9" w:rsidRPr="008A1032" w:rsidRDefault="00C01CA9" w:rsidP="00C01CA9">
            <w:pPr>
              <w:pStyle w:val="NormalWeb"/>
              <w:spacing w:after="0"/>
              <w:rPr>
                <w:rFonts w:ascii="Bookman Old Style" w:hAnsi="Bookman Old Style"/>
                <w:sz w:val="22"/>
                <w:szCs w:val="22"/>
              </w:rPr>
            </w:pPr>
            <w:r w:rsidRPr="008A1032">
              <w:rPr>
                <w:rFonts w:ascii="Bookman Old Style" w:hAnsi="Bookman Old Style"/>
                <w:b/>
                <w:bCs/>
                <w:sz w:val="22"/>
                <w:szCs w:val="22"/>
                <w:u w:val="single"/>
              </w:rPr>
              <w:t>Declaration of Chandrapur SSA as Circle tenure.</w:t>
            </w:r>
          </w:p>
          <w:p w:rsidR="008A1032" w:rsidRDefault="00C01CA9" w:rsidP="008A1032">
            <w:pPr>
              <w:pStyle w:val="NormalWeb"/>
              <w:spacing w:after="0"/>
              <w:jc w:val="both"/>
              <w:rPr>
                <w:rFonts w:ascii="Bookman Old Style" w:hAnsi="Bookman Old Style"/>
                <w:sz w:val="22"/>
                <w:szCs w:val="22"/>
              </w:rPr>
            </w:pPr>
            <w:r w:rsidRPr="008A1032">
              <w:rPr>
                <w:rFonts w:ascii="Bookman Old Style" w:hAnsi="Bookman Old Style"/>
                <w:sz w:val="22"/>
                <w:szCs w:val="22"/>
              </w:rPr>
              <w:t xml:space="preserve">Comrade, since last five years lots of JTO/SDE has been transferred out of SSA without substitute causing acute shortage of executives in the SSA.The </w:t>
            </w:r>
            <w:r w:rsidRPr="008A1032">
              <w:rPr>
                <w:rFonts w:ascii="Bookman Old Style" w:hAnsi="Bookman Old Style"/>
                <w:sz w:val="22"/>
                <w:szCs w:val="22"/>
              </w:rPr>
              <w:lastRenderedPageBreak/>
              <w:t>burning example is MUL SDCA which is running on lookafter basis since the transfer of Com.A.K.Yadav to circle office.I would like to refer the views of our CHQ President Com.Jogi addressing the comrades of Chandrapur while on tour to Vidarbha regarding the hidden potential of Chandrapur and negligence of management towards this SSA of not posting any GM/DGM and let the SSA suffer due to shortage of staff.Comrade,without ample staff we can't explore the hidden potential of this SSA albeit we are doing good compared with other SSA.</w:t>
            </w:r>
          </w:p>
          <w:p w:rsidR="00B76AB6" w:rsidRPr="00AA7227" w:rsidRDefault="00C01CA9" w:rsidP="008A1032">
            <w:pPr>
              <w:pStyle w:val="NormalWeb"/>
              <w:spacing w:after="0"/>
              <w:jc w:val="both"/>
              <w:rPr>
                <w:rFonts w:ascii="Bookman Old Style" w:hAnsi="Bookman Old Style"/>
              </w:rPr>
            </w:pPr>
            <w:r w:rsidRPr="008A1032">
              <w:rPr>
                <w:rFonts w:ascii="Bookman Old Style" w:hAnsi="Bookman Old Style"/>
                <w:sz w:val="22"/>
                <w:szCs w:val="22"/>
              </w:rPr>
              <w:t>As we have seen that no executive is willing to come to Chandrapur rather executives prefer to opt for Gadchiroli,and day by day this SSA is releiving its workforce without substitute,the house has come to the resolution that Chandrapur SSA may be declared as Circle tenure SSA.</w:t>
            </w:r>
          </w:p>
        </w:tc>
      </w:tr>
      <w:tr w:rsidR="00B76AB6" w:rsidRPr="00AA7227" w:rsidTr="00AC2AF9">
        <w:tc>
          <w:tcPr>
            <w:tcW w:w="776" w:type="dxa"/>
            <w:gridSpan w:val="2"/>
          </w:tcPr>
          <w:p w:rsidR="00B76AB6" w:rsidRDefault="00B76AB6" w:rsidP="00567049">
            <w:pPr>
              <w:spacing w:before="120" w:after="120" w:line="240" w:lineRule="auto"/>
              <w:jc w:val="right"/>
              <w:rPr>
                <w:rFonts w:ascii="Bookman Old Style" w:hAnsi="Bookman Old Style"/>
              </w:rPr>
            </w:pPr>
            <w:r>
              <w:rPr>
                <w:rFonts w:ascii="Bookman Old Style" w:hAnsi="Bookman Old Style"/>
              </w:rPr>
              <w:lastRenderedPageBreak/>
              <w:t>e.</w:t>
            </w:r>
          </w:p>
        </w:tc>
        <w:tc>
          <w:tcPr>
            <w:tcW w:w="3274" w:type="dxa"/>
            <w:gridSpan w:val="4"/>
          </w:tcPr>
          <w:p w:rsidR="00B76AB6" w:rsidRDefault="00B76AB6" w:rsidP="008B6776">
            <w:pPr>
              <w:spacing w:before="120" w:after="120" w:line="240" w:lineRule="auto"/>
              <w:jc w:val="both"/>
              <w:rPr>
                <w:rFonts w:ascii="Bookman Old Style" w:eastAsia="Times New Roman" w:hAnsi="Bookman Old Style" w:cs="Arial"/>
                <w:lang w:bidi="hi-IN"/>
              </w:rPr>
            </w:pPr>
            <w:r>
              <w:rPr>
                <w:rFonts w:ascii="Bookman Old Style" w:eastAsia="Times New Roman" w:hAnsi="Bookman Old Style" w:cs="Arial"/>
                <w:lang w:bidi="hi-IN"/>
              </w:rPr>
              <w:t xml:space="preserve">Stand of District on Printing &amp; Distribution of Diary by BSNL as well as by SNEA (I) </w:t>
            </w:r>
          </w:p>
        </w:tc>
        <w:tc>
          <w:tcPr>
            <w:tcW w:w="6030" w:type="dxa"/>
            <w:gridSpan w:val="16"/>
          </w:tcPr>
          <w:p w:rsidR="00B76AB6" w:rsidRDefault="00C01CA9" w:rsidP="00FB4A6F">
            <w:pPr>
              <w:spacing w:before="120" w:after="120" w:line="240" w:lineRule="auto"/>
              <w:rPr>
                <w:rFonts w:ascii="Bookman Old Style" w:hAnsi="Bookman Old Style"/>
              </w:rPr>
            </w:pPr>
            <w:r>
              <w:rPr>
                <w:rFonts w:ascii="Bookman Old Style" w:hAnsi="Bookman Old Style"/>
              </w:rPr>
              <w:t>Instead of printing diary ,laptop may be provided to Executives as one time major.</w:t>
            </w:r>
          </w:p>
          <w:p w:rsidR="00B76AB6" w:rsidRDefault="00C01CA9" w:rsidP="00FB4A6F">
            <w:pPr>
              <w:spacing w:before="120" w:after="120" w:line="240" w:lineRule="auto"/>
              <w:rPr>
                <w:rFonts w:ascii="Bookman Old Style" w:hAnsi="Bookman Old Style"/>
              </w:rPr>
            </w:pPr>
            <w:r>
              <w:rPr>
                <w:rFonts w:ascii="Bookman Old Style" w:hAnsi="Bookman Old Style"/>
              </w:rPr>
              <w:t>Printing diary by SNEA(I) is good.</w:t>
            </w:r>
          </w:p>
          <w:p w:rsidR="00B76AB6" w:rsidRDefault="00B76AB6" w:rsidP="00FB4A6F">
            <w:pPr>
              <w:spacing w:before="120" w:after="120" w:line="240" w:lineRule="auto"/>
              <w:rPr>
                <w:rFonts w:ascii="Bookman Old Style" w:hAnsi="Bookman Old Style"/>
              </w:rPr>
            </w:pPr>
          </w:p>
          <w:p w:rsidR="00B76AB6" w:rsidRDefault="00B76AB6" w:rsidP="00FB4A6F">
            <w:pPr>
              <w:spacing w:before="120" w:after="120" w:line="240" w:lineRule="auto"/>
              <w:rPr>
                <w:rFonts w:ascii="Bookman Old Style" w:hAnsi="Bookman Old Style"/>
              </w:rPr>
            </w:pPr>
          </w:p>
        </w:tc>
      </w:tr>
      <w:tr w:rsidR="00B76AB6" w:rsidRPr="00AA7227" w:rsidTr="00AC2AF9">
        <w:tc>
          <w:tcPr>
            <w:tcW w:w="776" w:type="dxa"/>
            <w:gridSpan w:val="2"/>
          </w:tcPr>
          <w:p w:rsidR="00B76AB6" w:rsidRDefault="00B76AB6" w:rsidP="00567049">
            <w:pPr>
              <w:spacing w:before="120" w:after="120" w:line="240" w:lineRule="auto"/>
              <w:jc w:val="right"/>
              <w:rPr>
                <w:rFonts w:ascii="Bookman Old Style" w:hAnsi="Bookman Old Style"/>
              </w:rPr>
            </w:pPr>
            <w:r>
              <w:rPr>
                <w:rFonts w:ascii="Bookman Old Style" w:hAnsi="Bookman Old Style"/>
              </w:rPr>
              <w:t>f.</w:t>
            </w:r>
          </w:p>
        </w:tc>
        <w:tc>
          <w:tcPr>
            <w:tcW w:w="3274" w:type="dxa"/>
            <w:gridSpan w:val="4"/>
          </w:tcPr>
          <w:p w:rsidR="00B76AB6" w:rsidRDefault="00B76AB6" w:rsidP="008B6776">
            <w:pPr>
              <w:spacing w:before="120" w:after="120" w:line="240" w:lineRule="auto"/>
              <w:jc w:val="both"/>
              <w:rPr>
                <w:rFonts w:ascii="Bookman Old Style" w:eastAsia="Times New Roman" w:hAnsi="Bookman Old Style" w:cs="Arial"/>
                <w:lang w:bidi="hi-IN"/>
              </w:rPr>
            </w:pPr>
            <w:r>
              <w:rPr>
                <w:rFonts w:ascii="Bookman Old Style" w:eastAsia="Times New Roman" w:hAnsi="Bookman Old Style" w:cs="Arial"/>
                <w:lang w:bidi="hi-IN"/>
              </w:rPr>
              <w:t>Stand on Recruitment of MTs</w:t>
            </w:r>
          </w:p>
        </w:tc>
        <w:tc>
          <w:tcPr>
            <w:tcW w:w="6030" w:type="dxa"/>
            <w:gridSpan w:val="16"/>
          </w:tcPr>
          <w:p w:rsidR="00C01CA9" w:rsidRPr="008A1032" w:rsidRDefault="00C01CA9" w:rsidP="008A1032">
            <w:pPr>
              <w:pStyle w:val="NormalWeb"/>
              <w:spacing w:after="0"/>
              <w:jc w:val="both"/>
              <w:rPr>
                <w:rFonts w:ascii="Bookman Old Style" w:hAnsi="Bookman Old Style"/>
                <w:sz w:val="22"/>
                <w:szCs w:val="22"/>
              </w:rPr>
            </w:pPr>
            <w:r w:rsidRPr="008A1032">
              <w:rPr>
                <w:rFonts w:ascii="Bookman Old Style" w:hAnsi="Bookman Old Style"/>
                <w:sz w:val="22"/>
                <w:szCs w:val="22"/>
              </w:rPr>
              <w:t>Since the notification of MT RR 2009,it has become a matter of debate &amp; protest for one or other reasons.Although SNEA(I) has been successful in bringing the internal quota upto 87.5% ,still it a matter of debate that why external MT is needed?There are lots of confusion related to MTRR like syllabus,pay protection etc,we have come to the resolutions that:-</w:t>
            </w:r>
          </w:p>
          <w:p w:rsidR="00C01CA9" w:rsidRPr="008A1032" w:rsidRDefault="00C01CA9" w:rsidP="008A1032">
            <w:pPr>
              <w:pStyle w:val="NormalWeb"/>
              <w:spacing w:after="0"/>
              <w:ind w:left="720"/>
              <w:jc w:val="both"/>
              <w:rPr>
                <w:rFonts w:ascii="Bookman Old Style" w:hAnsi="Bookman Old Style"/>
                <w:sz w:val="22"/>
                <w:szCs w:val="22"/>
              </w:rPr>
            </w:pPr>
            <w:r w:rsidRPr="008A1032">
              <w:rPr>
                <w:rFonts w:ascii="Bookman Old Style" w:hAnsi="Bookman Old Style"/>
                <w:sz w:val="22"/>
                <w:szCs w:val="22"/>
              </w:rPr>
              <w:t>(i) If MT recruitment is inevitable,it should be fully internal and no external candidate be allowed at all.</w:t>
            </w:r>
          </w:p>
          <w:p w:rsidR="00C01CA9" w:rsidRPr="008A1032" w:rsidRDefault="00C01CA9" w:rsidP="008A1032">
            <w:pPr>
              <w:pStyle w:val="NormalWeb"/>
              <w:spacing w:after="0"/>
              <w:ind w:left="720"/>
              <w:jc w:val="both"/>
              <w:rPr>
                <w:rFonts w:ascii="Bookman Old Style" w:hAnsi="Bookman Old Style"/>
                <w:sz w:val="22"/>
                <w:szCs w:val="22"/>
              </w:rPr>
            </w:pPr>
            <w:r w:rsidRPr="008A1032">
              <w:rPr>
                <w:rFonts w:ascii="Bookman Old Style" w:hAnsi="Bookman Old Style"/>
                <w:sz w:val="22"/>
                <w:szCs w:val="22"/>
              </w:rPr>
              <w:t>(ii) The syllabus for MTRR should be modified and it should be oriented as per telecom requirement.</w:t>
            </w:r>
          </w:p>
          <w:p w:rsidR="00C01CA9" w:rsidRPr="008A1032" w:rsidRDefault="00C01CA9" w:rsidP="008A1032">
            <w:pPr>
              <w:pStyle w:val="NormalWeb"/>
              <w:spacing w:after="0"/>
              <w:jc w:val="both"/>
              <w:rPr>
                <w:rFonts w:ascii="Bookman Old Style" w:hAnsi="Bookman Old Style"/>
                <w:sz w:val="22"/>
                <w:szCs w:val="22"/>
              </w:rPr>
            </w:pPr>
            <w:r w:rsidRPr="008A1032">
              <w:rPr>
                <w:rFonts w:ascii="Bookman Old Style" w:hAnsi="Bookman Old Style"/>
                <w:sz w:val="22"/>
                <w:szCs w:val="22"/>
              </w:rPr>
              <w:t xml:space="preserve">(iii)As we are fighting for standard payscale and CPSU cadre hierarchy for long ,the MT </w:t>
            </w:r>
          </w:p>
          <w:p w:rsidR="00C01CA9" w:rsidRPr="008A1032" w:rsidRDefault="00C01CA9" w:rsidP="008A1032">
            <w:pPr>
              <w:pStyle w:val="NormalWeb"/>
              <w:spacing w:after="0"/>
              <w:jc w:val="both"/>
              <w:rPr>
                <w:rFonts w:ascii="Bookman Old Style" w:hAnsi="Bookman Old Style"/>
                <w:sz w:val="22"/>
                <w:szCs w:val="22"/>
              </w:rPr>
            </w:pPr>
            <w:r w:rsidRPr="008A1032">
              <w:rPr>
                <w:rFonts w:ascii="Bookman Old Style" w:hAnsi="Bookman Old Style"/>
                <w:sz w:val="22"/>
                <w:szCs w:val="22"/>
              </w:rPr>
              <w:t>RR may create conflits with our demands.</w:t>
            </w:r>
          </w:p>
          <w:p w:rsidR="00B76AB6" w:rsidRDefault="00B76AB6" w:rsidP="00FB4A6F">
            <w:pPr>
              <w:spacing w:before="120" w:after="120" w:line="240" w:lineRule="auto"/>
              <w:rPr>
                <w:rFonts w:ascii="Bookman Old Style" w:hAnsi="Bookman Old Style"/>
              </w:rPr>
            </w:pPr>
          </w:p>
        </w:tc>
      </w:tr>
      <w:tr w:rsidR="00B76AB6" w:rsidRPr="00AA7227" w:rsidTr="00AC2AF9">
        <w:tc>
          <w:tcPr>
            <w:tcW w:w="776" w:type="dxa"/>
            <w:gridSpan w:val="2"/>
          </w:tcPr>
          <w:p w:rsidR="00B76AB6" w:rsidRDefault="00B76AB6" w:rsidP="006C7ED3">
            <w:pPr>
              <w:spacing w:before="120" w:after="120" w:line="240" w:lineRule="auto"/>
              <w:jc w:val="right"/>
              <w:rPr>
                <w:rFonts w:ascii="Bookman Old Style" w:hAnsi="Bookman Old Style"/>
              </w:rPr>
            </w:pPr>
            <w:r>
              <w:rPr>
                <w:rFonts w:ascii="Bookman Old Style" w:hAnsi="Bookman Old Style"/>
              </w:rPr>
              <w:t>g.</w:t>
            </w:r>
          </w:p>
        </w:tc>
        <w:tc>
          <w:tcPr>
            <w:tcW w:w="3274" w:type="dxa"/>
            <w:gridSpan w:val="4"/>
          </w:tcPr>
          <w:p w:rsidR="00B76AB6" w:rsidRDefault="00B76AB6" w:rsidP="008578FB">
            <w:pPr>
              <w:spacing w:before="120" w:after="120" w:line="240" w:lineRule="auto"/>
              <w:jc w:val="both"/>
              <w:rPr>
                <w:rFonts w:ascii="Bookman Old Style" w:eastAsia="Times New Roman" w:hAnsi="Bookman Old Style" w:cs="Arial"/>
                <w:lang w:bidi="hi-IN"/>
              </w:rPr>
            </w:pPr>
            <w:r>
              <w:rPr>
                <w:rFonts w:ascii="Bookman Old Style" w:eastAsia="Times New Roman" w:hAnsi="Bookman Old Style" w:cs="Arial"/>
                <w:lang w:bidi="hi-IN"/>
              </w:rPr>
              <w:t>Issues Related to Civil/Electrical/Account wing</w:t>
            </w:r>
          </w:p>
        </w:tc>
        <w:tc>
          <w:tcPr>
            <w:tcW w:w="6030" w:type="dxa"/>
            <w:gridSpan w:val="16"/>
          </w:tcPr>
          <w:p w:rsidR="00B76AB6" w:rsidRDefault="00B76AB6" w:rsidP="00FB4A6F">
            <w:pPr>
              <w:spacing w:before="120" w:after="120" w:line="240" w:lineRule="auto"/>
              <w:rPr>
                <w:rFonts w:ascii="Bookman Old Style" w:hAnsi="Bookman Old Style"/>
              </w:rPr>
            </w:pPr>
          </w:p>
          <w:p w:rsidR="00B76AB6" w:rsidRDefault="00C01CA9" w:rsidP="00FB4A6F">
            <w:pPr>
              <w:spacing w:before="120" w:after="120" w:line="240" w:lineRule="auto"/>
              <w:rPr>
                <w:rFonts w:ascii="Bookman Old Style" w:hAnsi="Bookman Old Style"/>
              </w:rPr>
            </w:pPr>
            <w:r>
              <w:rPr>
                <w:rFonts w:ascii="Bookman Old Style" w:hAnsi="Bookman Old Style"/>
              </w:rPr>
              <w:t>1.EL and other leaves not getting updated in ERP.</w:t>
            </w:r>
          </w:p>
          <w:p w:rsidR="00B76AB6" w:rsidRDefault="00C01CA9" w:rsidP="008A1032">
            <w:pPr>
              <w:spacing w:before="120" w:after="120" w:line="240" w:lineRule="auto"/>
              <w:rPr>
                <w:rFonts w:ascii="Bookman Old Style" w:hAnsi="Bookman Old Style"/>
              </w:rPr>
            </w:pPr>
            <w:r>
              <w:rPr>
                <w:rFonts w:ascii="Bookman Old Style" w:hAnsi="Bookman Old Style"/>
              </w:rPr>
              <w:t xml:space="preserve">2.Non participation of contractors in bidding for civil </w:t>
            </w:r>
            <w:r w:rsidR="008A1032">
              <w:rPr>
                <w:rFonts w:ascii="Bookman Old Style" w:hAnsi="Bookman Old Style"/>
              </w:rPr>
              <w:t>tenders causing delay in day to day mtce of civil works.The main reasons behind is the abnormal delay in bill payment of contractors of civil works.</w:t>
            </w:r>
          </w:p>
        </w:tc>
      </w:tr>
      <w:tr w:rsidR="00B76AB6" w:rsidRPr="00AA7227" w:rsidTr="00AC2AF9">
        <w:trPr>
          <w:trHeight w:val="1160"/>
        </w:trPr>
        <w:tc>
          <w:tcPr>
            <w:tcW w:w="776" w:type="dxa"/>
            <w:gridSpan w:val="2"/>
          </w:tcPr>
          <w:p w:rsidR="00B76AB6" w:rsidRPr="00B63CE1" w:rsidRDefault="00B76AB6" w:rsidP="00B815C2">
            <w:pPr>
              <w:spacing w:before="120" w:after="120" w:line="240" w:lineRule="auto"/>
              <w:jc w:val="center"/>
              <w:rPr>
                <w:rFonts w:ascii="Bookman Old Style" w:hAnsi="Bookman Old Style"/>
              </w:rPr>
            </w:pPr>
            <w:r w:rsidRPr="00B63CE1">
              <w:rPr>
                <w:rFonts w:ascii="Bookman Old Style" w:hAnsi="Bookman Old Style"/>
              </w:rPr>
              <w:lastRenderedPageBreak/>
              <w:t>1</w:t>
            </w:r>
            <w:r>
              <w:rPr>
                <w:rFonts w:ascii="Bookman Old Style" w:hAnsi="Bookman Old Style"/>
              </w:rPr>
              <w:t>4</w:t>
            </w:r>
          </w:p>
        </w:tc>
        <w:tc>
          <w:tcPr>
            <w:tcW w:w="3274" w:type="dxa"/>
            <w:gridSpan w:val="4"/>
          </w:tcPr>
          <w:p w:rsidR="00B76AB6" w:rsidRPr="00B63CE1" w:rsidRDefault="00B76AB6" w:rsidP="00567049">
            <w:pPr>
              <w:spacing w:before="120" w:after="120"/>
              <w:jc w:val="both"/>
              <w:rPr>
                <w:rFonts w:ascii="Bookman Old Style" w:eastAsia="Times New Roman" w:hAnsi="Bookman Old Style" w:cs="Arial"/>
                <w:lang w:bidi="hi-IN"/>
              </w:rPr>
            </w:pPr>
            <w:r>
              <w:rPr>
                <w:rFonts w:ascii="Bookman Old Style" w:eastAsia="Times New Roman" w:hAnsi="Bookman Old Style" w:cs="Arial"/>
                <w:lang w:bidi="hi-IN"/>
              </w:rPr>
              <w:t>District level issues settled by SNEA(I) CHQ</w:t>
            </w:r>
          </w:p>
        </w:tc>
        <w:tc>
          <w:tcPr>
            <w:tcW w:w="6030" w:type="dxa"/>
            <w:gridSpan w:val="16"/>
          </w:tcPr>
          <w:p w:rsidR="008A1032" w:rsidRPr="008A1032" w:rsidRDefault="008A1032" w:rsidP="008A1032">
            <w:pPr>
              <w:pStyle w:val="NormalWeb"/>
              <w:spacing w:after="0"/>
              <w:rPr>
                <w:rFonts w:ascii="Bookman Old Style" w:hAnsi="Bookman Old Style"/>
                <w:sz w:val="22"/>
                <w:szCs w:val="22"/>
              </w:rPr>
            </w:pPr>
            <w:r w:rsidRPr="008A1032">
              <w:rPr>
                <w:rFonts w:ascii="Bookman Old Style" w:hAnsi="Bookman Old Style"/>
                <w:b/>
                <w:bCs/>
                <w:sz w:val="22"/>
                <w:szCs w:val="22"/>
                <w:u w:val="single"/>
              </w:rPr>
              <w:t>Posting of GM/DGM at Chandrapur</w:t>
            </w:r>
          </w:p>
          <w:p w:rsidR="008A1032" w:rsidRPr="008A1032" w:rsidRDefault="008A1032" w:rsidP="008A1032">
            <w:pPr>
              <w:pStyle w:val="NormalWeb"/>
              <w:spacing w:after="0"/>
              <w:jc w:val="both"/>
              <w:rPr>
                <w:rFonts w:ascii="Bookman Old Style" w:hAnsi="Bookman Old Style"/>
                <w:sz w:val="22"/>
                <w:szCs w:val="22"/>
              </w:rPr>
            </w:pPr>
            <w:r w:rsidRPr="008A1032">
              <w:rPr>
                <w:rFonts w:ascii="Bookman Old Style" w:hAnsi="Bookman Old Style"/>
                <w:sz w:val="22"/>
                <w:szCs w:val="22"/>
              </w:rPr>
              <w:t>Comrade,you are very much aware of the situation of Chandrapur in this regard and also taken efforts for the same.During the visit of Director(CFA) to Mumbai in April 2015, you taken this issues in agenda &amp; discussed it with Dir.(CFA) for posting of GM Chandrapur but still it is taking long time.I wold like to remind you that during your last visit to Chandrapur in March 2015 you promised us to post a regular DGM at Chandrapur but nothing happened so far.At this point I sincerely request you to do something for Chandrapur at the earliest.</w:t>
            </w:r>
          </w:p>
          <w:p w:rsidR="00B76AB6" w:rsidRDefault="00B76AB6" w:rsidP="00567049">
            <w:pPr>
              <w:spacing w:before="120" w:after="120" w:line="240" w:lineRule="auto"/>
              <w:rPr>
                <w:rFonts w:ascii="Bookman Old Style" w:hAnsi="Bookman Old Style"/>
              </w:rPr>
            </w:pPr>
          </w:p>
        </w:tc>
      </w:tr>
      <w:tr w:rsidR="00B76AB6" w:rsidRPr="00AA7227" w:rsidTr="00AC2AF9">
        <w:trPr>
          <w:trHeight w:val="1160"/>
        </w:trPr>
        <w:tc>
          <w:tcPr>
            <w:tcW w:w="776" w:type="dxa"/>
            <w:gridSpan w:val="2"/>
          </w:tcPr>
          <w:p w:rsidR="00B76AB6" w:rsidRPr="00B63CE1" w:rsidRDefault="00B76AB6" w:rsidP="00B815C2">
            <w:pPr>
              <w:spacing w:before="120" w:after="120" w:line="240" w:lineRule="auto"/>
              <w:jc w:val="center"/>
              <w:rPr>
                <w:rFonts w:ascii="Bookman Old Style" w:hAnsi="Bookman Old Style"/>
              </w:rPr>
            </w:pPr>
            <w:r>
              <w:rPr>
                <w:rFonts w:ascii="Bookman Old Style" w:hAnsi="Bookman Old Style"/>
              </w:rPr>
              <w:t>15</w:t>
            </w:r>
          </w:p>
        </w:tc>
        <w:tc>
          <w:tcPr>
            <w:tcW w:w="3274" w:type="dxa"/>
            <w:gridSpan w:val="4"/>
          </w:tcPr>
          <w:p w:rsidR="00B76AB6" w:rsidRPr="00B63CE1" w:rsidRDefault="00B76AB6" w:rsidP="00567049">
            <w:pPr>
              <w:spacing w:before="120" w:after="120"/>
              <w:jc w:val="both"/>
              <w:rPr>
                <w:rFonts w:ascii="Bookman Old Style" w:eastAsia="Times New Roman" w:hAnsi="Bookman Old Style" w:cs="Arial"/>
                <w:lang w:bidi="hi-IN"/>
              </w:rPr>
            </w:pPr>
            <w:r>
              <w:rPr>
                <w:rFonts w:ascii="Bookman Old Style" w:eastAsia="Times New Roman" w:hAnsi="Bookman Old Style" w:cs="Arial"/>
                <w:lang w:bidi="hi-IN"/>
              </w:rPr>
              <w:t>District level issues settled by SNEA(I) MH</w:t>
            </w:r>
          </w:p>
        </w:tc>
        <w:tc>
          <w:tcPr>
            <w:tcW w:w="6030" w:type="dxa"/>
            <w:gridSpan w:val="16"/>
          </w:tcPr>
          <w:p w:rsidR="00B76AB6" w:rsidRDefault="008A1032" w:rsidP="00567049">
            <w:pPr>
              <w:spacing w:before="120" w:after="120" w:line="240" w:lineRule="auto"/>
              <w:rPr>
                <w:rFonts w:ascii="Bookman Old Style" w:hAnsi="Bookman Old Style"/>
              </w:rPr>
            </w:pPr>
            <w:r>
              <w:rPr>
                <w:rFonts w:ascii="Bookman Old Style" w:hAnsi="Bookman Old Style"/>
              </w:rPr>
              <w:t>Pending Issues:</w:t>
            </w:r>
          </w:p>
          <w:p w:rsidR="008A1032" w:rsidRDefault="008A1032" w:rsidP="008A1032">
            <w:pPr>
              <w:numPr>
                <w:ilvl w:val="0"/>
                <w:numId w:val="4"/>
              </w:numPr>
              <w:spacing w:before="120" w:after="120" w:line="240" w:lineRule="auto"/>
              <w:rPr>
                <w:rFonts w:ascii="Bookman Old Style" w:hAnsi="Bookman Old Style"/>
              </w:rPr>
            </w:pPr>
            <w:r>
              <w:rPr>
                <w:rFonts w:ascii="Bookman Old Style" w:hAnsi="Bookman Old Style"/>
              </w:rPr>
              <w:t>Request transfer of Com.A.L.Kanojiya from Chandrapur to Nagpur.</w:t>
            </w:r>
          </w:p>
          <w:p w:rsidR="008A1032" w:rsidRDefault="008A1032" w:rsidP="008A1032">
            <w:pPr>
              <w:numPr>
                <w:ilvl w:val="0"/>
                <w:numId w:val="4"/>
              </w:numPr>
              <w:spacing w:before="120" w:after="120" w:line="240" w:lineRule="auto"/>
              <w:rPr>
                <w:rFonts w:ascii="Bookman Old Style" w:hAnsi="Bookman Old Style"/>
              </w:rPr>
            </w:pPr>
            <w:r>
              <w:rPr>
                <w:rFonts w:ascii="Bookman Old Style" w:hAnsi="Bookman Old Style"/>
              </w:rPr>
              <w:t>Retention of Com.S.S.Joshi at Chandrapur SSA only on medical ground as her name is in the longest stay list.</w:t>
            </w:r>
          </w:p>
          <w:p w:rsidR="00B76AB6" w:rsidRPr="008A1032" w:rsidRDefault="008A1032" w:rsidP="00567049">
            <w:pPr>
              <w:numPr>
                <w:ilvl w:val="0"/>
                <w:numId w:val="4"/>
              </w:numPr>
              <w:spacing w:before="120" w:after="120" w:line="240" w:lineRule="auto"/>
              <w:rPr>
                <w:rFonts w:ascii="Bookman Old Style" w:hAnsi="Bookman Old Style"/>
              </w:rPr>
            </w:pPr>
            <w:r w:rsidRPr="008A1032">
              <w:rPr>
                <w:rFonts w:ascii="Bookman Old Style" w:hAnsi="Bookman Old Style"/>
              </w:rPr>
              <w:t>Inter circle transfer of Com.B.Prasad to AP circle under Rule 8 on medical ground.</w:t>
            </w:r>
          </w:p>
          <w:p w:rsidR="00B76AB6" w:rsidRPr="00AA7227" w:rsidRDefault="00B76AB6" w:rsidP="00567049">
            <w:pPr>
              <w:spacing w:before="120" w:after="120" w:line="240" w:lineRule="auto"/>
              <w:rPr>
                <w:rFonts w:ascii="Bookman Old Style" w:hAnsi="Bookman Old Style"/>
              </w:rPr>
            </w:pPr>
          </w:p>
        </w:tc>
      </w:tr>
      <w:tr w:rsidR="00B76AB6" w:rsidRPr="00AA7227" w:rsidTr="00AC2AF9">
        <w:trPr>
          <w:trHeight w:val="1552"/>
        </w:trPr>
        <w:tc>
          <w:tcPr>
            <w:tcW w:w="776" w:type="dxa"/>
            <w:gridSpan w:val="2"/>
          </w:tcPr>
          <w:p w:rsidR="00B76AB6" w:rsidRPr="00B63CE1" w:rsidRDefault="00B76AB6" w:rsidP="00B815C2">
            <w:pPr>
              <w:spacing w:before="120" w:after="120" w:line="240" w:lineRule="auto"/>
              <w:jc w:val="center"/>
              <w:rPr>
                <w:rFonts w:ascii="Bookman Old Style" w:hAnsi="Bookman Old Style"/>
              </w:rPr>
            </w:pPr>
            <w:r w:rsidRPr="00B63CE1">
              <w:rPr>
                <w:rFonts w:ascii="Bookman Old Style" w:hAnsi="Bookman Old Style"/>
              </w:rPr>
              <w:t>1</w:t>
            </w:r>
            <w:r>
              <w:rPr>
                <w:rFonts w:ascii="Bookman Old Style" w:hAnsi="Bookman Old Style"/>
              </w:rPr>
              <w:t>6</w:t>
            </w:r>
          </w:p>
        </w:tc>
        <w:tc>
          <w:tcPr>
            <w:tcW w:w="3274" w:type="dxa"/>
            <w:gridSpan w:val="4"/>
          </w:tcPr>
          <w:p w:rsidR="00B76AB6" w:rsidRDefault="00B76AB6" w:rsidP="00567049">
            <w:pPr>
              <w:spacing w:before="120" w:after="120" w:line="240" w:lineRule="auto"/>
              <w:jc w:val="both"/>
              <w:rPr>
                <w:rFonts w:ascii="Bookman Old Style" w:eastAsia="Times New Roman" w:hAnsi="Bookman Old Style" w:cs="Arial"/>
                <w:lang w:bidi="hi-IN"/>
              </w:rPr>
            </w:pPr>
            <w:r>
              <w:rPr>
                <w:rFonts w:ascii="Bookman Old Style" w:eastAsia="Times New Roman" w:hAnsi="Bookman Old Style" w:cs="Arial"/>
                <w:lang w:bidi="hi-IN"/>
              </w:rPr>
              <w:t>District Works/Issues pending with SNEA(I) MH</w:t>
            </w:r>
          </w:p>
        </w:tc>
        <w:tc>
          <w:tcPr>
            <w:tcW w:w="6030" w:type="dxa"/>
            <w:gridSpan w:val="16"/>
          </w:tcPr>
          <w:p w:rsidR="00B76AB6" w:rsidRDefault="00B76AB6" w:rsidP="00567049">
            <w:pPr>
              <w:spacing w:before="120" w:after="120" w:line="240" w:lineRule="auto"/>
              <w:rPr>
                <w:rFonts w:ascii="Bookman Old Style" w:hAnsi="Bookman Old Style"/>
              </w:rPr>
            </w:pPr>
          </w:p>
          <w:p w:rsidR="00B76AB6" w:rsidRDefault="00B76AB6" w:rsidP="00567049">
            <w:pPr>
              <w:spacing w:before="120" w:after="120" w:line="240" w:lineRule="auto"/>
              <w:rPr>
                <w:rFonts w:ascii="Bookman Old Style" w:hAnsi="Bookman Old Style"/>
              </w:rPr>
            </w:pPr>
          </w:p>
          <w:p w:rsidR="00B76AB6" w:rsidRDefault="00B76AB6" w:rsidP="00567049">
            <w:pPr>
              <w:spacing w:before="120" w:after="120" w:line="240" w:lineRule="auto"/>
              <w:rPr>
                <w:rFonts w:ascii="Bookman Old Style" w:hAnsi="Bookman Old Style"/>
              </w:rPr>
            </w:pPr>
          </w:p>
          <w:p w:rsidR="00B76AB6" w:rsidRDefault="00B76AB6" w:rsidP="00567049">
            <w:pPr>
              <w:spacing w:before="120" w:after="120" w:line="240" w:lineRule="auto"/>
              <w:rPr>
                <w:rFonts w:ascii="Bookman Old Style" w:hAnsi="Bookman Old Style"/>
              </w:rPr>
            </w:pPr>
          </w:p>
          <w:p w:rsidR="00B76AB6" w:rsidRDefault="00B76AB6" w:rsidP="00567049">
            <w:pPr>
              <w:spacing w:before="120" w:after="120" w:line="240" w:lineRule="auto"/>
              <w:rPr>
                <w:rFonts w:ascii="Bookman Old Style" w:hAnsi="Bookman Old Style"/>
              </w:rPr>
            </w:pPr>
          </w:p>
          <w:p w:rsidR="00B76AB6" w:rsidRPr="00AA7227" w:rsidRDefault="00B76AB6" w:rsidP="00567049">
            <w:pPr>
              <w:spacing w:before="120" w:after="120" w:line="240" w:lineRule="auto"/>
              <w:rPr>
                <w:rFonts w:ascii="Bookman Old Style" w:hAnsi="Bookman Old Style"/>
              </w:rPr>
            </w:pPr>
          </w:p>
        </w:tc>
      </w:tr>
      <w:tr w:rsidR="00B76AB6" w:rsidRPr="00AA7227" w:rsidTr="00AC2AF9">
        <w:trPr>
          <w:trHeight w:val="1070"/>
        </w:trPr>
        <w:tc>
          <w:tcPr>
            <w:tcW w:w="776" w:type="dxa"/>
            <w:gridSpan w:val="2"/>
          </w:tcPr>
          <w:p w:rsidR="00B76AB6" w:rsidRPr="00B63CE1" w:rsidRDefault="00B76AB6" w:rsidP="00B815C2">
            <w:pPr>
              <w:spacing w:before="120" w:after="120" w:line="240" w:lineRule="auto"/>
              <w:jc w:val="center"/>
              <w:rPr>
                <w:rFonts w:ascii="Bookman Old Style" w:hAnsi="Bookman Old Style"/>
              </w:rPr>
            </w:pPr>
            <w:r w:rsidRPr="00B63CE1">
              <w:rPr>
                <w:rFonts w:ascii="Bookman Old Style" w:hAnsi="Bookman Old Style"/>
              </w:rPr>
              <w:t>1</w:t>
            </w:r>
            <w:r>
              <w:rPr>
                <w:rFonts w:ascii="Bookman Old Style" w:hAnsi="Bookman Old Style"/>
              </w:rPr>
              <w:t>7</w:t>
            </w:r>
          </w:p>
        </w:tc>
        <w:tc>
          <w:tcPr>
            <w:tcW w:w="3274" w:type="dxa"/>
            <w:gridSpan w:val="4"/>
          </w:tcPr>
          <w:p w:rsidR="00B76AB6" w:rsidRDefault="00B76AB6" w:rsidP="00567049">
            <w:pPr>
              <w:spacing w:before="120" w:after="120" w:line="240" w:lineRule="auto"/>
              <w:jc w:val="both"/>
              <w:rPr>
                <w:rFonts w:ascii="Bookman Old Style" w:eastAsia="Times New Roman" w:hAnsi="Bookman Old Style" w:cs="Arial"/>
                <w:lang w:bidi="hi-IN"/>
              </w:rPr>
            </w:pPr>
            <w:r>
              <w:rPr>
                <w:rFonts w:ascii="Bookman Old Style" w:eastAsia="Times New Roman" w:hAnsi="Bookman Old Style" w:cs="Arial"/>
                <w:lang w:bidi="hi-IN"/>
              </w:rPr>
              <w:t>District Works/Issues pending with SNEA(I) CHQ</w:t>
            </w:r>
          </w:p>
        </w:tc>
        <w:tc>
          <w:tcPr>
            <w:tcW w:w="6030" w:type="dxa"/>
            <w:gridSpan w:val="16"/>
          </w:tcPr>
          <w:p w:rsidR="00B76AB6" w:rsidRDefault="00B76AB6" w:rsidP="00567049">
            <w:pPr>
              <w:spacing w:before="120" w:after="120" w:line="240" w:lineRule="auto"/>
              <w:rPr>
                <w:rFonts w:ascii="Bookman Old Style" w:hAnsi="Bookman Old Style"/>
              </w:rPr>
            </w:pPr>
          </w:p>
          <w:p w:rsidR="00B76AB6" w:rsidRDefault="00B76AB6" w:rsidP="00567049">
            <w:pPr>
              <w:spacing w:before="120" w:after="120" w:line="240" w:lineRule="auto"/>
              <w:rPr>
                <w:rFonts w:ascii="Bookman Old Style" w:hAnsi="Bookman Old Style"/>
              </w:rPr>
            </w:pPr>
          </w:p>
          <w:p w:rsidR="00B76AB6" w:rsidRDefault="00B76AB6" w:rsidP="00567049">
            <w:pPr>
              <w:spacing w:before="120" w:after="120" w:line="240" w:lineRule="auto"/>
              <w:rPr>
                <w:rFonts w:ascii="Bookman Old Style" w:hAnsi="Bookman Old Style"/>
              </w:rPr>
            </w:pPr>
          </w:p>
          <w:p w:rsidR="00B76AB6" w:rsidRPr="00AA7227" w:rsidRDefault="00B76AB6" w:rsidP="00567049">
            <w:pPr>
              <w:spacing w:before="120" w:after="120" w:line="240" w:lineRule="auto"/>
              <w:rPr>
                <w:rFonts w:ascii="Bookman Old Style" w:hAnsi="Bookman Old Style"/>
              </w:rPr>
            </w:pPr>
          </w:p>
        </w:tc>
      </w:tr>
      <w:tr w:rsidR="00B76AB6" w:rsidRPr="00AA7227" w:rsidTr="00AC2AF9">
        <w:trPr>
          <w:trHeight w:val="794"/>
        </w:trPr>
        <w:tc>
          <w:tcPr>
            <w:tcW w:w="776" w:type="dxa"/>
            <w:gridSpan w:val="2"/>
          </w:tcPr>
          <w:p w:rsidR="00B76AB6" w:rsidRDefault="00B76AB6" w:rsidP="00B815C2">
            <w:pPr>
              <w:spacing w:before="120" w:after="120" w:line="240" w:lineRule="auto"/>
              <w:jc w:val="center"/>
              <w:rPr>
                <w:rFonts w:ascii="Bookman Old Style" w:hAnsi="Bookman Old Style"/>
              </w:rPr>
            </w:pPr>
            <w:r>
              <w:rPr>
                <w:rFonts w:ascii="Bookman Old Style" w:hAnsi="Bookman Old Style"/>
              </w:rPr>
              <w:t>18</w:t>
            </w:r>
          </w:p>
        </w:tc>
        <w:tc>
          <w:tcPr>
            <w:tcW w:w="3274" w:type="dxa"/>
            <w:gridSpan w:val="4"/>
          </w:tcPr>
          <w:p w:rsidR="00B76AB6" w:rsidRPr="00B63CE1" w:rsidRDefault="00B76AB6" w:rsidP="00567049">
            <w:pPr>
              <w:spacing w:before="120" w:after="120" w:line="240" w:lineRule="auto"/>
              <w:jc w:val="both"/>
              <w:rPr>
                <w:rFonts w:ascii="Bookman Old Style" w:eastAsia="Times New Roman" w:hAnsi="Bookman Old Style" w:cs="Arial"/>
                <w:lang w:bidi="hi-IN"/>
              </w:rPr>
            </w:pPr>
            <w:r>
              <w:rPr>
                <w:rFonts w:ascii="Bookman Old Style" w:eastAsia="Times New Roman" w:hAnsi="Bookman Old Style" w:cs="Arial"/>
                <w:lang w:bidi="hi-IN"/>
              </w:rPr>
              <w:t>Any other point not covered above but needs special attention of Circle/CHQ</w:t>
            </w:r>
          </w:p>
        </w:tc>
        <w:tc>
          <w:tcPr>
            <w:tcW w:w="6030" w:type="dxa"/>
            <w:gridSpan w:val="16"/>
          </w:tcPr>
          <w:p w:rsidR="00B76AB6" w:rsidRDefault="00B76AB6" w:rsidP="00567049">
            <w:pPr>
              <w:spacing w:before="120" w:after="120" w:line="240" w:lineRule="auto"/>
              <w:rPr>
                <w:rFonts w:ascii="Bookman Old Style" w:hAnsi="Bookman Old Style"/>
              </w:rPr>
            </w:pPr>
          </w:p>
          <w:p w:rsidR="00B76AB6" w:rsidRDefault="00B76AB6" w:rsidP="00567049">
            <w:pPr>
              <w:spacing w:before="120" w:after="120" w:line="240" w:lineRule="auto"/>
              <w:rPr>
                <w:rFonts w:ascii="Bookman Old Style" w:hAnsi="Bookman Old Style"/>
              </w:rPr>
            </w:pPr>
          </w:p>
          <w:p w:rsidR="00B76AB6" w:rsidRDefault="00B76AB6" w:rsidP="00567049">
            <w:pPr>
              <w:spacing w:before="120" w:after="120" w:line="240" w:lineRule="auto"/>
              <w:rPr>
                <w:rFonts w:ascii="Bookman Old Style" w:hAnsi="Bookman Old Style"/>
              </w:rPr>
            </w:pPr>
          </w:p>
          <w:p w:rsidR="00B76AB6" w:rsidRPr="00AA7227" w:rsidRDefault="00B76AB6" w:rsidP="00567049">
            <w:pPr>
              <w:spacing w:before="120" w:after="120" w:line="240" w:lineRule="auto"/>
              <w:rPr>
                <w:rFonts w:ascii="Bookman Old Style" w:hAnsi="Bookman Old Style"/>
              </w:rPr>
            </w:pPr>
          </w:p>
        </w:tc>
      </w:tr>
      <w:tr w:rsidR="00B76AB6" w:rsidRPr="00AA7227" w:rsidTr="00AC2AF9">
        <w:trPr>
          <w:trHeight w:val="794"/>
        </w:trPr>
        <w:tc>
          <w:tcPr>
            <w:tcW w:w="776" w:type="dxa"/>
            <w:gridSpan w:val="2"/>
          </w:tcPr>
          <w:p w:rsidR="00B76AB6" w:rsidRDefault="00B76AB6" w:rsidP="00B815C2">
            <w:pPr>
              <w:spacing w:before="120" w:after="120" w:line="240" w:lineRule="auto"/>
              <w:jc w:val="center"/>
              <w:rPr>
                <w:rFonts w:ascii="Bookman Old Style" w:hAnsi="Bookman Old Style"/>
              </w:rPr>
            </w:pPr>
            <w:r>
              <w:rPr>
                <w:rFonts w:ascii="Bookman Old Style" w:hAnsi="Bookman Old Style"/>
              </w:rPr>
              <w:t>19</w:t>
            </w:r>
          </w:p>
        </w:tc>
        <w:tc>
          <w:tcPr>
            <w:tcW w:w="3274" w:type="dxa"/>
            <w:gridSpan w:val="4"/>
          </w:tcPr>
          <w:p w:rsidR="00B76AB6" w:rsidRPr="002A16E8" w:rsidRDefault="00B76AB6" w:rsidP="00A23A12">
            <w:pPr>
              <w:spacing w:before="120" w:after="120" w:line="240" w:lineRule="auto"/>
              <w:jc w:val="both"/>
              <w:rPr>
                <w:rFonts w:ascii="Bookman Old Style" w:eastAsia="Times New Roman" w:hAnsi="Bookman Old Style" w:cs="Arial"/>
                <w:lang w:bidi="hi-IN"/>
              </w:rPr>
            </w:pPr>
            <w:r>
              <w:rPr>
                <w:rFonts w:ascii="Bookman Old Style" w:eastAsia="Times New Roman" w:hAnsi="Bookman Old Style" w:cs="Arial"/>
                <w:lang w:bidi="hi-IN"/>
              </w:rPr>
              <w:t>List of paid/unpaid members</w:t>
            </w:r>
          </w:p>
        </w:tc>
        <w:tc>
          <w:tcPr>
            <w:tcW w:w="6030" w:type="dxa"/>
            <w:gridSpan w:val="16"/>
          </w:tcPr>
          <w:p w:rsidR="00B76AB6" w:rsidRPr="002A16E8" w:rsidRDefault="00B76AB6" w:rsidP="00AC2AF9">
            <w:pPr>
              <w:spacing w:before="120" w:after="120" w:line="240" w:lineRule="auto"/>
              <w:jc w:val="both"/>
              <w:rPr>
                <w:rFonts w:ascii="Bookman Old Style" w:eastAsia="Times New Roman" w:hAnsi="Bookman Old Style" w:cs="Arial"/>
                <w:lang w:bidi="hi-IN"/>
              </w:rPr>
            </w:pPr>
            <w:r>
              <w:rPr>
                <w:rFonts w:ascii="Bookman Old Style" w:eastAsia="Times New Roman" w:hAnsi="Bookman Old Style" w:cs="Arial"/>
                <w:lang w:bidi="hi-IN"/>
              </w:rPr>
              <w:t>Detail list of members showing name, desgn, mobile number, email ID (if possible) with remark of paid/unpaid.</w:t>
            </w:r>
          </w:p>
        </w:tc>
      </w:tr>
      <w:tr w:rsidR="00B76AB6" w:rsidRPr="00AA7227" w:rsidTr="00AC2AF9">
        <w:trPr>
          <w:trHeight w:val="794"/>
        </w:trPr>
        <w:tc>
          <w:tcPr>
            <w:tcW w:w="776" w:type="dxa"/>
            <w:gridSpan w:val="2"/>
          </w:tcPr>
          <w:p w:rsidR="00B76AB6" w:rsidRDefault="00B76AB6" w:rsidP="00B815C2">
            <w:pPr>
              <w:spacing w:before="120" w:after="120" w:line="240" w:lineRule="auto"/>
              <w:jc w:val="center"/>
              <w:rPr>
                <w:rFonts w:ascii="Bookman Old Style" w:hAnsi="Bookman Old Style"/>
              </w:rPr>
            </w:pPr>
            <w:r>
              <w:rPr>
                <w:rFonts w:ascii="Bookman Old Style" w:hAnsi="Bookman Old Style"/>
              </w:rPr>
              <w:t>20</w:t>
            </w:r>
          </w:p>
        </w:tc>
        <w:tc>
          <w:tcPr>
            <w:tcW w:w="3274" w:type="dxa"/>
            <w:gridSpan w:val="4"/>
          </w:tcPr>
          <w:p w:rsidR="00B76AB6" w:rsidRPr="002A16E8" w:rsidRDefault="00B76AB6" w:rsidP="00A23A12">
            <w:pPr>
              <w:spacing w:before="120" w:after="120" w:line="240" w:lineRule="auto"/>
              <w:jc w:val="both"/>
              <w:rPr>
                <w:rFonts w:ascii="Bookman Old Style" w:eastAsia="Times New Roman" w:hAnsi="Bookman Old Style" w:cs="Arial"/>
                <w:lang w:bidi="hi-IN"/>
              </w:rPr>
            </w:pPr>
            <w:r w:rsidRPr="002A16E8">
              <w:rPr>
                <w:rFonts w:ascii="Bookman Old Style" w:eastAsia="Times New Roman" w:hAnsi="Bookman Old Style" w:cs="Arial"/>
                <w:lang w:bidi="hi-IN"/>
              </w:rPr>
              <w:t xml:space="preserve"> </w:t>
            </w:r>
            <w:r>
              <w:rPr>
                <w:rFonts w:ascii="Bookman Old Style" w:eastAsia="Times New Roman" w:hAnsi="Bookman Old Style" w:cs="Arial"/>
                <w:lang w:bidi="hi-IN"/>
              </w:rPr>
              <w:t xml:space="preserve">Status of </w:t>
            </w:r>
            <w:r w:rsidRPr="002A16E8">
              <w:rPr>
                <w:rFonts w:ascii="Bookman Old Style" w:eastAsia="Times New Roman" w:hAnsi="Bookman Old Style" w:cs="Arial"/>
                <w:lang w:bidi="hi-IN"/>
              </w:rPr>
              <w:t>Present Membership</w:t>
            </w:r>
          </w:p>
        </w:tc>
        <w:tc>
          <w:tcPr>
            <w:tcW w:w="6030" w:type="dxa"/>
            <w:gridSpan w:val="16"/>
          </w:tcPr>
          <w:p w:rsidR="00B76AB6" w:rsidRPr="002A16E8" w:rsidRDefault="00B76AB6" w:rsidP="00A23A12">
            <w:pPr>
              <w:spacing w:before="120" w:after="120" w:line="240" w:lineRule="auto"/>
              <w:jc w:val="both"/>
              <w:rPr>
                <w:rFonts w:ascii="Bookman Old Style" w:eastAsia="Times New Roman" w:hAnsi="Bookman Old Style" w:cs="Arial"/>
                <w:lang w:bidi="hi-IN"/>
              </w:rPr>
            </w:pPr>
            <w:r>
              <w:rPr>
                <w:rFonts w:ascii="Bookman Old Style" w:eastAsia="Times New Roman" w:hAnsi="Bookman Old Style" w:cs="Arial"/>
                <w:lang w:bidi="hi-IN"/>
              </w:rPr>
              <w:t>Breakup of present membership may be submitted in following format.</w:t>
            </w:r>
          </w:p>
        </w:tc>
      </w:tr>
      <w:tr w:rsidR="00B76AB6" w:rsidRPr="00B637C0" w:rsidTr="00AC2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55" w:type="dxa"/>
          <w:trHeight w:val="551"/>
        </w:trPr>
        <w:tc>
          <w:tcPr>
            <w:tcW w:w="9825" w:type="dxa"/>
            <w:gridSpan w:val="21"/>
            <w:tcBorders>
              <w:top w:val="nil"/>
              <w:left w:val="nil"/>
              <w:bottom w:val="single" w:sz="4" w:space="0" w:color="auto"/>
              <w:right w:val="nil"/>
            </w:tcBorders>
            <w:shd w:val="clear" w:color="auto" w:fill="auto"/>
            <w:noWrap/>
            <w:vAlign w:val="center"/>
            <w:hideMark/>
          </w:tcPr>
          <w:p w:rsidR="00B76AB6" w:rsidRDefault="00B76AB6" w:rsidP="00B637C0">
            <w:pPr>
              <w:spacing w:after="0" w:line="240" w:lineRule="auto"/>
              <w:jc w:val="center"/>
              <w:rPr>
                <w:rFonts w:ascii="Bookman Old Style" w:eastAsia="Times New Roman" w:hAnsi="Bookman Old Style" w:cs="Times New Roman"/>
                <w:b/>
                <w:bCs/>
                <w:color w:val="000000"/>
                <w:sz w:val="24"/>
                <w:szCs w:val="24"/>
                <w:lang w:bidi="hi-IN"/>
              </w:rPr>
            </w:pPr>
          </w:p>
          <w:p w:rsidR="00B76AB6" w:rsidRDefault="00B76AB6" w:rsidP="00B637C0">
            <w:pPr>
              <w:spacing w:after="0" w:line="240" w:lineRule="auto"/>
              <w:jc w:val="center"/>
              <w:rPr>
                <w:rFonts w:ascii="Bookman Old Style" w:eastAsia="Times New Roman" w:hAnsi="Bookman Old Style" w:cs="Times New Roman"/>
                <w:b/>
                <w:bCs/>
                <w:color w:val="000000"/>
                <w:sz w:val="24"/>
                <w:szCs w:val="24"/>
                <w:lang w:bidi="hi-IN"/>
              </w:rPr>
            </w:pPr>
            <w:r w:rsidRPr="00B637C0">
              <w:rPr>
                <w:rFonts w:ascii="Bookman Old Style" w:eastAsia="Times New Roman" w:hAnsi="Bookman Old Style" w:cs="Times New Roman"/>
                <w:b/>
                <w:bCs/>
                <w:color w:val="000000"/>
                <w:sz w:val="24"/>
                <w:szCs w:val="24"/>
                <w:lang w:bidi="hi-IN"/>
              </w:rPr>
              <w:t>Break Up of Executives/Membership of SNEA (I) … …..……………….. District</w:t>
            </w:r>
          </w:p>
          <w:p w:rsidR="00B76AB6" w:rsidRPr="00B637C0" w:rsidRDefault="00B76AB6" w:rsidP="00B637C0">
            <w:pPr>
              <w:spacing w:after="0" w:line="240" w:lineRule="auto"/>
              <w:jc w:val="center"/>
              <w:rPr>
                <w:rFonts w:ascii="Bookman Old Style" w:eastAsia="Times New Roman" w:hAnsi="Bookman Old Style" w:cs="Times New Roman"/>
                <w:b/>
                <w:bCs/>
                <w:color w:val="000000"/>
                <w:sz w:val="24"/>
                <w:szCs w:val="24"/>
                <w:lang w:bidi="hi-IN"/>
              </w:rPr>
            </w:pPr>
          </w:p>
        </w:tc>
      </w:tr>
      <w:tr w:rsidR="00B76AB6" w:rsidRPr="00B637C0" w:rsidTr="00AC2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55" w:type="dxa"/>
          <w:trHeight w:val="300"/>
        </w:trPr>
        <w:tc>
          <w:tcPr>
            <w:tcW w:w="1275" w:type="dxa"/>
            <w:gridSpan w:val="3"/>
            <w:tcBorders>
              <w:top w:val="nil"/>
              <w:left w:val="single" w:sz="4" w:space="0" w:color="auto"/>
              <w:bottom w:val="single" w:sz="4" w:space="0" w:color="auto"/>
              <w:right w:val="single" w:sz="4" w:space="0" w:color="auto"/>
            </w:tcBorders>
            <w:shd w:val="clear" w:color="auto" w:fill="auto"/>
            <w:noWrap/>
            <w:vAlign w:val="center"/>
            <w:hideMark/>
          </w:tcPr>
          <w:p w:rsidR="00B76AB6" w:rsidRPr="00B637C0" w:rsidRDefault="00B76AB6" w:rsidP="00B637C0">
            <w:pPr>
              <w:spacing w:after="0" w:line="240" w:lineRule="auto"/>
              <w:jc w:val="both"/>
              <w:rPr>
                <w:rFonts w:ascii="Bookman Old Style" w:eastAsia="Times New Roman" w:hAnsi="Bookman Old Style" w:cs="Times New Roman"/>
                <w:b/>
                <w:bCs/>
                <w:color w:val="000000"/>
                <w:lang w:bidi="hi-IN"/>
              </w:rPr>
            </w:pPr>
            <w:r w:rsidRPr="00B637C0">
              <w:rPr>
                <w:rFonts w:ascii="Bookman Old Style" w:eastAsia="Times New Roman" w:hAnsi="Bookman Old Style" w:cs="Times New Roman"/>
                <w:b/>
                <w:bCs/>
                <w:color w:val="000000"/>
                <w:lang w:bidi="hi-IN"/>
              </w:rPr>
              <w:lastRenderedPageBreak/>
              <w:t>Area</w:t>
            </w:r>
          </w:p>
        </w:tc>
        <w:tc>
          <w:tcPr>
            <w:tcW w:w="1710" w:type="dxa"/>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jc w:val="center"/>
              <w:rPr>
                <w:rFonts w:ascii="Bookman Old Style" w:eastAsia="Times New Roman" w:hAnsi="Bookman Old Style" w:cs="Times New Roman"/>
                <w:b/>
                <w:bCs/>
                <w:color w:val="000000"/>
                <w:lang w:bidi="hi-IN"/>
              </w:rPr>
            </w:pPr>
            <w:r w:rsidRPr="00B637C0">
              <w:rPr>
                <w:rFonts w:ascii="Bookman Old Style" w:eastAsia="Times New Roman" w:hAnsi="Bookman Old Style" w:cs="Times New Roman"/>
                <w:b/>
                <w:bCs/>
                <w:color w:val="000000"/>
                <w:lang w:bidi="hi-IN"/>
              </w:rPr>
              <w:t>Wing/Cadre</w:t>
            </w:r>
          </w:p>
        </w:tc>
        <w:tc>
          <w:tcPr>
            <w:tcW w:w="900" w:type="dxa"/>
            <w:gridSpan w:val="2"/>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jc w:val="center"/>
              <w:rPr>
                <w:rFonts w:ascii="Bookman Old Style" w:eastAsia="Times New Roman" w:hAnsi="Bookman Old Style" w:cs="Times New Roman"/>
                <w:b/>
                <w:bCs/>
                <w:color w:val="000000"/>
                <w:lang w:bidi="hi-IN"/>
              </w:rPr>
            </w:pPr>
            <w:r w:rsidRPr="00B637C0">
              <w:rPr>
                <w:rFonts w:ascii="Bookman Old Style" w:eastAsia="Times New Roman" w:hAnsi="Bookman Old Style" w:cs="Times New Roman"/>
                <w:b/>
                <w:bCs/>
                <w:color w:val="000000"/>
                <w:lang w:bidi="hi-IN"/>
              </w:rPr>
              <w:t>JTO</w:t>
            </w:r>
          </w:p>
        </w:tc>
        <w:tc>
          <w:tcPr>
            <w:tcW w:w="720" w:type="dxa"/>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jc w:val="center"/>
              <w:rPr>
                <w:rFonts w:ascii="Bookman Old Style" w:eastAsia="Times New Roman" w:hAnsi="Bookman Old Style" w:cs="Times New Roman"/>
                <w:b/>
                <w:bCs/>
                <w:color w:val="000000"/>
                <w:lang w:bidi="hi-IN"/>
              </w:rPr>
            </w:pPr>
            <w:r w:rsidRPr="00B637C0">
              <w:rPr>
                <w:rFonts w:ascii="Bookman Old Style" w:eastAsia="Times New Roman" w:hAnsi="Bookman Old Style" w:cs="Times New Roman"/>
                <w:b/>
                <w:bCs/>
                <w:color w:val="000000"/>
                <w:lang w:bidi="hi-IN"/>
              </w:rPr>
              <w:t>JAO</w:t>
            </w:r>
          </w:p>
        </w:tc>
        <w:tc>
          <w:tcPr>
            <w:tcW w:w="720" w:type="dxa"/>
            <w:gridSpan w:val="3"/>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jc w:val="center"/>
              <w:rPr>
                <w:rFonts w:ascii="Bookman Old Style" w:eastAsia="Times New Roman" w:hAnsi="Bookman Old Style" w:cs="Times New Roman"/>
                <w:b/>
                <w:bCs/>
                <w:color w:val="000000"/>
                <w:lang w:bidi="hi-IN"/>
              </w:rPr>
            </w:pPr>
            <w:r w:rsidRPr="00B637C0">
              <w:rPr>
                <w:rFonts w:ascii="Bookman Old Style" w:eastAsia="Times New Roman" w:hAnsi="Bookman Old Style" w:cs="Times New Roman"/>
                <w:b/>
                <w:bCs/>
                <w:color w:val="000000"/>
                <w:lang w:bidi="hi-IN"/>
              </w:rPr>
              <w:t>SDE</w:t>
            </w:r>
          </w:p>
        </w:tc>
        <w:tc>
          <w:tcPr>
            <w:tcW w:w="720" w:type="dxa"/>
            <w:gridSpan w:val="2"/>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jc w:val="center"/>
              <w:rPr>
                <w:rFonts w:ascii="Bookman Old Style" w:eastAsia="Times New Roman" w:hAnsi="Bookman Old Style" w:cs="Times New Roman"/>
                <w:b/>
                <w:bCs/>
                <w:color w:val="000000"/>
                <w:lang w:bidi="hi-IN"/>
              </w:rPr>
            </w:pPr>
            <w:r w:rsidRPr="00B637C0">
              <w:rPr>
                <w:rFonts w:ascii="Bookman Old Style" w:eastAsia="Times New Roman" w:hAnsi="Bookman Old Style" w:cs="Times New Roman"/>
                <w:b/>
                <w:bCs/>
                <w:color w:val="000000"/>
                <w:lang w:bidi="hi-IN"/>
              </w:rPr>
              <w:t>AO</w:t>
            </w:r>
          </w:p>
        </w:tc>
        <w:tc>
          <w:tcPr>
            <w:tcW w:w="630" w:type="dxa"/>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jc w:val="center"/>
              <w:rPr>
                <w:rFonts w:ascii="Bookman Old Style" w:eastAsia="Times New Roman" w:hAnsi="Bookman Old Style" w:cs="Times New Roman"/>
                <w:b/>
                <w:bCs/>
                <w:color w:val="000000"/>
                <w:lang w:bidi="hi-IN"/>
              </w:rPr>
            </w:pPr>
            <w:r w:rsidRPr="00B637C0">
              <w:rPr>
                <w:rFonts w:ascii="Bookman Old Style" w:eastAsia="Times New Roman" w:hAnsi="Bookman Old Style" w:cs="Times New Roman"/>
                <w:b/>
                <w:bCs/>
                <w:color w:val="000000"/>
                <w:lang w:bidi="hi-IN"/>
              </w:rPr>
              <w:t>DE</w:t>
            </w:r>
          </w:p>
        </w:tc>
        <w:tc>
          <w:tcPr>
            <w:tcW w:w="720" w:type="dxa"/>
            <w:gridSpan w:val="3"/>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jc w:val="center"/>
              <w:rPr>
                <w:rFonts w:ascii="Bookman Old Style" w:eastAsia="Times New Roman" w:hAnsi="Bookman Old Style" w:cs="Times New Roman"/>
                <w:b/>
                <w:bCs/>
                <w:color w:val="000000"/>
                <w:lang w:bidi="hi-IN"/>
              </w:rPr>
            </w:pPr>
            <w:r w:rsidRPr="00B637C0">
              <w:rPr>
                <w:rFonts w:ascii="Bookman Old Style" w:eastAsia="Times New Roman" w:hAnsi="Bookman Old Style" w:cs="Times New Roman"/>
                <w:b/>
                <w:bCs/>
                <w:color w:val="000000"/>
                <w:lang w:bidi="hi-IN"/>
              </w:rPr>
              <w:t>CAO</w:t>
            </w:r>
          </w:p>
        </w:tc>
        <w:tc>
          <w:tcPr>
            <w:tcW w:w="810" w:type="dxa"/>
            <w:gridSpan w:val="2"/>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jc w:val="center"/>
              <w:rPr>
                <w:rFonts w:ascii="Bookman Old Style" w:eastAsia="Times New Roman" w:hAnsi="Bookman Old Style" w:cs="Times New Roman"/>
                <w:b/>
                <w:bCs/>
                <w:color w:val="000000"/>
                <w:lang w:bidi="hi-IN"/>
              </w:rPr>
            </w:pPr>
            <w:r w:rsidRPr="00B637C0">
              <w:rPr>
                <w:rFonts w:ascii="Bookman Old Style" w:eastAsia="Times New Roman" w:hAnsi="Bookman Old Style" w:cs="Times New Roman"/>
                <w:b/>
                <w:bCs/>
                <w:color w:val="000000"/>
                <w:lang w:bidi="hi-IN"/>
              </w:rPr>
              <w:t>DGM</w:t>
            </w:r>
          </w:p>
        </w:tc>
        <w:tc>
          <w:tcPr>
            <w:tcW w:w="720" w:type="dxa"/>
            <w:gridSpan w:val="2"/>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jc w:val="center"/>
              <w:rPr>
                <w:rFonts w:ascii="Bookman Old Style" w:eastAsia="Times New Roman" w:hAnsi="Bookman Old Style" w:cs="Times New Roman"/>
                <w:b/>
                <w:bCs/>
                <w:color w:val="000000"/>
                <w:lang w:bidi="hi-IN"/>
              </w:rPr>
            </w:pPr>
            <w:r w:rsidRPr="00B637C0">
              <w:rPr>
                <w:rFonts w:ascii="Bookman Old Style" w:eastAsia="Times New Roman" w:hAnsi="Bookman Old Style" w:cs="Times New Roman"/>
                <w:b/>
                <w:bCs/>
                <w:color w:val="000000"/>
                <w:lang w:bidi="hi-IN"/>
              </w:rPr>
              <w:t>GM</w:t>
            </w:r>
          </w:p>
        </w:tc>
        <w:tc>
          <w:tcPr>
            <w:tcW w:w="900" w:type="dxa"/>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jc w:val="center"/>
              <w:rPr>
                <w:rFonts w:ascii="Bookman Old Style" w:eastAsia="Times New Roman" w:hAnsi="Bookman Old Style" w:cs="Times New Roman"/>
                <w:b/>
                <w:bCs/>
                <w:color w:val="000000"/>
                <w:lang w:bidi="hi-IN"/>
              </w:rPr>
            </w:pPr>
            <w:r w:rsidRPr="00B637C0">
              <w:rPr>
                <w:rFonts w:ascii="Bookman Old Style" w:eastAsia="Times New Roman" w:hAnsi="Bookman Old Style" w:cs="Times New Roman"/>
                <w:b/>
                <w:bCs/>
                <w:color w:val="000000"/>
                <w:lang w:bidi="hi-IN"/>
              </w:rPr>
              <w:t>Total</w:t>
            </w:r>
          </w:p>
        </w:tc>
      </w:tr>
      <w:tr w:rsidR="00B76AB6" w:rsidRPr="00B637C0" w:rsidTr="00AC2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55" w:type="dxa"/>
          <w:trHeight w:val="300"/>
        </w:trPr>
        <w:tc>
          <w:tcPr>
            <w:tcW w:w="1275"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B76AB6" w:rsidRPr="00B637C0" w:rsidRDefault="00B76AB6" w:rsidP="00B637C0">
            <w:pPr>
              <w:spacing w:after="0" w:line="240" w:lineRule="auto"/>
              <w:jc w:val="both"/>
              <w:rPr>
                <w:rFonts w:ascii="Bookman Old Style" w:eastAsia="Times New Roman" w:hAnsi="Bookman Old Style" w:cs="Times New Roman"/>
                <w:b/>
                <w:bCs/>
                <w:color w:val="000000"/>
                <w:lang w:bidi="hi-IN"/>
              </w:rPr>
            </w:pPr>
            <w:r w:rsidRPr="00B637C0">
              <w:rPr>
                <w:rFonts w:ascii="Bookman Old Style" w:eastAsia="Times New Roman" w:hAnsi="Bookman Old Style" w:cs="Times New Roman"/>
                <w:b/>
                <w:bCs/>
                <w:color w:val="000000"/>
                <w:lang w:bidi="hi-IN"/>
              </w:rPr>
              <w:t>Working Strength</w:t>
            </w:r>
          </w:p>
        </w:tc>
        <w:tc>
          <w:tcPr>
            <w:tcW w:w="1710" w:type="dxa"/>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jc w:val="center"/>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Telecom</w:t>
            </w:r>
          </w:p>
        </w:tc>
        <w:tc>
          <w:tcPr>
            <w:tcW w:w="900" w:type="dxa"/>
            <w:gridSpan w:val="2"/>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2"/>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630" w:type="dxa"/>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810" w:type="dxa"/>
            <w:gridSpan w:val="2"/>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2"/>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900" w:type="dxa"/>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jc w:val="right"/>
              <w:rPr>
                <w:rFonts w:ascii="Bookman Old Style" w:eastAsia="Times New Roman" w:hAnsi="Bookman Old Style" w:cs="Times New Roman"/>
                <w:color w:val="000000"/>
                <w:lang w:bidi="hi-IN"/>
              </w:rPr>
            </w:pPr>
          </w:p>
        </w:tc>
      </w:tr>
      <w:tr w:rsidR="00B76AB6" w:rsidRPr="00B637C0" w:rsidTr="00AC2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55" w:type="dxa"/>
          <w:trHeight w:val="300"/>
        </w:trPr>
        <w:tc>
          <w:tcPr>
            <w:tcW w:w="1275" w:type="dxa"/>
            <w:gridSpan w:val="3"/>
            <w:vMerge/>
            <w:tcBorders>
              <w:top w:val="nil"/>
              <w:left w:val="single" w:sz="4" w:space="0" w:color="auto"/>
              <w:bottom w:val="single" w:sz="4" w:space="0" w:color="auto"/>
              <w:right w:val="single" w:sz="4" w:space="0" w:color="auto"/>
            </w:tcBorders>
            <w:vAlign w:val="center"/>
            <w:hideMark/>
          </w:tcPr>
          <w:p w:rsidR="00B76AB6" w:rsidRPr="00B637C0" w:rsidRDefault="00B76AB6" w:rsidP="00B637C0">
            <w:pPr>
              <w:spacing w:after="0" w:line="240" w:lineRule="auto"/>
              <w:rPr>
                <w:rFonts w:ascii="Bookman Old Style" w:eastAsia="Times New Roman" w:hAnsi="Bookman Old Style" w:cs="Times New Roman"/>
                <w:b/>
                <w:bCs/>
                <w:color w:val="000000"/>
                <w:lang w:bidi="hi-IN"/>
              </w:rPr>
            </w:pPr>
          </w:p>
        </w:tc>
        <w:tc>
          <w:tcPr>
            <w:tcW w:w="1710" w:type="dxa"/>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jc w:val="center"/>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Civil</w:t>
            </w:r>
          </w:p>
        </w:tc>
        <w:tc>
          <w:tcPr>
            <w:tcW w:w="900" w:type="dxa"/>
            <w:gridSpan w:val="2"/>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2"/>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630" w:type="dxa"/>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810" w:type="dxa"/>
            <w:gridSpan w:val="2"/>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2"/>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900" w:type="dxa"/>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jc w:val="right"/>
              <w:rPr>
                <w:rFonts w:ascii="Bookman Old Style" w:eastAsia="Times New Roman" w:hAnsi="Bookman Old Style" w:cs="Times New Roman"/>
                <w:color w:val="000000"/>
                <w:lang w:bidi="hi-IN"/>
              </w:rPr>
            </w:pPr>
          </w:p>
        </w:tc>
      </w:tr>
      <w:tr w:rsidR="00B76AB6" w:rsidRPr="00B637C0" w:rsidTr="00AC2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55" w:type="dxa"/>
          <w:trHeight w:val="300"/>
        </w:trPr>
        <w:tc>
          <w:tcPr>
            <w:tcW w:w="1275" w:type="dxa"/>
            <w:gridSpan w:val="3"/>
            <w:vMerge/>
            <w:tcBorders>
              <w:top w:val="nil"/>
              <w:left w:val="single" w:sz="4" w:space="0" w:color="auto"/>
              <w:bottom w:val="single" w:sz="4" w:space="0" w:color="auto"/>
              <w:right w:val="single" w:sz="4" w:space="0" w:color="auto"/>
            </w:tcBorders>
            <w:vAlign w:val="center"/>
            <w:hideMark/>
          </w:tcPr>
          <w:p w:rsidR="00B76AB6" w:rsidRPr="00B637C0" w:rsidRDefault="00B76AB6" w:rsidP="00B637C0">
            <w:pPr>
              <w:spacing w:after="0" w:line="240" w:lineRule="auto"/>
              <w:rPr>
                <w:rFonts w:ascii="Bookman Old Style" w:eastAsia="Times New Roman" w:hAnsi="Bookman Old Style" w:cs="Times New Roman"/>
                <w:b/>
                <w:bCs/>
                <w:color w:val="000000"/>
                <w:lang w:bidi="hi-IN"/>
              </w:rPr>
            </w:pPr>
          </w:p>
        </w:tc>
        <w:tc>
          <w:tcPr>
            <w:tcW w:w="1710" w:type="dxa"/>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jc w:val="center"/>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Electrical</w:t>
            </w:r>
          </w:p>
        </w:tc>
        <w:tc>
          <w:tcPr>
            <w:tcW w:w="900" w:type="dxa"/>
            <w:gridSpan w:val="2"/>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2"/>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630" w:type="dxa"/>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810" w:type="dxa"/>
            <w:gridSpan w:val="2"/>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2"/>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900" w:type="dxa"/>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jc w:val="right"/>
              <w:rPr>
                <w:rFonts w:ascii="Bookman Old Style" w:eastAsia="Times New Roman" w:hAnsi="Bookman Old Style" w:cs="Times New Roman"/>
                <w:color w:val="000000"/>
                <w:lang w:bidi="hi-IN"/>
              </w:rPr>
            </w:pPr>
          </w:p>
        </w:tc>
      </w:tr>
      <w:tr w:rsidR="00B76AB6" w:rsidRPr="00B637C0" w:rsidTr="00AC2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55" w:type="dxa"/>
          <w:trHeight w:val="300"/>
        </w:trPr>
        <w:tc>
          <w:tcPr>
            <w:tcW w:w="1275" w:type="dxa"/>
            <w:gridSpan w:val="3"/>
            <w:vMerge/>
            <w:tcBorders>
              <w:top w:val="nil"/>
              <w:left w:val="single" w:sz="4" w:space="0" w:color="auto"/>
              <w:bottom w:val="single" w:sz="4" w:space="0" w:color="auto"/>
              <w:right w:val="single" w:sz="4" w:space="0" w:color="auto"/>
            </w:tcBorders>
            <w:vAlign w:val="center"/>
            <w:hideMark/>
          </w:tcPr>
          <w:p w:rsidR="00B76AB6" w:rsidRPr="00B637C0" w:rsidRDefault="00B76AB6" w:rsidP="00B637C0">
            <w:pPr>
              <w:spacing w:after="0" w:line="240" w:lineRule="auto"/>
              <w:rPr>
                <w:rFonts w:ascii="Bookman Old Style" w:eastAsia="Times New Roman" w:hAnsi="Bookman Old Style" w:cs="Times New Roman"/>
                <w:b/>
                <w:bCs/>
                <w:color w:val="000000"/>
                <w:lang w:bidi="hi-IN"/>
              </w:rPr>
            </w:pPr>
          </w:p>
        </w:tc>
        <w:tc>
          <w:tcPr>
            <w:tcW w:w="1710" w:type="dxa"/>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jc w:val="center"/>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Accounts</w:t>
            </w:r>
          </w:p>
        </w:tc>
        <w:tc>
          <w:tcPr>
            <w:tcW w:w="900" w:type="dxa"/>
            <w:gridSpan w:val="2"/>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2"/>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630" w:type="dxa"/>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810" w:type="dxa"/>
            <w:gridSpan w:val="2"/>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2"/>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900" w:type="dxa"/>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jc w:val="right"/>
              <w:rPr>
                <w:rFonts w:ascii="Bookman Old Style" w:eastAsia="Times New Roman" w:hAnsi="Bookman Old Style" w:cs="Times New Roman"/>
                <w:color w:val="000000"/>
                <w:lang w:bidi="hi-IN"/>
              </w:rPr>
            </w:pPr>
          </w:p>
        </w:tc>
      </w:tr>
      <w:tr w:rsidR="00B76AB6" w:rsidRPr="00B637C0" w:rsidTr="00AC2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55" w:type="dxa"/>
          <w:trHeight w:val="300"/>
        </w:trPr>
        <w:tc>
          <w:tcPr>
            <w:tcW w:w="1275" w:type="dxa"/>
            <w:gridSpan w:val="3"/>
            <w:vMerge/>
            <w:tcBorders>
              <w:top w:val="nil"/>
              <w:left w:val="single" w:sz="4" w:space="0" w:color="auto"/>
              <w:bottom w:val="single" w:sz="4" w:space="0" w:color="auto"/>
              <w:right w:val="single" w:sz="4" w:space="0" w:color="auto"/>
            </w:tcBorders>
            <w:vAlign w:val="center"/>
            <w:hideMark/>
          </w:tcPr>
          <w:p w:rsidR="00B76AB6" w:rsidRPr="00B637C0" w:rsidRDefault="00B76AB6" w:rsidP="00B637C0">
            <w:pPr>
              <w:spacing w:after="0" w:line="240" w:lineRule="auto"/>
              <w:rPr>
                <w:rFonts w:ascii="Bookman Old Style" w:eastAsia="Times New Roman" w:hAnsi="Bookman Old Style" w:cs="Times New Roman"/>
                <w:b/>
                <w:bCs/>
                <w:color w:val="000000"/>
                <w:lang w:bidi="hi-IN"/>
              </w:rPr>
            </w:pPr>
          </w:p>
        </w:tc>
        <w:tc>
          <w:tcPr>
            <w:tcW w:w="1710" w:type="dxa"/>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jc w:val="center"/>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PA/PS</w:t>
            </w:r>
          </w:p>
        </w:tc>
        <w:tc>
          <w:tcPr>
            <w:tcW w:w="900" w:type="dxa"/>
            <w:gridSpan w:val="2"/>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2"/>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630" w:type="dxa"/>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810" w:type="dxa"/>
            <w:gridSpan w:val="2"/>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2"/>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900" w:type="dxa"/>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jc w:val="right"/>
              <w:rPr>
                <w:rFonts w:ascii="Bookman Old Style" w:eastAsia="Times New Roman" w:hAnsi="Bookman Old Style" w:cs="Times New Roman"/>
                <w:color w:val="000000"/>
                <w:lang w:bidi="hi-IN"/>
              </w:rPr>
            </w:pPr>
          </w:p>
        </w:tc>
      </w:tr>
      <w:tr w:rsidR="00B76AB6" w:rsidRPr="00B637C0" w:rsidTr="00AC2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55" w:type="dxa"/>
          <w:trHeight w:val="300"/>
        </w:trPr>
        <w:tc>
          <w:tcPr>
            <w:tcW w:w="1275" w:type="dxa"/>
            <w:gridSpan w:val="3"/>
            <w:vMerge/>
            <w:tcBorders>
              <w:top w:val="nil"/>
              <w:left w:val="single" w:sz="4" w:space="0" w:color="auto"/>
              <w:bottom w:val="single" w:sz="4" w:space="0" w:color="auto"/>
              <w:right w:val="single" w:sz="4" w:space="0" w:color="auto"/>
            </w:tcBorders>
            <w:vAlign w:val="center"/>
            <w:hideMark/>
          </w:tcPr>
          <w:p w:rsidR="00B76AB6" w:rsidRPr="00B637C0" w:rsidRDefault="00B76AB6" w:rsidP="00B637C0">
            <w:pPr>
              <w:spacing w:after="0" w:line="240" w:lineRule="auto"/>
              <w:rPr>
                <w:rFonts w:ascii="Bookman Old Style" w:eastAsia="Times New Roman" w:hAnsi="Bookman Old Style" w:cs="Times New Roman"/>
                <w:b/>
                <w:bCs/>
                <w:color w:val="000000"/>
                <w:lang w:bidi="hi-IN"/>
              </w:rPr>
            </w:pPr>
          </w:p>
        </w:tc>
        <w:tc>
          <w:tcPr>
            <w:tcW w:w="1710" w:type="dxa"/>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jc w:val="center"/>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WTR</w:t>
            </w:r>
          </w:p>
        </w:tc>
        <w:tc>
          <w:tcPr>
            <w:tcW w:w="900" w:type="dxa"/>
            <w:gridSpan w:val="2"/>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2"/>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630" w:type="dxa"/>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810" w:type="dxa"/>
            <w:gridSpan w:val="2"/>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2"/>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900" w:type="dxa"/>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jc w:val="right"/>
              <w:rPr>
                <w:rFonts w:ascii="Bookman Old Style" w:eastAsia="Times New Roman" w:hAnsi="Bookman Old Style" w:cs="Times New Roman"/>
                <w:color w:val="000000"/>
                <w:lang w:bidi="hi-IN"/>
              </w:rPr>
            </w:pPr>
          </w:p>
        </w:tc>
      </w:tr>
      <w:tr w:rsidR="00B76AB6" w:rsidRPr="00B637C0" w:rsidTr="00AC2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55" w:type="dxa"/>
          <w:trHeight w:val="300"/>
        </w:trPr>
        <w:tc>
          <w:tcPr>
            <w:tcW w:w="1275" w:type="dxa"/>
            <w:gridSpan w:val="3"/>
            <w:vMerge/>
            <w:tcBorders>
              <w:top w:val="nil"/>
              <w:left w:val="single" w:sz="4" w:space="0" w:color="auto"/>
              <w:bottom w:val="single" w:sz="4" w:space="0" w:color="auto"/>
              <w:right w:val="single" w:sz="4" w:space="0" w:color="auto"/>
            </w:tcBorders>
            <w:vAlign w:val="center"/>
            <w:hideMark/>
          </w:tcPr>
          <w:p w:rsidR="00B76AB6" w:rsidRPr="00B637C0" w:rsidRDefault="00B76AB6" w:rsidP="00B637C0">
            <w:pPr>
              <w:spacing w:after="0" w:line="240" w:lineRule="auto"/>
              <w:rPr>
                <w:rFonts w:ascii="Bookman Old Style" w:eastAsia="Times New Roman" w:hAnsi="Bookman Old Style" w:cs="Times New Roman"/>
                <w:b/>
                <w:bCs/>
                <w:color w:val="000000"/>
                <w:lang w:bidi="hi-IN"/>
              </w:rPr>
            </w:pPr>
          </w:p>
        </w:tc>
        <w:tc>
          <w:tcPr>
            <w:tcW w:w="1710" w:type="dxa"/>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jc w:val="center"/>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WTP</w:t>
            </w:r>
          </w:p>
        </w:tc>
        <w:tc>
          <w:tcPr>
            <w:tcW w:w="900" w:type="dxa"/>
            <w:gridSpan w:val="2"/>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2"/>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630" w:type="dxa"/>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810" w:type="dxa"/>
            <w:gridSpan w:val="2"/>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2"/>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900" w:type="dxa"/>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jc w:val="right"/>
              <w:rPr>
                <w:rFonts w:ascii="Bookman Old Style" w:eastAsia="Times New Roman" w:hAnsi="Bookman Old Style" w:cs="Times New Roman"/>
                <w:color w:val="000000"/>
                <w:lang w:bidi="hi-IN"/>
              </w:rPr>
            </w:pPr>
          </w:p>
        </w:tc>
      </w:tr>
      <w:tr w:rsidR="00B76AB6" w:rsidRPr="00B637C0" w:rsidTr="00AC2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55" w:type="dxa"/>
          <w:trHeight w:val="300"/>
        </w:trPr>
        <w:tc>
          <w:tcPr>
            <w:tcW w:w="1275" w:type="dxa"/>
            <w:gridSpan w:val="3"/>
            <w:vMerge/>
            <w:tcBorders>
              <w:top w:val="nil"/>
              <w:left w:val="single" w:sz="4" w:space="0" w:color="auto"/>
              <w:bottom w:val="single" w:sz="4" w:space="0" w:color="auto"/>
              <w:right w:val="single" w:sz="4" w:space="0" w:color="auto"/>
            </w:tcBorders>
            <w:vAlign w:val="center"/>
            <w:hideMark/>
          </w:tcPr>
          <w:p w:rsidR="00B76AB6" w:rsidRPr="00B637C0" w:rsidRDefault="00B76AB6" w:rsidP="00B637C0">
            <w:pPr>
              <w:spacing w:after="0" w:line="240" w:lineRule="auto"/>
              <w:rPr>
                <w:rFonts w:ascii="Bookman Old Style" w:eastAsia="Times New Roman" w:hAnsi="Bookman Old Style" w:cs="Times New Roman"/>
                <w:b/>
                <w:bCs/>
                <w:color w:val="000000"/>
                <w:lang w:bidi="hi-IN"/>
              </w:rPr>
            </w:pPr>
          </w:p>
        </w:tc>
        <w:tc>
          <w:tcPr>
            <w:tcW w:w="1710" w:type="dxa"/>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jc w:val="center"/>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xml:space="preserve">Others </w:t>
            </w:r>
          </w:p>
        </w:tc>
        <w:tc>
          <w:tcPr>
            <w:tcW w:w="900" w:type="dxa"/>
            <w:gridSpan w:val="2"/>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2"/>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630" w:type="dxa"/>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810" w:type="dxa"/>
            <w:gridSpan w:val="2"/>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2"/>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900" w:type="dxa"/>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jc w:val="right"/>
              <w:rPr>
                <w:rFonts w:ascii="Bookman Old Style" w:eastAsia="Times New Roman" w:hAnsi="Bookman Old Style" w:cs="Times New Roman"/>
                <w:color w:val="000000"/>
                <w:lang w:bidi="hi-IN"/>
              </w:rPr>
            </w:pPr>
          </w:p>
        </w:tc>
      </w:tr>
      <w:tr w:rsidR="00B76AB6" w:rsidRPr="00B637C0" w:rsidTr="00AC2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55" w:type="dxa"/>
          <w:trHeight w:val="300"/>
        </w:trPr>
        <w:tc>
          <w:tcPr>
            <w:tcW w:w="1275" w:type="dxa"/>
            <w:gridSpan w:val="3"/>
            <w:vMerge/>
            <w:tcBorders>
              <w:top w:val="nil"/>
              <w:left w:val="single" w:sz="4" w:space="0" w:color="auto"/>
              <w:bottom w:val="single" w:sz="4" w:space="0" w:color="auto"/>
              <w:right w:val="single" w:sz="4" w:space="0" w:color="auto"/>
            </w:tcBorders>
            <w:vAlign w:val="center"/>
            <w:hideMark/>
          </w:tcPr>
          <w:p w:rsidR="00B76AB6" w:rsidRPr="00B637C0" w:rsidRDefault="00B76AB6" w:rsidP="00B637C0">
            <w:pPr>
              <w:spacing w:after="0" w:line="240" w:lineRule="auto"/>
              <w:rPr>
                <w:rFonts w:ascii="Bookman Old Style" w:eastAsia="Times New Roman" w:hAnsi="Bookman Old Style" w:cs="Times New Roman"/>
                <w:b/>
                <w:bCs/>
                <w:color w:val="000000"/>
                <w:lang w:bidi="hi-IN"/>
              </w:rPr>
            </w:pPr>
          </w:p>
        </w:tc>
        <w:tc>
          <w:tcPr>
            <w:tcW w:w="1710" w:type="dxa"/>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jc w:val="center"/>
              <w:rPr>
                <w:rFonts w:ascii="Bookman Old Style" w:eastAsia="Times New Roman" w:hAnsi="Bookman Old Style" w:cs="Times New Roman"/>
                <w:b/>
                <w:bCs/>
                <w:color w:val="000000"/>
                <w:lang w:bidi="hi-IN"/>
              </w:rPr>
            </w:pPr>
            <w:r w:rsidRPr="00B637C0">
              <w:rPr>
                <w:rFonts w:ascii="Bookman Old Style" w:eastAsia="Times New Roman" w:hAnsi="Bookman Old Style" w:cs="Times New Roman"/>
                <w:b/>
                <w:bCs/>
                <w:color w:val="000000"/>
                <w:lang w:bidi="hi-IN"/>
              </w:rPr>
              <w:t>Total</w:t>
            </w:r>
          </w:p>
        </w:tc>
        <w:tc>
          <w:tcPr>
            <w:tcW w:w="900" w:type="dxa"/>
            <w:gridSpan w:val="2"/>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jc w:val="right"/>
              <w:rPr>
                <w:rFonts w:ascii="Bookman Old Style" w:eastAsia="Times New Roman" w:hAnsi="Bookman Old Style" w:cs="Times New Roman"/>
                <w:b/>
                <w:bCs/>
                <w:color w:val="000000"/>
                <w:lang w:bidi="hi-IN"/>
              </w:rPr>
            </w:pPr>
          </w:p>
        </w:tc>
        <w:tc>
          <w:tcPr>
            <w:tcW w:w="720" w:type="dxa"/>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jc w:val="right"/>
              <w:rPr>
                <w:rFonts w:ascii="Bookman Old Style" w:eastAsia="Times New Roman" w:hAnsi="Bookman Old Style" w:cs="Times New Roman"/>
                <w:b/>
                <w:bCs/>
                <w:color w:val="000000"/>
                <w:lang w:bidi="hi-IN"/>
              </w:rPr>
            </w:pPr>
          </w:p>
        </w:tc>
        <w:tc>
          <w:tcPr>
            <w:tcW w:w="720" w:type="dxa"/>
            <w:gridSpan w:val="3"/>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jc w:val="right"/>
              <w:rPr>
                <w:rFonts w:ascii="Bookman Old Style" w:eastAsia="Times New Roman" w:hAnsi="Bookman Old Style" w:cs="Times New Roman"/>
                <w:b/>
                <w:bCs/>
                <w:color w:val="000000"/>
                <w:lang w:bidi="hi-IN"/>
              </w:rPr>
            </w:pPr>
          </w:p>
        </w:tc>
        <w:tc>
          <w:tcPr>
            <w:tcW w:w="720" w:type="dxa"/>
            <w:gridSpan w:val="2"/>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jc w:val="right"/>
              <w:rPr>
                <w:rFonts w:ascii="Bookman Old Style" w:eastAsia="Times New Roman" w:hAnsi="Bookman Old Style" w:cs="Times New Roman"/>
                <w:b/>
                <w:bCs/>
                <w:color w:val="000000"/>
                <w:lang w:bidi="hi-IN"/>
              </w:rPr>
            </w:pPr>
          </w:p>
        </w:tc>
        <w:tc>
          <w:tcPr>
            <w:tcW w:w="630" w:type="dxa"/>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jc w:val="right"/>
              <w:rPr>
                <w:rFonts w:ascii="Bookman Old Style" w:eastAsia="Times New Roman" w:hAnsi="Bookman Old Style" w:cs="Times New Roman"/>
                <w:b/>
                <w:bCs/>
                <w:color w:val="000000"/>
                <w:lang w:bidi="hi-IN"/>
              </w:rPr>
            </w:pPr>
          </w:p>
        </w:tc>
        <w:tc>
          <w:tcPr>
            <w:tcW w:w="720" w:type="dxa"/>
            <w:gridSpan w:val="3"/>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jc w:val="right"/>
              <w:rPr>
                <w:rFonts w:ascii="Bookman Old Style" w:eastAsia="Times New Roman" w:hAnsi="Bookman Old Style" w:cs="Times New Roman"/>
                <w:b/>
                <w:bCs/>
                <w:color w:val="000000"/>
                <w:lang w:bidi="hi-IN"/>
              </w:rPr>
            </w:pPr>
          </w:p>
        </w:tc>
        <w:tc>
          <w:tcPr>
            <w:tcW w:w="810" w:type="dxa"/>
            <w:gridSpan w:val="2"/>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jc w:val="right"/>
              <w:rPr>
                <w:rFonts w:ascii="Bookman Old Style" w:eastAsia="Times New Roman" w:hAnsi="Bookman Old Style" w:cs="Times New Roman"/>
                <w:b/>
                <w:bCs/>
                <w:color w:val="000000"/>
                <w:lang w:bidi="hi-IN"/>
              </w:rPr>
            </w:pPr>
          </w:p>
        </w:tc>
        <w:tc>
          <w:tcPr>
            <w:tcW w:w="720" w:type="dxa"/>
            <w:gridSpan w:val="2"/>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jc w:val="right"/>
              <w:rPr>
                <w:rFonts w:ascii="Bookman Old Style" w:eastAsia="Times New Roman" w:hAnsi="Bookman Old Style" w:cs="Times New Roman"/>
                <w:b/>
                <w:bCs/>
                <w:color w:val="000000"/>
                <w:lang w:bidi="hi-IN"/>
              </w:rPr>
            </w:pPr>
          </w:p>
        </w:tc>
        <w:tc>
          <w:tcPr>
            <w:tcW w:w="900" w:type="dxa"/>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jc w:val="right"/>
              <w:rPr>
                <w:rFonts w:ascii="Bookman Old Style" w:eastAsia="Times New Roman" w:hAnsi="Bookman Old Style" w:cs="Times New Roman"/>
                <w:b/>
                <w:bCs/>
                <w:color w:val="000000"/>
                <w:lang w:bidi="hi-IN"/>
              </w:rPr>
            </w:pPr>
          </w:p>
        </w:tc>
      </w:tr>
      <w:tr w:rsidR="00B76AB6" w:rsidRPr="00B637C0" w:rsidTr="00AC2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55" w:type="dxa"/>
          <w:trHeight w:val="300"/>
        </w:trPr>
        <w:tc>
          <w:tcPr>
            <w:tcW w:w="1275"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B76AB6" w:rsidRPr="00B637C0" w:rsidRDefault="00B76AB6" w:rsidP="00B637C0">
            <w:pPr>
              <w:spacing w:after="0" w:line="240" w:lineRule="auto"/>
              <w:jc w:val="both"/>
              <w:rPr>
                <w:rFonts w:ascii="Bookman Old Style" w:eastAsia="Times New Roman" w:hAnsi="Bookman Old Style" w:cs="Times New Roman"/>
                <w:b/>
                <w:bCs/>
                <w:color w:val="000000"/>
                <w:lang w:bidi="hi-IN"/>
              </w:rPr>
            </w:pPr>
            <w:r w:rsidRPr="00B637C0">
              <w:rPr>
                <w:rFonts w:ascii="Bookman Old Style" w:eastAsia="Times New Roman" w:hAnsi="Bookman Old Style" w:cs="Times New Roman"/>
                <w:b/>
                <w:bCs/>
                <w:color w:val="000000"/>
                <w:lang w:bidi="hi-IN"/>
              </w:rPr>
              <w:t>SNEA(I) Members</w:t>
            </w:r>
          </w:p>
        </w:tc>
        <w:tc>
          <w:tcPr>
            <w:tcW w:w="1710" w:type="dxa"/>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jc w:val="center"/>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Telecom</w:t>
            </w:r>
          </w:p>
        </w:tc>
        <w:tc>
          <w:tcPr>
            <w:tcW w:w="900" w:type="dxa"/>
            <w:gridSpan w:val="2"/>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2"/>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630" w:type="dxa"/>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810" w:type="dxa"/>
            <w:gridSpan w:val="2"/>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2"/>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900" w:type="dxa"/>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jc w:val="right"/>
              <w:rPr>
                <w:rFonts w:ascii="Bookman Old Style" w:eastAsia="Times New Roman" w:hAnsi="Bookman Old Style" w:cs="Times New Roman"/>
                <w:color w:val="000000"/>
                <w:lang w:bidi="hi-IN"/>
              </w:rPr>
            </w:pPr>
          </w:p>
        </w:tc>
      </w:tr>
      <w:tr w:rsidR="00B76AB6" w:rsidRPr="00B637C0" w:rsidTr="00AC2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55" w:type="dxa"/>
          <w:trHeight w:val="300"/>
        </w:trPr>
        <w:tc>
          <w:tcPr>
            <w:tcW w:w="1275" w:type="dxa"/>
            <w:gridSpan w:val="3"/>
            <w:vMerge/>
            <w:tcBorders>
              <w:top w:val="nil"/>
              <w:left w:val="single" w:sz="4" w:space="0" w:color="auto"/>
              <w:bottom w:val="single" w:sz="4" w:space="0" w:color="auto"/>
              <w:right w:val="single" w:sz="4" w:space="0" w:color="auto"/>
            </w:tcBorders>
            <w:vAlign w:val="center"/>
            <w:hideMark/>
          </w:tcPr>
          <w:p w:rsidR="00B76AB6" w:rsidRPr="00B637C0" w:rsidRDefault="00B76AB6" w:rsidP="00B637C0">
            <w:pPr>
              <w:spacing w:after="0" w:line="240" w:lineRule="auto"/>
              <w:rPr>
                <w:rFonts w:ascii="Bookman Old Style" w:eastAsia="Times New Roman" w:hAnsi="Bookman Old Style" w:cs="Times New Roman"/>
                <w:b/>
                <w:bCs/>
                <w:color w:val="000000"/>
                <w:lang w:bidi="hi-IN"/>
              </w:rPr>
            </w:pPr>
          </w:p>
        </w:tc>
        <w:tc>
          <w:tcPr>
            <w:tcW w:w="1710" w:type="dxa"/>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jc w:val="center"/>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Civil</w:t>
            </w:r>
          </w:p>
        </w:tc>
        <w:tc>
          <w:tcPr>
            <w:tcW w:w="900" w:type="dxa"/>
            <w:gridSpan w:val="2"/>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2"/>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630" w:type="dxa"/>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810" w:type="dxa"/>
            <w:gridSpan w:val="2"/>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2"/>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900" w:type="dxa"/>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jc w:val="right"/>
              <w:rPr>
                <w:rFonts w:ascii="Bookman Old Style" w:eastAsia="Times New Roman" w:hAnsi="Bookman Old Style" w:cs="Times New Roman"/>
                <w:color w:val="000000"/>
                <w:lang w:bidi="hi-IN"/>
              </w:rPr>
            </w:pPr>
          </w:p>
        </w:tc>
      </w:tr>
      <w:tr w:rsidR="00B76AB6" w:rsidRPr="00B637C0" w:rsidTr="00AC2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55" w:type="dxa"/>
          <w:trHeight w:val="300"/>
        </w:trPr>
        <w:tc>
          <w:tcPr>
            <w:tcW w:w="1275" w:type="dxa"/>
            <w:gridSpan w:val="3"/>
            <w:vMerge/>
            <w:tcBorders>
              <w:top w:val="nil"/>
              <w:left w:val="single" w:sz="4" w:space="0" w:color="auto"/>
              <w:bottom w:val="single" w:sz="4" w:space="0" w:color="auto"/>
              <w:right w:val="single" w:sz="4" w:space="0" w:color="auto"/>
            </w:tcBorders>
            <w:vAlign w:val="center"/>
            <w:hideMark/>
          </w:tcPr>
          <w:p w:rsidR="00B76AB6" w:rsidRPr="00B637C0" w:rsidRDefault="00B76AB6" w:rsidP="00B637C0">
            <w:pPr>
              <w:spacing w:after="0" w:line="240" w:lineRule="auto"/>
              <w:rPr>
                <w:rFonts w:ascii="Bookman Old Style" w:eastAsia="Times New Roman" w:hAnsi="Bookman Old Style" w:cs="Times New Roman"/>
                <w:b/>
                <w:bCs/>
                <w:color w:val="000000"/>
                <w:lang w:bidi="hi-IN"/>
              </w:rPr>
            </w:pPr>
          </w:p>
        </w:tc>
        <w:tc>
          <w:tcPr>
            <w:tcW w:w="1710" w:type="dxa"/>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jc w:val="center"/>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Electrical</w:t>
            </w:r>
          </w:p>
        </w:tc>
        <w:tc>
          <w:tcPr>
            <w:tcW w:w="900" w:type="dxa"/>
            <w:gridSpan w:val="2"/>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2"/>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630" w:type="dxa"/>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810" w:type="dxa"/>
            <w:gridSpan w:val="2"/>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2"/>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900" w:type="dxa"/>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jc w:val="right"/>
              <w:rPr>
                <w:rFonts w:ascii="Bookman Old Style" w:eastAsia="Times New Roman" w:hAnsi="Bookman Old Style" w:cs="Times New Roman"/>
                <w:color w:val="000000"/>
                <w:lang w:bidi="hi-IN"/>
              </w:rPr>
            </w:pPr>
          </w:p>
        </w:tc>
      </w:tr>
      <w:tr w:rsidR="00B76AB6" w:rsidRPr="00B637C0" w:rsidTr="00AC2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55" w:type="dxa"/>
          <w:trHeight w:val="300"/>
        </w:trPr>
        <w:tc>
          <w:tcPr>
            <w:tcW w:w="1275" w:type="dxa"/>
            <w:gridSpan w:val="3"/>
            <w:vMerge/>
            <w:tcBorders>
              <w:top w:val="nil"/>
              <w:left w:val="single" w:sz="4" w:space="0" w:color="auto"/>
              <w:bottom w:val="single" w:sz="4" w:space="0" w:color="auto"/>
              <w:right w:val="single" w:sz="4" w:space="0" w:color="auto"/>
            </w:tcBorders>
            <w:vAlign w:val="center"/>
            <w:hideMark/>
          </w:tcPr>
          <w:p w:rsidR="00B76AB6" w:rsidRPr="00B637C0" w:rsidRDefault="00B76AB6" w:rsidP="00B637C0">
            <w:pPr>
              <w:spacing w:after="0" w:line="240" w:lineRule="auto"/>
              <w:rPr>
                <w:rFonts w:ascii="Bookman Old Style" w:eastAsia="Times New Roman" w:hAnsi="Bookman Old Style" w:cs="Times New Roman"/>
                <w:b/>
                <w:bCs/>
                <w:color w:val="000000"/>
                <w:lang w:bidi="hi-IN"/>
              </w:rPr>
            </w:pPr>
          </w:p>
        </w:tc>
        <w:tc>
          <w:tcPr>
            <w:tcW w:w="1710" w:type="dxa"/>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jc w:val="center"/>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Accounts</w:t>
            </w:r>
          </w:p>
        </w:tc>
        <w:tc>
          <w:tcPr>
            <w:tcW w:w="900" w:type="dxa"/>
            <w:gridSpan w:val="2"/>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2"/>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630" w:type="dxa"/>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810" w:type="dxa"/>
            <w:gridSpan w:val="2"/>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2"/>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900" w:type="dxa"/>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jc w:val="right"/>
              <w:rPr>
                <w:rFonts w:ascii="Bookman Old Style" w:eastAsia="Times New Roman" w:hAnsi="Bookman Old Style" w:cs="Times New Roman"/>
                <w:color w:val="000000"/>
                <w:lang w:bidi="hi-IN"/>
              </w:rPr>
            </w:pPr>
          </w:p>
        </w:tc>
      </w:tr>
      <w:tr w:rsidR="00B76AB6" w:rsidRPr="00B637C0" w:rsidTr="00AC2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55" w:type="dxa"/>
          <w:trHeight w:val="300"/>
        </w:trPr>
        <w:tc>
          <w:tcPr>
            <w:tcW w:w="1275" w:type="dxa"/>
            <w:gridSpan w:val="3"/>
            <w:vMerge/>
            <w:tcBorders>
              <w:top w:val="nil"/>
              <w:left w:val="single" w:sz="4" w:space="0" w:color="auto"/>
              <w:bottom w:val="single" w:sz="4" w:space="0" w:color="auto"/>
              <w:right w:val="single" w:sz="4" w:space="0" w:color="auto"/>
            </w:tcBorders>
            <w:vAlign w:val="center"/>
            <w:hideMark/>
          </w:tcPr>
          <w:p w:rsidR="00B76AB6" w:rsidRPr="00B637C0" w:rsidRDefault="00B76AB6" w:rsidP="00B637C0">
            <w:pPr>
              <w:spacing w:after="0" w:line="240" w:lineRule="auto"/>
              <w:rPr>
                <w:rFonts w:ascii="Bookman Old Style" w:eastAsia="Times New Roman" w:hAnsi="Bookman Old Style" w:cs="Times New Roman"/>
                <w:b/>
                <w:bCs/>
                <w:color w:val="000000"/>
                <w:lang w:bidi="hi-IN"/>
              </w:rPr>
            </w:pPr>
          </w:p>
        </w:tc>
        <w:tc>
          <w:tcPr>
            <w:tcW w:w="1710" w:type="dxa"/>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jc w:val="center"/>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PA/PS</w:t>
            </w:r>
          </w:p>
        </w:tc>
        <w:tc>
          <w:tcPr>
            <w:tcW w:w="900" w:type="dxa"/>
            <w:gridSpan w:val="2"/>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2"/>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630" w:type="dxa"/>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810" w:type="dxa"/>
            <w:gridSpan w:val="2"/>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2"/>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900" w:type="dxa"/>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jc w:val="right"/>
              <w:rPr>
                <w:rFonts w:ascii="Bookman Old Style" w:eastAsia="Times New Roman" w:hAnsi="Bookman Old Style" w:cs="Times New Roman"/>
                <w:color w:val="000000"/>
                <w:lang w:bidi="hi-IN"/>
              </w:rPr>
            </w:pPr>
          </w:p>
        </w:tc>
      </w:tr>
      <w:tr w:rsidR="00B76AB6" w:rsidRPr="00B637C0" w:rsidTr="00AC2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55" w:type="dxa"/>
          <w:trHeight w:val="300"/>
        </w:trPr>
        <w:tc>
          <w:tcPr>
            <w:tcW w:w="1275" w:type="dxa"/>
            <w:gridSpan w:val="3"/>
            <w:vMerge/>
            <w:tcBorders>
              <w:top w:val="nil"/>
              <w:left w:val="single" w:sz="4" w:space="0" w:color="auto"/>
              <w:bottom w:val="single" w:sz="4" w:space="0" w:color="auto"/>
              <w:right w:val="single" w:sz="4" w:space="0" w:color="auto"/>
            </w:tcBorders>
            <w:vAlign w:val="center"/>
            <w:hideMark/>
          </w:tcPr>
          <w:p w:rsidR="00B76AB6" w:rsidRPr="00B637C0" w:rsidRDefault="00B76AB6" w:rsidP="00B637C0">
            <w:pPr>
              <w:spacing w:after="0" w:line="240" w:lineRule="auto"/>
              <w:rPr>
                <w:rFonts w:ascii="Bookman Old Style" w:eastAsia="Times New Roman" w:hAnsi="Bookman Old Style" w:cs="Times New Roman"/>
                <w:b/>
                <w:bCs/>
                <w:color w:val="000000"/>
                <w:lang w:bidi="hi-IN"/>
              </w:rPr>
            </w:pPr>
          </w:p>
        </w:tc>
        <w:tc>
          <w:tcPr>
            <w:tcW w:w="1710" w:type="dxa"/>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jc w:val="center"/>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WTR</w:t>
            </w:r>
          </w:p>
        </w:tc>
        <w:tc>
          <w:tcPr>
            <w:tcW w:w="900" w:type="dxa"/>
            <w:gridSpan w:val="2"/>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2"/>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630" w:type="dxa"/>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810" w:type="dxa"/>
            <w:gridSpan w:val="2"/>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2"/>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900" w:type="dxa"/>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jc w:val="right"/>
              <w:rPr>
                <w:rFonts w:ascii="Bookman Old Style" w:eastAsia="Times New Roman" w:hAnsi="Bookman Old Style" w:cs="Times New Roman"/>
                <w:color w:val="000000"/>
                <w:lang w:bidi="hi-IN"/>
              </w:rPr>
            </w:pPr>
          </w:p>
        </w:tc>
      </w:tr>
      <w:tr w:rsidR="00B76AB6" w:rsidRPr="00B637C0" w:rsidTr="00AC2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55" w:type="dxa"/>
          <w:trHeight w:val="300"/>
        </w:trPr>
        <w:tc>
          <w:tcPr>
            <w:tcW w:w="1275" w:type="dxa"/>
            <w:gridSpan w:val="3"/>
            <w:vMerge/>
            <w:tcBorders>
              <w:top w:val="nil"/>
              <w:left w:val="single" w:sz="4" w:space="0" w:color="auto"/>
              <w:bottom w:val="single" w:sz="4" w:space="0" w:color="auto"/>
              <w:right w:val="single" w:sz="4" w:space="0" w:color="auto"/>
            </w:tcBorders>
            <w:vAlign w:val="center"/>
            <w:hideMark/>
          </w:tcPr>
          <w:p w:rsidR="00B76AB6" w:rsidRPr="00B637C0" w:rsidRDefault="00B76AB6" w:rsidP="00B637C0">
            <w:pPr>
              <w:spacing w:after="0" w:line="240" w:lineRule="auto"/>
              <w:rPr>
                <w:rFonts w:ascii="Bookman Old Style" w:eastAsia="Times New Roman" w:hAnsi="Bookman Old Style" w:cs="Times New Roman"/>
                <w:b/>
                <w:bCs/>
                <w:color w:val="000000"/>
                <w:lang w:bidi="hi-IN"/>
              </w:rPr>
            </w:pPr>
          </w:p>
        </w:tc>
        <w:tc>
          <w:tcPr>
            <w:tcW w:w="1710" w:type="dxa"/>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jc w:val="center"/>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WTP</w:t>
            </w:r>
          </w:p>
        </w:tc>
        <w:tc>
          <w:tcPr>
            <w:tcW w:w="900" w:type="dxa"/>
            <w:gridSpan w:val="2"/>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2"/>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630" w:type="dxa"/>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810" w:type="dxa"/>
            <w:gridSpan w:val="2"/>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2"/>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900" w:type="dxa"/>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jc w:val="right"/>
              <w:rPr>
                <w:rFonts w:ascii="Bookman Old Style" w:eastAsia="Times New Roman" w:hAnsi="Bookman Old Style" w:cs="Times New Roman"/>
                <w:color w:val="000000"/>
                <w:lang w:bidi="hi-IN"/>
              </w:rPr>
            </w:pPr>
          </w:p>
        </w:tc>
      </w:tr>
      <w:tr w:rsidR="00B76AB6" w:rsidRPr="00B637C0" w:rsidTr="00AC2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55" w:type="dxa"/>
          <w:trHeight w:val="300"/>
        </w:trPr>
        <w:tc>
          <w:tcPr>
            <w:tcW w:w="1275" w:type="dxa"/>
            <w:gridSpan w:val="3"/>
            <w:vMerge/>
            <w:tcBorders>
              <w:top w:val="nil"/>
              <w:left w:val="single" w:sz="4" w:space="0" w:color="auto"/>
              <w:bottom w:val="single" w:sz="4" w:space="0" w:color="auto"/>
              <w:right w:val="single" w:sz="4" w:space="0" w:color="auto"/>
            </w:tcBorders>
            <w:vAlign w:val="center"/>
            <w:hideMark/>
          </w:tcPr>
          <w:p w:rsidR="00B76AB6" w:rsidRPr="00B637C0" w:rsidRDefault="00B76AB6" w:rsidP="00B637C0">
            <w:pPr>
              <w:spacing w:after="0" w:line="240" w:lineRule="auto"/>
              <w:rPr>
                <w:rFonts w:ascii="Bookman Old Style" w:eastAsia="Times New Roman" w:hAnsi="Bookman Old Style" w:cs="Times New Roman"/>
                <w:b/>
                <w:bCs/>
                <w:color w:val="000000"/>
                <w:lang w:bidi="hi-IN"/>
              </w:rPr>
            </w:pPr>
          </w:p>
        </w:tc>
        <w:tc>
          <w:tcPr>
            <w:tcW w:w="1710" w:type="dxa"/>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jc w:val="center"/>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xml:space="preserve">Others </w:t>
            </w:r>
          </w:p>
        </w:tc>
        <w:tc>
          <w:tcPr>
            <w:tcW w:w="900" w:type="dxa"/>
            <w:gridSpan w:val="2"/>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2"/>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630" w:type="dxa"/>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810" w:type="dxa"/>
            <w:gridSpan w:val="2"/>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2"/>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900" w:type="dxa"/>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jc w:val="right"/>
              <w:rPr>
                <w:rFonts w:ascii="Bookman Old Style" w:eastAsia="Times New Roman" w:hAnsi="Bookman Old Style" w:cs="Times New Roman"/>
                <w:color w:val="000000"/>
                <w:lang w:bidi="hi-IN"/>
              </w:rPr>
            </w:pPr>
          </w:p>
        </w:tc>
      </w:tr>
      <w:tr w:rsidR="00B76AB6" w:rsidRPr="00B637C0" w:rsidTr="00AC2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55" w:type="dxa"/>
          <w:trHeight w:val="300"/>
        </w:trPr>
        <w:tc>
          <w:tcPr>
            <w:tcW w:w="1275" w:type="dxa"/>
            <w:gridSpan w:val="3"/>
            <w:vMerge/>
            <w:tcBorders>
              <w:top w:val="nil"/>
              <w:left w:val="single" w:sz="4" w:space="0" w:color="auto"/>
              <w:bottom w:val="single" w:sz="4" w:space="0" w:color="auto"/>
              <w:right w:val="single" w:sz="4" w:space="0" w:color="auto"/>
            </w:tcBorders>
            <w:vAlign w:val="center"/>
            <w:hideMark/>
          </w:tcPr>
          <w:p w:rsidR="00B76AB6" w:rsidRPr="00B637C0" w:rsidRDefault="00B76AB6" w:rsidP="00B637C0">
            <w:pPr>
              <w:spacing w:after="0" w:line="240" w:lineRule="auto"/>
              <w:rPr>
                <w:rFonts w:ascii="Bookman Old Style" w:eastAsia="Times New Roman" w:hAnsi="Bookman Old Style" w:cs="Times New Roman"/>
                <w:b/>
                <w:bCs/>
                <w:color w:val="000000"/>
                <w:lang w:bidi="hi-IN"/>
              </w:rPr>
            </w:pPr>
          </w:p>
        </w:tc>
        <w:tc>
          <w:tcPr>
            <w:tcW w:w="1710" w:type="dxa"/>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jc w:val="center"/>
              <w:rPr>
                <w:rFonts w:ascii="Bookman Old Style" w:eastAsia="Times New Roman" w:hAnsi="Bookman Old Style" w:cs="Times New Roman"/>
                <w:b/>
                <w:bCs/>
                <w:color w:val="000000"/>
                <w:lang w:bidi="hi-IN"/>
              </w:rPr>
            </w:pPr>
            <w:r w:rsidRPr="00B637C0">
              <w:rPr>
                <w:rFonts w:ascii="Bookman Old Style" w:eastAsia="Times New Roman" w:hAnsi="Bookman Old Style" w:cs="Times New Roman"/>
                <w:b/>
                <w:bCs/>
                <w:color w:val="000000"/>
                <w:lang w:bidi="hi-IN"/>
              </w:rPr>
              <w:t>Total</w:t>
            </w:r>
          </w:p>
        </w:tc>
        <w:tc>
          <w:tcPr>
            <w:tcW w:w="900" w:type="dxa"/>
            <w:gridSpan w:val="2"/>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jc w:val="right"/>
              <w:rPr>
                <w:rFonts w:ascii="Bookman Old Style" w:eastAsia="Times New Roman" w:hAnsi="Bookman Old Style" w:cs="Times New Roman"/>
                <w:b/>
                <w:bCs/>
                <w:color w:val="000000"/>
                <w:lang w:bidi="hi-IN"/>
              </w:rPr>
            </w:pPr>
          </w:p>
        </w:tc>
        <w:tc>
          <w:tcPr>
            <w:tcW w:w="720" w:type="dxa"/>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jc w:val="right"/>
              <w:rPr>
                <w:rFonts w:ascii="Bookman Old Style" w:eastAsia="Times New Roman" w:hAnsi="Bookman Old Style" w:cs="Times New Roman"/>
                <w:b/>
                <w:bCs/>
                <w:color w:val="000000"/>
                <w:lang w:bidi="hi-IN"/>
              </w:rPr>
            </w:pPr>
          </w:p>
        </w:tc>
        <w:tc>
          <w:tcPr>
            <w:tcW w:w="720" w:type="dxa"/>
            <w:gridSpan w:val="3"/>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jc w:val="right"/>
              <w:rPr>
                <w:rFonts w:ascii="Bookman Old Style" w:eastAsia="Times New Roman" w:hAnsi="Bookman Old Style" w:cs="Times New Roman"/>
                <w:b/>
                <w:bCs/>
                <w:color w:val="000000"/>
                <w:lang w:bidi="hi-IN"/>
              </w:rPr>
            </w:pPr>
          </w:p>
        </w:tc>
        <w:tc>
          <w:tcPr>
            <w:tcW w:w="720" w:type="dxa"/>
            <w:gridSpan w:val="2"/>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jc w:val="right"/>
              <w:rPr>
                <w:rFonts w:ascii="Bookman Old Style" w:eastAsia="Times New Roman" w:hAnsi="Bookman Old Style" w:cs="Times New Roman"/>
                <w:b/>
                <w:bCs/>
                <w:color w:val="000000"/>
                <w:lang w:bidi="hi-IN"/>
              </w:rPr>
            </w:pPr>
          </w:p>
        </w:tc>
        <w:tc>
          <w:tcPr>
            <w:tcW w:w="630" w:type="dxa"/>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jc w:val="right"/>
              <w:rPr>
                <w:rFonts w:ascii="Bookman Old Style" w:eastAsia="Times New Roman" w:hAnsi="Bookman Old Style" w:cs="Times New Roman"/>
                <w:b/>
                <w:bCs/>
                <w:color w:val="000000"/>
                <w:lang w:bidi="hi-IN"/>
              </w:rPr>
            </w:pPr>
          </w:p>
        </w:tc>
        <w:tc>
          <w:tcPr>
            <w:tcW w:w="720" w:type="dxa"/>
            <w:gridSpan w:val="3"/>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jc w:val="right"/>
              <w:rPr>
                <w:rFonts w:ascii="Bookman Old Style" w:eastAsia="Times New Roman" w:hAnsi="Bookman Old Style" w:cs="Times New Roman"/>
                <w:b/>
                <w:bCs/>
                <w:color w:val="000000"/>
                <w:lang w:bidi="hi-IN"/>
              </w:rPr>
            </w:pPr>
          </w:p>
        </w:tc>
        <w:tc>
          <w:tcPr>
            <w:tcW w:w="810" w:type="dxa"/>
            <w:gridSpan w:val="2"/>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jc w:val="right"/>
              <w:rPr>
                <w:rFonts w:ascii="Bookman Old Style" w:eastAsia="Times New Roman" w:hAnsi="Bookman Old Style" w:cs="Times New Roman"/>
                <w:b/>
                <w:bCs/>
                <w:color w:val="000000"/>
                <w:lang w:bidi="hi-IN"/>
              </w:rPr>
            </w:pPr>
          </w:p>
        </w:tc>
        <w:tc>
          <w:tcPr>
            <w:tcW w:w="720" w:type="dxa"/>
            <w:gridSpan w:val="2"/>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jc w:val="right"/>
              <w:rPr>
                <w:rFonts w:ascii="Bookman Old Style" w:eastAsia="Times New Roman" w:hAnsi="Bookman Old Style" w:cs="Times New Roman"/>
                <w:b/>
                <w:bCs/>
                <w:color w:val="000000"/>
                <w:lang w:bidi="hi-IN"/>
              </w:rPr>
            </w:pPr>
          </w:p>
        </w:tc>
        <w:tc>
          <w:tcPr>
            <w:tcW w:w="900" w:type="dxa"/>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jc w:val="right"/>
              <w:rPr>
                <w:rFonts w:ascii="Bookman Old Style" w:eastAsia="Times New Roman" w:hAnsi="Bookman Old Style" w:cs="Times New Roman"/>
                <w:b/>
                <w:bCs/>
                <w:color w:val="000000"/>
                <w:lang w:bidi="hi-IN"/>
              </w:rPr>
            </w:pPr>
          </w:p>
        </w:tc>
      </w:tr>
      <w:tr w:rsidR="00B76AB6" w:rsidRPr="00B637C0" w:rsidTr="00AC2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55" w:type="dxa"/>
          <w:trHeight w:val="300"/>
        </w:trPr>
        <w:tc>
          <w:tcPr>
            <w:tcW w:w="1275"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B76AB6" w:rsidRPr="00B637C0" w:rsidRDefault="00B76AB6" w:rsidP="00B637C0">
            <w:pPr>
              <w:spacing w:after="0" w:line="240" w:lineRule="auto"/>
              <w:jc w:val="both"/>
              <w:rPr>
                <w:rFonts w:ascii="Bookman Old Style" w:eastAsia="Times New Roman" w:hAnsi="Bookman Old Style" w:cs="Times New Roman"/>
                <w:b/>
                <w:bCs/>
                <w:color w:val="000000"/>
                <w:lang w:bidi="hi-IN"/>
              </w:rPr>
            </w:pPr>
            <w:r w:rsidRPr="00B637C0">
              <w:rPr>
                <w:rFonts w:ascii="Bookman Old Style" w:eastAsia="Times New Roman" w:hAnsi="Bookman Old Style" w:cs="Times New Roman"/>
                <w:b/>
                <w:bCs/>
                <w:color w:val="000000"/>
                <w:lang w:bidi="hi-IN"/>
              </w:rPr>
              <w:t>Members of Other Association</w:t>
            </w:r>
          </w:p>
        </w:tc>
        <w:tc>
          <w:tcPr>
            <w:tcW w:w="1710" w:type="dxa"/>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jc w:val="center"/>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Telecom</w:t>
            </w:r>
          </w:p>
        </w:tc>
        <w:tc>
          <w:tcPr>
            <w:tcW w:w="900" w:type="dxa"/>
            <w:gridSpan w:val="2"/>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2"/>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630" w:type="dxa"/>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810" w:type="dxa"/>
            <w:gridSpan w:val="2"/>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2"/>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900" w:type="dxa"/>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jc w:val="right"/>
              <w:rPr>
                <w:rFonts w:ascii="Bookman Old Style" w:eastAsia="Times New Roman" w:hAnsi="Bookman Old Style" w:cs="Times New Roman"/>
                <w:color w:val="000000"/>
                <w:lang w:bidi="hi-IN"/>
              </w:rPr>
            </w:pPr>
          </w:p>
        </w:tc>
      </w:tr>
      <w:tr w:rsidR="00B76AB6" w:rsidRPr="00B637C0" w:rsidTr="00AC2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55" w:type="dxa"/>
          <w:trHeight w:val="300"/>
        </w:trPr>
        <w:tc>
          <w:tcPr>
            <w:tcW w:w="1275" w:type="dxa"/>
            <w:gridSpan w:val="3"/>
            <w:vMerge/>
            <w:tcBorders>
              <w:top w:val="nil"/>
              <w:left w:val="single" w:sz="4" w:space="0" w:color="auto"/>
              <w:bottom w:val="single" w:sz="4" w:space="0" w:color="auto"/>
              <w:right w:val="single" w:sz="4" w:space="0" w:color="auto"/>
            </w:tcBorders>
            <w:vAlign w:val="center"/>
            <w:hideMark/>
          </w:tcPr>
          <w:p w:rsidR="00B76AB6" w:rsidRPr="00B637C0" w:rsidRDefault="00B76AB6" w:rsidP="00B637C0">
            <w:pPr>
              <w:spacing w:after="0" w:line="240" w:lineRule="auto"/>
              <w:rPr>
                <w:rFonts w:ascii="Bookman Old Style" w:eastAsia="Times New Roman" w:hAnsi="Bookman Old Style" w:cs="Times New Roman"/>
                <w:b/>
                <w:bCs/>
                <w:color w:val="000000"/>
                <w:lang w:bidi="hi-IN"/>
              </w:rPr>
            </w:pPr>
          </w:p>
        </w:tc>
        <w:tc>
          <w:tcPr>
            <w:tcW w:w="1710" w:type="dxa"/>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jc w:val="center"/>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Civil</w:t>
            </w:r>
          </w:p>
        </w:tc>
        <w:tc>
          <w:tcPr>
            <w:tcW w:w="900" w:type="dxa"/>
            <w:gridSpan w:val="2"/>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2"/>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630" w:type="dxa"/>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810" w:type="dxa"/>
            <w:gridSpan w:val="2"/>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2"/>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900" w:type="dxa"/>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jc w:val="right"/>
              <w:rPr>
                <w:rFonts w:ascii="Bookman Old Style" w:eastAsia="Times New Roman" w:hAnsi="Bookman Old Style" w:cs="Times New Roman"/>
                <w:color w:val="000000"/>
                <w:lang w:bidi="hi-IN"/>
              </w:rPr>
            </w:pPr>
          </w:p>
        </w:tc>
      </w:tr>
      <w:tr w:rsidR="00B76AB6" w:rsidRPr="00B637C0" w:rsidTr="00AC2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55" w:type="dxa"/>
          <w:trHeight w:val="300"/>
        </w:trPr>
        <w:tc>
          <w:tcPr>
            <w:tcW w:w="1275" w:type="dxa"/>
            <w:gridSpan w:val="3"/>
            <w:vMerge/>
            <w:tcBorders>
              <w:top w:val="nil"/>
              <w:left w:val="single" w:sz="4" w:space="0" w:color="auto"/>
              <w:bottom w:val="single" w:sz="4" w:space="0" w:color="auto"/>
              <w:right w:val="single" w:sz="4" w:space="0" w:color="auto"/>
            </w:tcBorders>
            <w:vAlign w:val="center"/>
            <w:hideMark/>
          </w:tcPr>
          <w:p w:rsidR="00B76AB6" w:rsidRPr="00B637C0" w:rsidRDefault="00B76AB6" w:rsidP="00B637C0">
            <w:pPr>
              <w:spacing w:after="0" w:line="240" w:lineRule="auto"/>
              <w:rPr>
                <w:rFonts w:ascii="Bookman Old Style" w:eastAsia="Times New Roman" w:hAnsi="Bookman Old Style" w:cs="Times New Roman"/>
                <w:b/>
                <w:bCs/>
                <w:color w:val="000000"/>
                <w:lang w:bidi="hi-IN"/>
              </w:rPr>
            </w:pPr>
          </w:p>
        </w:tc>
        <w:tc>
          <w:tcPr>
            <w:tcW w:w="1710" w:type="dxa"/>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jc w:val="center"/>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Electrical</w:t>
            </w:r>
          </w:p>
        </w:tc>
        <w:tc>
          <w:tcPr>
            <w:tcW w:w="900" w:type="dxa"/>
            <w:gridSpan w:val="2"/>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2"/>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630" w:type="dxa"/>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810" w:type="dxa"/>
            <w:gridSpan w:val="2"/>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2"/>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900" w:type="dxa"/>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jc w:val="right"/>
              <w:rPr>
                <w:rFonts w:ascii="Bookman Old Style" w:eastAsia="Times New Roman" w:hAnsi="Bookman Old Style" w:cs="Times New Roman"/>
                <w:color w:val="000000"/>
                <w:lang w:bidi="hi-IN"/>
              </w:rPr>
            </w:pPr>
          </w:p>
        </w:tc>
      </w:tr>
      <w:tr w:rsidR="00B76AB6" w:rsidRPr="00B637C0" w:rsidTr="00AC2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55" w:type="dxa"/>
          <w:trHeight w:val="300"/>
        </w:trPr>
        <w:tc>
          <w:tcPr>
            <w:tcW w:w="1275" w:type="dxa"/>
            <w:gridSpan w:val="3"/>
            <w:vMerge/>
            <w:tcBorders>
              <w:top w:val="nil"/>
              <w:left w:val="single" w:sz="4" w:space="0" w:color="auto"/>
              <w:bottom w:val="single" w:sz="4" w:space="0" w:color="auto"/>
              <w:right w:val="single" w:sz="4" w:space="0" w:color="auto"/>
            </w:tcBorders>
            <w:vAlign w:val="center"/>
            <w:hideMark/>
          </w:tcPr>
          <w:p w:rsidR="00B76AB6" w:rsidRPr="00B637C0" w:rsidRDefault="00B76AB6" w:rsidP="00B637C0">
            <w:pPr>
              <w:spacing w:after="0" w:line="240" w:lineRule="auto"/>
              <w:rPr>
                <w:rFonts w:ascii="Bookman Old Style" w:eastAsia="Times New Roman" w:hAnsi="Bookman Old Style" w:cs="Times New Roman"/>
                <w:b/>
                <w:bCs/>
                <w:color w:val="000000"/>
                <w:lang w:bidi="hi-IN"/>
              </w:rPr>
            </w:pPr>
          </w:p>
        </w:tc>
        <w:tc>
          <w:tcPr>
            <w:tcW w:w="1710" w:type="dxa"/>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jc w:val="center"/>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Accounts</w:t>
            </w:r>
          </w:p>
        </w:tc>
        <w:tc>
          <w:tcPr>
            <w:tcW w:w="900" w:type="dxa"/>
            <w:gridSpan w:val="2"/>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2"/>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630" w:type="dxa"/>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810" w:type="dxa"/>
            <w:gridSpan w:val="2"/>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2"/>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900" w:type="dxa"/>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jc w:val="right"/>
              <w:rPr>
                <w:rFonts w:ascii="Bookman Old Style" w:eastAsia="Times New Roman" w:hAnsi="Bookman Old Style" w:cs="Times New Roman"/>
                <w:color w:val="000000"/>
                <w:lang w:bidi="hi-IN"/>
              </w:rPr>
            </w:pPr>
          </w:p>
        </w:tc>
      </w:tr>
      <w:tr w:rsidR="00B76AB6" w:rsidRPr="00B637C0" w:rsidTr="00AC2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55" w:type="dxa"/>
          <w:trHeight w:val="300"/>
        </w:trPr>
        <w:tc>
          <w:tcPr>
            <w:tcW w:w="1275" w:type="dxa"/>
            <w:gridSpan w:val="3"/>
            <w:vMerge/>
            <w:tcBorders>
              <w:top w:val="nil"/>
              <w:left w:val="single" w:sz="4" w:space="0" w:color="auto"/>
              <w:bottom w:val="single" w:sz="4" w:space="0" w:color="auto"/>
              <w:right w:val="single" w:sz="4" w:space="0" w:color="auto"/>
            </w:tcBorders>
            <w:vAlign w:val="center"/>
            <w:hideMark/>
          </w:tcPr>
          <w:p w:rsidR="00B76AB6" w:rsidRPr="00B637C0" w:rsidRDefault="00B76AB6" w:rsidP="00B637C0">
            <w:pPr>
              <w:spacing w:after="0" w:line="240" w:lineRule="auto"/>
              <w:rPr>
                <w:rFonts w:ascii="Bookman Old Style" w:eastAsia="Times New Roman" w:hAnsi="Bookman Old Style" w:cs="Times New Roman"/>
                <w:b/>
                <w:bCs/>
                <w:color w:val="000000"/>
                <w:lang w:bidi="hi-IN"/>
              </w:rPr>
            </w:pPr>
          </w:p>
        </w:tc>
        <w:tc>
          <w:tcPr>
            <w:tcW w:w="1710" w:type="dxa"/>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jc w:val="center"/>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PA/PS</w:t>
            </w:r>
          </w:p>
        </w:tc>
        <w:tc>
          <w:tcPr>
            <w:tcW w:w="900" w:type="dxa"/>
            <w:gridSpan w:val="2"/>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2"/>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630" w:type="dxa"/>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810" w:type="dxa"/>
            <w:gridSpan w:val="2"/>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2"/>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900" w:type="dxa"/>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jc w:val="right"/>
              <w:rPr>
                <w:rFonts w:ascii="Bookman Old Style" w:eastAsia="Times New Roman" w:hAnsi="Bookman Old Style" w:cs="Times New Roman"/>
                <w:color w:val="000000"/>
                <w:lang w:bidi="hi-IN"/>
              </w:rPr>
            </w:pPr>
          </w:p>
        </w:tc>
      </w:tr>
      <w:tr w:rsidR="00B76AB6" w:rsidRPr="00B637C0" w:rsidTr="00AC2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55" w:type="dxa"/>
          <w:trHeight w:val="300"/>
        </w:trPr>
        <w:tc>
          <w:tcPr>
            <w:tcW w:w="1275" w:type="dxa"/>
            <w:gridSpan w:val="3"/>
            <w:vMerge/>
            <w:tcBorders>
              <w:top w:val="nil"/>
              <w:left w:val="single" w:sz="4" w:space="0" w:color="auto"/>
              <w:bottom w:val="single" w:sz="4" w:space="0" w:color="auto"/>
              <w:right w:val="single" w:sz="4" w:space="0" w:color="auto"/>
            </w:tcBorders>
            <w:vAlign w:val="center"/>
            <w:hideMark/>
          </w:tcPr>
          <w:p w:rsidR="00B76AB6" w:rsidRPr="00B637C0" w:rsidRDefault="00B76AB6" w:rsidP="00B637C0">
            <w:pPr>
              <w:spacing w:after="0" w:line="240" w:lineRule="auto"/>
              <w:rPr>
                <w:rFonts w:ascii="Bookman Old Style" w:eastAsia="Times New Roman" w:hAnsi="Bookman Old Style" w:cs="Times New Roman"/>
                <w:b/>
                <w:bCs/>
                <w:color w:val="000000"/>
                <w:lang w:bidi="hi-IN"/>
              </w:rPr>
            </w:pPr>
          </w:p>
        </w:tc>
        <w:tc>
          <w:tcPr>
            <w:tcW w:w="1710" w:type="dxa"/>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jc w:val="center"/>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WTR</w:t>
            </w:r>
          </w:p>
        </w:tc>
        <w:tc>
          <w:tcPr>
            <w:tcW w:w="900" w:type="dxa"/>
            <w:gridSpan w:val="2"/>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2"/>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630" w:type="dxa"/>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810" w:type="dxa"/>
            <w:gridSpan w:val="2"/>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2"/>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900" w:type="dxa"/>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jc w:val="right"/>
              <w:rPr>
                <w:rFonts w:ascii="Bookman Old Style" w:eastAsia="Times New Roman" w:hAnsi="Bookman Old Style" w:cs="Times New Roman"/>
                <w:color w:val="000000"/>
                <w:lang w:bidi="hi-IN"/>
              </w:rPr>
            </w:pPr>
          </w:p>
        </w:tc>
      </w:tr>
      <w:tr w:rsidR="00B76AB6" w:rsidRPr="00B637C0" w:rsidTr="00AC2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55" w:type="dxa"/>
          <w:trHeight w:val="300"/>
        </w:trPr>
        <w:tc>
          <w:tcPr>
            <w:tcW w:w="1275" w:type="dxa"/>
            <w:gridSpan w:val="3"/>
            <w:vMerge/>
            <w:tcBorders>
              <w:top w:val="nil"/>
              <w:left w:val="single" w:sz="4" w:space="0" w:color="auto"/>
              <w:bottom w:val="single" w:sz="4" w:space="0" w:color="auto"/>
              <w:right w:val="single" w:sz="4" w:space="0" w:color="auto"/>
            </w:tcBorders>
            <w:vAlign w:val="center"/>
            <w:hideMark/>
          </w:tcPr>
          <w:p w:rsidR="00B76AB6" w:rsidRPr="00B637C0" w:rsidRDefault="00B76AB6" w:rsidP="00B637C0">
            <w:pPr>
              <w:spacing w:after="0" w:line="240" w:lineRule="auto"/>
              <w:rPr>
                <w:rFonts w:ascii="Bookman Old Style" w:eastAsia="Times New Roman" w:hAnsi="Bookman Old Style" w:cs="Times New Roman"/>
                <w:b/>
                <w:bCs/>
                <w:color w:val="000000"/>
                <w:lang w:bidi="hi-IN"/>
              </w:rPr>
            </w:pPr>
          </w:p>
        </w:tc>
        <w:tc>
          <w:tcPr>
            <w:tcW w:w="1710" w:type="dxa"/>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jc w:val="center"/>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WTP</w:t>
            </w:r>
          </w:p>
        </w:tc>
        <w:tc>
          <w:tcPr>
            <w:tcW w:w="900" w:type="dxa"/>
            <w:gridSpan w:val="2"/>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2"/>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630" w:type="dxa"/>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810" w:type="dxa"/>
            <w:gridSpan w:val="2"/>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2"/>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900" w:type="dxa"/>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jc w:val="right"/>
              <w:rPr>
                <w:rFonts w:ascii="Bookman Old Style" w:eastAsia="Times New Roman" w:hAnsi="Bookman Old Style" w:cs="Times New Roman"/>
                <w:color w:val="000000"/>
                <w:lang w:bidi="hi-IN"/>
              </w:rPr>
            </w:pPr>
          </w:p>
        </w:tc>
      </w:tr>
      <w:tr w:rsidR="00B76AB6" w:rsidRPr="00B637C0" w:rsidTr="00AC2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55" w:type="dxa"/>
          <w:trHeight w:val="300"/>
        </w:trPr>
        <w:tc>
          <w:tcPr>
            <w:tcW w:w="1275" w:type="dxa"/>
            <w:gridSpan w:val="3"/>
            <w:vMerge/>
            <w:tcBorders>
              <w:top w:val="nil"/>
              <w:left w:val="single" w:sz="4" w:space="0" w:color="auto"/>
              <w:bottom w:val="single" w:sz="4" w:space="0" w:color="auto"/>
              <w:right w:val="single" w:sz="4" w:space="0" w:color="auto"/>
            </w:tcBorders>
            <w:vAlign w:val="center"/>
            <w:hideMark/>
          </w:tcPr>
          <w:p w:rsidR="00B76AB6" w:rsidRPr="00B637C0" w:rsidRDefault="00B76AB6" w:rsidP="00B637C0">
            <w:pPr>
              <w:spacing w:after="0" w:line="240" w:lineRule="auto"/>
              <w:rPr>
                <w:rFonts w:ascii="Bookman Old Style" w:eastAsia="Times New Roman" w:hAnsi="Bookman Old Style" w:cs="Times New Roman"/>
                <w:b/>
                <w:bCs/>
                <w:color w:val="000000"/>
                <w:lang w:bidi="hi-IN"/>
              </w:rPr>
            </w:pPr>
          </w:p>
        </w:tc>
        <w:tc>
          <w:tcPr>
            <w:tcW w:w="1710" w:type="dxa"/>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jc w:val="center"/>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xml:space="preserve">Others </w:t>
            </w:r>
          </w:p>
        </w:tc>
        <w:tc>
          <w:tcPr>
            <w:tcW w:w="900" w:type="dxa"/>
            <w:gridSpan w:val="2"/>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2"/>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630" w:type="dxa"/>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810" w:type="dxa"/>
            <w:gridSpan w:val="2"/>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2"/>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900" w:type="dxa"/>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jc w:val="right"/>
              <w:rPr>
                <w:rFonts w:ascii="Bookman Old Style" w:eastAsia="Times New Roman" w:hAnsi="Bookman Old Style" w:cs="Times New Roman"/>
                <w:color w:val="000000"/>
                <w:lang w:bidi="hi-IN"/>
              </w:rPr>
            </w:pPr>
          </w:p>
        </w:tc>
      </w:tr>
      <w:tr w:rsidR="00B76AB6" w:rsidRPr="00B637C0" w:rsidTr="00AC2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55" w:type="dxa"/>
          <w:trHeight w:val="300"/>
        </w:trPr>
        <w:tc>
          <w:tcPr>
            <w:tcW w:w="1275" w:type="dxa"/>
            <w:gridSpan w:val="3"/>
            <w:vMerge/>
            <w:tcBorders>
              <w:top w:val="nil"/>
              <w:left w:val="single" w:sz="4" w:space="0" w:color="auto"/>
              <w:bottom w:val="single" w:sz="4" w:space="0" w:color="auto"/>
              <w:right w:val="single" w:sz="4" w:space="0" w:color="auto"/>
            </w:tcBorders>
            <w:vAlign w:val="center"/>
            <w:hideMark/>
          </w:tcPr>
          <w:p w:rsidR="00B76AB6" w:rsidRPr="00B637C0" w:rsidRDefault="00B76AB6" w:rsidP="00B637C0">
            <w:pPr>
              <w:spacing w:after="0" w:line="240" w:lineRule="auto"/>
              <w:rPr>
                <w:rFonts w:ascii="Bookman Old Style" w:eastAsia="Times New Roman" w:hAnsi="Bookman Old Style" w:cs="Times New Roman"/>
                <w:b/>
                <w:bCs/>
                <w:color w:val="000000"/>
                <w:lang w:bidi="hi-IN"/>
              </w:rPr>
            </w:pPr>
          </w:p>
        </w:tc>
        <w:tc>
          <w:tcPr>
            <w:tcW w:w="1710" w:type="dxa"/>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jc w:val="center"/>
              <w:rPr>
                <w:rFonts w:ascii="Bookman Old Style" w:eastAsia="Times New Roman" w:hAnsi="Bookman Old Style" w:cs="Times New Roman"/>
                <w:b/>
                <w:bCs/>
                <w:color w:val="000000"/>
                <w:lang w:bidi="hi-IN"/>
              </w:rPr>
            </w:pPr>
            <w:r w:rsidRPr="00B637C0">
              <w:rPr>
                <w:rFonts w:ascii="Bookman Old Style" w:eastAsia="Times New Roman" w:hAnsi="Bookman Old Style" w:cs="Times New Roman"/>
                <w:b/>
                <w:bCs/>
                <w:color w:val="000000"/>
                <w:lang w:bidi="hi-IN"/>
              </w:rPr>
              <w:t>Total</w:t>
            </w:r>
          </w:p>
        </w:tc>
        <w:tc>
          <w:tcPr>
            <w:tcW w:w="900" w:type="dxa"/>
            <w:gridSpan w:val="2"/>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jc w:val="right"/>
              <w:rPr>
                <w:rFonts w:ascii="Bookman Old Style" w:eastAsia="Times New Roman" w:hAnsi="Bookman Old Style" w:cs="Times New Roman"/>
                <w:b/>
                <w:bCs/>
                <w:color w:val="000000"/>
                <w:lang w:bidi="hi-IN"/>
              </w:rPr>
            </w:pPr>
          </w:p>
        </w:tc>
        <w:tc>
          <w:tcPr>
            <w:tcW w:w="720" w:type="dxa"/>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jc w:val="right"/>
              <w:rPr>
                <w:rFonts w:ascii="Bookman Old Style" w:eastAsia="Times New Roman" w:hAnsi="Bookman Old Style" w:cs="Times New Roman"/>
                <w:b/>
                <w:bCs/>
                <w:color w:val="000000"/>
                <w:lang w:bidi="hi-IN"/>
              </w:rPr>
            </w:pPr>
          </w:p>
        </w:tc>
        <w:tc>
          <w:tcPr>
            <w:tcW w:w="720" w:type="dxa"/>
            <w:gridSpan w:val="3"/>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jc w:val="right"/>
              <w:rPr>
                <w:rFonts w:ascii="Bookman Old Style" w:eastAsia="Times New Roman" w:hAnsi="Bookman Old Style" w:cs="Times New Roman"/>
                <w:b/>
                <w:bCs/>
                <w:color w:val="000000"/>
                <w:lang w:bidi="hi-IN"/>
              </w:rPr>
            </w:pPr>
          </w:p>
        </w:tc>
        <w:tc>
          <w:tcPr>
            <w:tcW w:w="720" w:type="dxa"/>
            <w:gridSpan w:val="2"/>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jc w:val="right"/>
              <w:rPr>
                <w:rFonts w:ascii="Bookman Old Style" w:eastAsia="Times New Roman" w:hAnsi="Bookman Old Style" w:cs="Times New Roman"/>
                <w:b/>
                <w:bCs/>
                <w:color w:val="000000"/>
                <w:lang w:bidi="hi-IN"/>
              </w:rPr>
            </w:pPr>
          </w:p>
        </w:tc>
        <w:tc>
          <w:tcPr>
            <w:tcW w:w="630" w:type="dxa"/>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jc w:val="right"/>
              <w:rPr>
                <w:rFonts w:ascii="Bookman Old Style" w:eastAsia="Times New Roman" w:hAnsi="Bookman Old Style" w:cs="Times New Roman"/>
                <w:b/>
                <w:bCs/>
                <w:color w:val="000000"/>
                <w:lang w:bidi="hi-IN"/>
              </w:rPr>
            </w:pPr>
          </w:p>
        </w:tc>
        <w:tc>
          <w:tcPr>
            <w:tcW w:w="720" w:type="dxa"/>
            <w:gridSpan w:val="3"/>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jc w:val="right"/>
              <w:rPr>
                <w:rFonts w:ascii="Bookman Old Style" w:eastAsia="Times New Roman" w:hAnsi="Bookman Old Style" w:cs="Times New Roman"/>
                <w:b/>
                <w:bCs/>
                <w:color w:val="000000"/>
                <w:lang w:bidi="hi-IN"/>
              </w:rPr>
            </w:pPr>
          </w:p>
        </w:tc>
        <w:tc>
          <w:tcPr>
            <w:tcW w:w="810" w:type="dxa"/>
            <w:gridSpan w:val="2"/>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jc w:val="right"/>
              <w:rPr>
                <w:rFonts w:ascii="Bookman Old Style" w:eastAsia="Times New Roman" w:hAnsi="Bookman Old Style" w:cs="Times New Roman"/>
                <w:b/>
                <w:bCs/>
                <w:color w:val="000000"/>
                <w:lang w:bidi="hi-IN"/>
              </w:rPr>
            </w:pPr>
          </w:p>
        </w:tc>
        <w:tc>
          <w:tcPr>
            <w:tcW w:w="720" w:type="dxa"/>
            <w:gridSpan w:val="2"/>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jc w:val="right"/>
              <w:rPr>
                <w:rFonts w:ascii="Bookman Old Style" w:eastAsia="Times New Roman" w:hAnsi="Bookman Old Style" w:cs="Times New Roman"/>
                <w:b/>
                <w:bCs/>
                <w:color w:val="000000"/>
                <w:lang w:bidi="hi-IN"/>
              </w:rPr>
            </w:pPr>
          </w:p>
        </w:tc>
        <w:tc>
          <w:tcPr>
            <w:tcW w:w="900" w:type="dxa"/>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jc w:val="right"/>
              <w:rPr>
                <w:rFonts w:ascii="Bookman Old Style" w:eastAsia="Times New Roman" w:hAnsi="Bookman Old Style" w:cs="Times New Roman"/>
                <w:b/>
                <w:bCs/>
                <w:color w:val="000000"/>
                <w:lang w:bidi="hi-IN"/>
              </w:rPr>
            </w:pPr>
          </w:p>
        </w:tc>
      </w:tr>
      <w:tr w:rsidR="00B76AB6" w:rsidRPr="00B637C0" w:rsidTr="00AC2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55" w:type="dxa"/>
          <w:trHeight w:val="300"/>
        </w:trPr>
        <w:tc>
          <w:tcPr>
            <w:tcW w:w="1275"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B76AB6" w:rsidRPr="00B637C0" w:rsidRDefault="00B76AB6" w:rsidP="00B637C0">
            <w:pPr>
              <w:spacing w:after="0" w:line="240" w:lineRule="auto"/>
              <w:jc w:val="both"/>
              <w:rPr>
                <w:rFonts w:ascii="Bookman Old Style" w:eastAsia="Times New Roman" w:hAnsi="Bookman Old Style" w:cs="Times New Roman"/>
                <w:b/>
                <w:bCs/>
                <w:color w:val="000000"/>
                <w:lang w:bidi="hi-IN"/>
              </w:rPr>
            </w:pPr>
            <w:r w:rsidRPr="00B637C0">
              <w:rPr>
                <w:rFonts w:ascii="Bookman Old Style" w:eastAsia="Times New Roman" w:hAnsi="Bookman Old Style" w:cs="Times New Roman"/>
                <w:b/>
                <w:bCs/>
                <w:color w:val="000000"/>
                <w:lang w:bidi="hi-IN"/>
              </w:rPr>
              <w:t>Non Members of any association</w:t>
            </w:r>
          </w:p>
        </w:tc>
        <w:tc>
          <w:tcPr>
            <w:tcW w:w="1710" w:type="dxa"/>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jc w:val="center"/>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Telecom</w:t>
            </w:r>
          </w:p>
        </w:tc>
        <w:tc>
          <w:tcPr>
            <w:tcW w:w="900" w:type="dxa"/>
            <w:gridSpan w:val="2"/>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2"/>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630" w:type="dxa"/>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810" w:type="dxa"/>
            <w:gridSpan w:val="2"/>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2"/>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900" w:type="dxa"/>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jc w:val="right"/>
              <w:rPr>
                <w:rFonts w:ascii="Bookman Old Style" w:eastAsia="Times New Roman" w:hAnsi="Bookman Old Style" w:cs="Times New Roman"/>
                <w:color w:val="000000"/>
                <w:lang w:bidi="hi-IN"/>
              </w:rPr>
            </w:pPr>
          </w:p>
        </w:tc>
      </w:tr>
      <w:tr w:rsidR="00B76AB6" w:rsidRPr="00B637C0" w:rsidTr="00AC2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55" w:type="dxa"/>
          <w:trHeight w:val="300"/>
        </w:trPr>
        <w:tc>
          <w:tcPr>
            <w:tcW w:w="1275" w:type="dxa"/>
            <w:gridSpan w:val="3"/>
            <w:vMerge/>
            <w:tcBorders>
              <w:top w:val="nil"/>
              <w:left w:val="single" w:sz="4" w:space="0" w:color="auto"/>
              <w:bottom w:val="single" w:sz="4" w:space="0" w:color="auto"/>
              <w:right w:val="single" w:sz="4" w:space="0" w:color="auto"/>
            </w:tcBorders>
            <w:vAlign w:val="center"/>
            <w:hideMark/>
          </w:tcPr>
          <w:p w:rsidR="00B76AB6" w:rsidRPr="00B637C0" w:rsidRDefault="00B76AB6" w:rsidP="00B637C0">
            <w:pPr>
              <w:spacing w:after="0" w:line="240" w:lineRule="auto"/>
              <w:rPr>
                <w:rFonts w:ascii="Bookman Old Style" w:eastAsia="Times New Roman" w:hAnsi="Bookman Old Style" w:cs="Times New Roman"/>
                <w:b/>
                <w:bCs/>
                <w:color w:val="000000"/>
                <w:lang w:bidi="hi-IN"/>
              </w:rPr>
            </w:pPr>
          </w:p>
        </w:tc>
        <w:tc>
          <w:tcPr>
            <w:tcW w:w="1710" w:type="dxa"/>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jc w:val="center"/>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Civil</w:t>
            </w:r>
          </w:p>
        </w:tc>
        <w:tc>
          <w:tcPr>
            <w:tcW w:w="900" w:type="dxa"/>
            <w:gridSpan w:val="2"/>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2"/>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630" w:type="dxa"/>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810" w:type="dxa"/>
            <w:gridSpan w:val="2"/>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2"/>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900" w:type="dxa"/>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jc w:val="right"/>
              <w:rPr>
                <w:rFonts w:ascii="Bookman Old Style" w:eastAsia="Times New Roman" w:hAnsi="Bookman Old Style" w:cs="Times New Roman"/>
                <w:color w:val="000000"/>
                <w:lang w:bidi="hi-IN"/>
              </w:rPr>
            </w:pPr>
          </w:p>
        </w:tc>
      </w:tr>
      <w:tr w:rsidR="00B76AB6" w:rsidRPr="00B637C0" w:rsidTr="00AC2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55" w:type="dxa"/>
          <w:trHeight w:val="300"/>
        </w:trPr>
        <w:tc>
          <w:tcPr>
            <w:tcW w:w="1275" w:type="dxa"/>
            <w:gridSpan w:val="3"/>
            <w:vMerge/>
            <w:tcBorders>
              <w:top w:val="nil"/>
              <w:left w:val="single" w:sz="4" w:space="0" w:color="auto"/>
              <w:bottom w:val="single" w:sz="4" w:space="0" w:color="auto"/>
              <w:right w:val="single" w:sz="4" w:space="0" w:color="auto"/>
            </w:tcBorders>
            <w:vAlign w:val="center"/>
            <w:hideMark/>
          </w:tcPr>
          <w:p w:rsidR="00B76AB6" w:rsidRPr="00B637C0" w:rsidRDefault="00B76AB6" w:rsidP="00B637C0">
            <w:pPr>
              <w:spacing w:after="0" w:line="240" w:lineRule="auto"/>
              <w:rPr>
                <w:rFonts w:ascii="Bookman Old Style" w:eastAsia="Times New Roman" w:hAnsi="Bookman Old Style" w:cs="Times New Roman"/>
                <w:b/>
                <w:bCs/>
                <w:color w:val="000000"/>
                <w:lang w:bidi="hi-IN"/>
              </w:rPr>
            </w:pPr>
          </w:p>
        </w:tc>
        <w:tc>
          <w:tcPr>
            <w:tcW w:w="1710" w:type="dxa"/>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jc w:val="center"/>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Electrical</w:t>
            </w:r>
          </w:p>
        </w:tc>
        <w:tc>
          <w:tcPr>
            <w:tcW w:w="900" w:type="dxa"/>
            <w:gridSpan w:val="2"/>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2"/>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630" w:type="dxa"/>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810" w:type="dxa"/>
            <w:gridSpan w:val="2"/>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2"/>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900" w:type="dxa"/>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jc w:val="right"/>
              <w:rPr>
                <w:rFonts w:ascii="Bookman Old Style" w:eastAsia="Times New Roman" w:hAnsi="Bookman Old Style" w:cs="Times New Roman"/>
                <w:color w:val="000000"/>
                <w:lang w:bidi="hi-IN"/>
              </w:rPr>
            </w:pPr>
          </w:p>
        </w:tc>
      </w:tr>
      <w:tr w:rsidR="00B76AB6" w:rsidRPr="00B637C0" w:rsidTr="00AC2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55" w:type="dxa"/>
          <w:trHeight w:val="300"/>
        </w:trPr>
        <w:tc>
          <w:tcPr>
            <w:tcW w:w="1275" w:type="dxa"/>
            <w:gridSpan w:val="3"/>
            <w:vMerge/>
            <w:tcBorders>
              <w:top w:val="nil"/>
              <w:left w:val="single" w:sz="4" w:space="0" w:color="auto"/>
              <w:bottom w:val="single" w:sz="4" w:space="0" w:color="auto"/>
              <w:right w:val="single" w:sz="4" w:space="0" w:color="auto"/>
            </w:tcBorders>
            <w:vAlign w:val="center"/>
            <w:hideMark/>
          </w:tcPr>
          <w:p w:rsidR="00B76AB6" w:rsidRPr="00B637C0" w:rsidRDefault="00B76AB6" w:rsidP="00B637C0">
            <w:pPr>
              <w:spacing w:after="0" w:line="240" w:lineRule="auto"/>
              <w:rPr>
                <w:rFonts w:ascii="Bookman Old Style" w:eastAsia="Times New Roman" w:hAnsi="Bookman Old Style" w:cs="Times New Roman"/>
                <w:b/>
                <w:bCs/>
                <w:color w:val="000000"/>
                <w:lang w:bidi="hi-IN"/>
              </w:rPr>
            </w:pPr>
          </w:p>
        </w:tc>
        <w:tc>
          <w:tcPr>
            <w:tcW w:w="1710" w:type="dxa"/>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jc w:val="center"/>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Accounts</w:t>
            </w:r>
          </w:p>
        </w:tc>
        <w:tc>
          <w:tcPr>
            <w:tcW w:w="900" w:type="dxa"/>
            <w:gridSpan w:val="2"/>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2"/>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630" w:type="dxa"/>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810" w:type="dxa"/>
            <w:gridSpan w:val="2"/>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2"/>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900" w:type="dxa"/>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jc w:val="right"/>
              <w:rPr>
                <w:rFonts w:ascii="Bookman Old Style" w:eastAsia="Times New Roman" w:hAnsi="Bookman Old Style" w:cs="Times New Roman"/>
                <w:color w:val="000000"/>
                <w:lang w:bidi="hi-IN"/>
              </w:rPr>
            </w:pPr>
          </w:p>
        </w:tc>
      </w:tr>
      <w:tr w:rsidR="00B76AB6" w:rsidRPr="00B637C0" w:rsidTr="00AC2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55" w:type="dxa"/>
          <w:trHeight w:val="300"/>
        </w:trPr>
        <w:tc>
          <w:tcPr>
            <w:tcW w:w="1275" w:type="dxa"/>
            <w:gridSpan w:val="3"/>
            <w:vMerge/>
            <w:tcBorders>
              <w:top w:val="nil"/>
              <w:left w:val="single" w:sz="4" w:space="0" w:color="auto"/>
              <w:bottom w:val="single" w:sz="4" w:space="0" w:color="auto"/>
              <w:right w:val="single" w:sz="4" w:space="0" w:color="auto"/>
            </w:tcBorders>
            <w:vAlign w:val="center"/>
            <w:hideMark/>
          </w:tcPr>
          <w:p w:rsidR="00B76AB6" w:rsidRPr="00B637C0" w:rsidRDefault="00B76AB6" w:rsidP="00B637C0">
            <w:pPr>
              <w:spacing w:after="0" w:line="240" w:lineRule="auto"/>
              <w:rPr>
                <w:rFonts w:ascii="Bookman Old Style" w:eastAsia="Times New Roman" w:hAnsi="Bookman Old Style" w:cs="Times New Roman"/>
                <w:b/>
                <w:bCs/>
                <w:color w:val="000000"/>
                <w:lang w:bidi="hi-IN"/>
              </w:rPr>
            </w:pPr>
          </w:p>
        </w:tc>
        <w:tc>
          <w:tcPr>
            <w:tcW w:w="1710" w:type="dxa"/>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jc w:val="center"/>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PA/PS</w:t>
            </w:r>
          </w:p>
        </w:tc>
        <w:tc>
          <w:tcPr>
            <w:tcW w:w="900" w:type="dxa"/>
            <w:gridSpan w:val="2"/>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2"/>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630" w:type="dxa"/>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810" w:type="dxa"/>
            <w:gridSpan w:val="2"/>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2"/>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900" w:type="dxa"/>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jc w:val="right"/>
              <w:rPr>
                <w:rFonts w:ascii="Bookman Old Style" w:eastAsia="Times New Roman" w:hAnsi="Bookman Old Style" w:cs="Times New Roman"/>
                <w:color w:val="000000"/>
                <w:lang w:bidi="hi-IN"/>
              </w:rPr>
            </w:pPr>
          </w:p>
        </w:tc>
      </w:tr>
      <w:tr w:rsidR="00B76AB6" w:rsidRPr="00B637C0" w:rsidTr="00AC2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55" w:type="dxa"/>
          <w:trHeight w:val="300"/>
        </w:trPr>
        <w:tc>
          <w:tcPr>
            <w:tcW w:w="1275" w:type="dxa"/>
            <w:gridSpan w:val="3"/>
            <w:vMerge/>
            <w:tcBorders>
              <w:top w:val="nil"/>
              <w:left w:val="single" w:sz="4" w:space="0" w:color="auto"/>
              <w:bottom w:val="single" w:sz="4" w:space="0" w:color="auto"/>
              <w:right w:val="single" w:sz="4" w:space="0" w:color="auto"/>
            </w:tcBorders>
            <w:vAlign w:val="center"/>
            <w:hideMark/>
          </w:tcPr>
          <w:p w:rsidR="00B76AB6" w:rsidRPr="00B637C0" w:rsidRDefault="00B76AB6" w:rsidP="00B637C0">
            <w:pPr>
              <w:spacing w:after="0" w:line="240" w:lineRule="auto"/>
              <w:rPr>
                <w:rFonts w:ascii="Bookman Old Style" w:eastAsia="Times New Roman" w:hAnsi="Bookman Old Style" w:cs="Times New Roman"/>
                <w:b/>
                <w:bCs/>
                <w:color w:val="000000"/>
                <w:lang w:bidi="hi-IN"/>
              </w:rPr>
            </w:pPr>
          </w:p>
        </w:tc>
        <w:tc>
          <w:tcPr>
            <w:tcW w:w="1710" w:type="dxa"/>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jc w:val="center"/>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WTR</w:t>
            </w:r>
          </w:p>
        </w:tc>
        <w:tc>
          <w:tcPr>
            <w:tcW w:w="900" w:type="dxa"/>
            <w:gridSpan w:val="2"/>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2"/>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630" w:type="dxa"/>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810" w:type="dxa"/>
            <w:gridSpan w:val="2"/>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2"/>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900" w:type="dxa"/>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jc w:val="right"/>
              <w:rPr>
                <w:rFonts w:ascii="Bookman Old Style" w:eastAsia="Times New Roman" w:hAnsi="Bookman Old Style" w:cs="Times New Roman"/>
                <w:color w:val="000000"/>
                <w:lang w:bidi="hi-IN"/>
              </w:rPr>
            </w:pPr>
          </w:p>
        </w:tc>
      </w:tr>
      <w:tr w:rsidR="00B76AB6" w:rsidRPr="00B637C0" w:rsidTr="00AC2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55" w:type="dxa"/>
          <w:trHeight w:val="300"/>
        </w:trPr>
        <w:tc>
          <w:tcPr>
            <w:tcW w:w="1275" w:type="dxa"/>
            <w:gridSpan w:val="3"/>
            <w:vMerge/>
            <w:tcBorders>
              <w:top w:val="nil"/>
              <w:left w:val="single" w:sz="4" w:space="0" w:color="auto"/>
              <w:bottom w:val="single" w:sz="4" w:space="0" w:color="auto"/>
              <w:right w:val="single" w:sz="4" w:space="0" w:color="auto"/>
            </w:tcBorders>
            <w:vAlign w:val="center"/>
            <w:hideMark/>
          </w:tcPr>
          <w:p w:rsidR="00B76AB6" w:rsidRPr="00B637C0" w:rsidRDefault="00B76AB6" w:rsidP="00B637C0">
            <w:pPr>
              <w:spacing w:after="0" w:line="240" w:lineRule="auto"/>
              <w:rPr>
                <w:rFonts w:ascii="Bookman Old Style" w:eastAsia="Times New Roman" w:hAnsi="Bookman Old Style" w:cs="Times New Roman"/>
                <w:b/>
                <w:bCs/>
                <w:color w:val="000000"/>
                <w:lang w:bidi="hi-IN"/>
              </w:rPr>
            </w:pPr>
          </w:p>
        </w:tc>
        <w:tc>
          <w:tcPr>
            <w:tcW w:w="1710" w:type="dxa"/>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jc w:val="center"/>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WTP</w:t>
            </w:r>
          </w:p>
        </w:tc>
        <w:tc>
          <w:tcPr>
            <w:tcW w:w="900" w:type="dxa"/>
            <w:gridSpan w:val="2"/>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2"/>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630" w:type="dxa"/>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810" w:type="dxa"/>
            <w:gridSpan w:val="2"/>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2"/>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900" w:type="dxa"/>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jc w:val="right"/>
              <w:rPr>
                <w:rFonts w:ascii="Bookman Old Style" w:eastAsia="Times New Roman" w:hAnsi="Bookman Old Style" w:cs="Times New Roman"/>
                <w:color w:val="000000"/>
                <w:lang w:bidi="hi-IN"/>
              </w:rPr>
            </w:pPr>
          </w:p>
        </w:tc>
      </w:tr>
      <w:tr w:rsidR="00B76AB6" w:rsidRPr="00B637C0" w:rsidTr="00AC2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55" w:type="dxa"/>
          <w:trHeight w:val="300"/>
        </w:trPr>
        <w:tc>
          <w:tcPr>
            <w:tcW w:w="1275" w:type="dxa"/>
            <w:gridSpan w:val="3"/>
            <w:vMerge/>
            <w:tcBorders>
              <w:top w:val="nil"/>
              <w:left w:val="single" w:sz="4" w:space="0" w:color="auto"/>
              <w:bottom w:val="single" w:sz="4" w:space="0" w:color="auto"/>
              <w:right w:val="single" w:sz="4" w:space="0" w:color="auto"/>
            </w:tcBorders>
            <w:vAlign w:val="center"/>
            <w:hideMark/>
          </w:tcPr>
          <w:p w:rsidR="00B76AB6" w:rsidRPr="00B637C0" w:rsidRDefault="00B76AB6" w:rsidP="00B637C0">
            <w:pPr>
              <w:spacing w:after="0" w:line="240" w:lineRule="auto"/>
              <w:rPr>
                <w:rFonts w:ascii="Bookman Old Style" w:eastAsia="Times New Roman" w:hAnsi="Bookman Old Style" w:cs="Times New Roman"/>
                <w:b/>
                <w:bCs/>
                <w:color w:val="000000"/>
                <w:lang w:bidi="hi-IN"/>
              </w:rPr>
            </w:pPr>
          </w:p>
        </w:tc>
        <w:tc>
          <w:tcPr>
            <w:tcW w:w="1710" w:type="dxa"/>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jc w:val="center"/>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xml:space="preserve">Others </w:t>
            </w:r>
          </w:p>
        </w:tc>
        <w:tc>
          <w:tcPr>
            <w:tcW w:w="900" w:type="dxa"/>
            <w:gridSpan w:val="2"/>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2"/>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630" w:type="dxa"/>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810" w:type="dxa"/>
            <w:gridSpan w:val="2"/>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2"/>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900" w:type="dxa"/>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jc w:val="right"/>
              <w:rPr>
                <w:rFonts w:ascii="Bookman Old Style" w:eastAsia="Times New Roman" w:hAnsi="Bookman Old Style" w:cs="Times New Roman"/>
                <w:color w:val="000000"/>
                <w:lang w:bidi="hi-IN"/>
              </w:rPr>
            </w:pPr>
          </w:p>
        </w:tc>
      </w:tr>
      <w:tr w:rsidR="00B76AB6" w:rsidRPr="00B637C0" w:rsidTr="00AC2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55" w:type="dxa"/>
          <w:trHeight w:val="300"/>
        </w:trPr>
        <w:tc>
          <w:tcPr>
            <w:tcW w:w="1275" w:type="dxa"/>
            <w:gridSpan w:val="3"/>
            <w:vMerge/>
            <w:tcBorders>
              <w:top w:val="nil"/>
              <w:left w:val="single" w:sz="4" w:space="0" w:color="auto"/>
              <w:bottom w:val="single" w:sz="4" w:space="0" w:color="auto"/>
              <w:right w:val="single" w:sz="4" w:space="0" w:color="auto"/>
            </w:tcBorders>
            <w:vAlign w:val="center"/>
            <w:hideMark/>
          </w:tcPr>
          <w:p w:rsidR="00B76AB6" w:rsidRPr="00B637C0" w:rsidRDefault="00B76AB6" w:rsidP="00B637C0">
            <w:pPr>
              <w:spacing w:after="0" w:line="240" w:lineRule="auto"/>
              <w:rPr>
                <w:rFonts w:ascii="Bookman Old Style" w:eastAsia="Times New Roman" w:hAnsi="Bookman Old Style" w:cs="Times New Roman"/>
                <w:b/>
                <w:bCs/>
                <w:color w:val="000000"/>
                <w:lang w:bidi="hi-IN"/>
              </w:rPr>
            </w:pPr>
          </w:p>
        </w:tc>
        <w:tc>
          <w:tcPr>
            <w:tcW w:w="1710" w:type="dxa"/>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jc w:val="center"/>
              <w:rPr>
                <w:rFonts w:ascii="Bookman Old Style" w:eastAsia="Times New Roman" w:hAnsi="Bookman Old Style" w:cs="Times New Roman"/>
                <w:b/>
                <w:bCs/>
                <w:color w:val="000000"/>
                <w:lang w:bidi="hi-IN"/>
              </w:rPr>
            </w:pPr>
            <w:r w:rsidRPr="00B637C0">
              <w:rPr>
                <w:rFonts w:ascii="Bookman Old Style" w:eastAsia="Times New Roman" w:hAnsi="Bookman Old Style" w:cs="Times New Roman"/>
                <w:b/>
                <w:bCs/>
                <w:color w:val="000000"/>
                <w:lang w:bidi="hi-IN"/>
              </w:rPr>
              <w:t>Total</w:t>
            </w:r>
          </w:p>
        </w:tc>
        <w:tc>
          <w:tcPr>
            <w:tcW w:w="900" w:type="dxa"/>
            <w:gridSpan w:val="2"/>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jc w:val="right"/>
              <w:rPr>
                <w:rFonts w:ascii="Bookman Old Style" w:eastAsia="Times New Roman" w:hAnsi="Bookman Old Style" w:cs="Times New Roman"/>
                <w:b/>
                <w:bCs/>
                <w:color w:val="000000"/>
                <w:lang w:bidi="hi-IN"/>
              </w:rPr>
            </w:pPr>
          </w:p>
        </w:tc>
        <w:tc>
          <w:tcPr>
            <w:tcW w:w="720" w:type="dxa"/>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jc w:val="right"/>
              <w:rPr>
                <w:rFonts w:ascii="Bookman Old Style" w:eastAsia="Times New Roman" w:hAnsi="Bookman Old Style" w:cs="Times New Roman"/>
                <w:b/>
                <w:bCs/>
                <w:color w:val="000000"/>
                <w:lang w:bidi="hi-IN"/>
              </w:rPr>
            </w:pPr>
          </w:p>
        </w:tc>
        <w:tc>
          <w:tcPr>
            <w:tcW w:w="720" w:type="dxa"/>
            <w:gridSpan w:val="3"/>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jc w:val="right"/>
              <w:rPr>
                <w:rFonts w:ascii="Bookman Old Style" w:eastAsia="Times New Roman" w:hAnsi="Bookman Old Style" w:cs="Times New Roman"/>
                <w:b/>
                <w:bCs/>
                <w:color w:val="000000"/>
                <w:lang w:bidi="hi-IN"/>
              </w:rPr>
            </w:pPr>
          </w:p>
        </w:tc>
        <w:tc>
          <w:tcPr>
            <w:tcW w:w="720" w:type="dxa"/>
            <w:gridSpan w:val="2"/>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jc w:val="right"/>
              <w:rPr>
                <w:rFonts w:ascii="Bookman Old Style" w:eastAsia="Times New Roman" w:hAnsi="Bookman Old Style" w:cs="Times New Roman"/>
                <w:b/>
                <w:bCs/>
                <w:color w:val="000000"/>
                <w:lang w:bidi="hi-IN"/>
              </w:rPr>
            </w:pPr>
          </w:p>
        </w:tc>
        <w:tc>
          <w:tcPr>
            <w:tcW w:w="630" w:type="dxa"/>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jc w:val="right"/>
              <w:rPr>
                <w:rFonts w:ascii="Bookman Old Style" w:eastAsia="Times New Roman" w:hAnsi="Bookman Old Style" w:cs="Times New Roman"/>
                <w:b/>
                <w:bCs/>
                <w:color w:val="000000"/>
                <w:lang w:bidi="hi-IN"/>
              </w:rPr>
            </w:pPr>
          </w:p>
        </w:tc>
        <w:tc>
          <w:tcPr>
            <w:tcW w:w="720" w:type="dxa"/>
            <w:gridSpan w:val="3"/>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jc w:val="right"/>
              <w:rPr>
                <w:rFonts w:ascii="Bookman Old Style" w:eastAsia="Times New Roman" w:hAnsi="Bookman Old Style" w:cs="Times New Roman"/>
                <w:b/>
                <w:bCs/>
                <w:color w:val="000000"/>
                <w:lang w:bidi="hi-IN"/>
              </w:rPr>
            </w:pPr>
          </w:p>
        </w:tc>
        <w:tc>
          <w:tcPr>
            <w:tcW w:w="810" w:type="dxa"/>
            <w:gridSpan w:val="2"/>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jc w:val="right"/>
              <w:rPr>
                <w:rFonts w:ascii="Bookman Old Style" w:eastAsia="Times New Roman" w:hAnsi="Bookman Old Style" w:cs="Times New Roman"/>
                <w:b/>
                <w:bCs/>
                <w:color w:val="000000"/>
                <w:lang w:bidi="hi-IN"/>
              </w:rPr>
            </w:pPr>
          </w:p>
        </w:tc>
        <w:tc>
          <w:tcPr>
            <w:tcW w:w="720" w:type="dxa"/>
            <w:gridSpan w:val="2"/>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jc w:val="right"/>
              <w:rPr>
                <w:rFonts w:ascii="Bookman Old Style" w:eastAsia="Times New Roman" w:hAnsi="Bookman Old Style" w:cs="Times New Roman"/>
                <w:b/>
                <w:bCs/>
                <w:color w:val="000000"/>
                <w:lang w:bidi="hi-IN"/>
              </w:rPr>
            </w:pPr>
          </w:p>
        </w:tc>
        <w:tc>
          <w:tcPr>
            <w:tcW w:w="900" w:type="dxa"/>
            <w:tcBorders>
              <w:top w:val="nil"/>
              <w:left w:val="nil"/>
              <w:bottom w:val="single" w:sz="4" w:space="0" w:color="auto"/>
              <w:right w:val="single" w:sz="4" w:space="0" w:color="auto"/>
            </w:tcBorders>
            <w:shd w:val="clear" w:color="auto" w:fill="auto"/>
            <w:hideMark/>
          </w:tcPr>
          <w:p w:rsidR="00B76AB6" w:rsidRPr="00B637C0" w:rsidRDefault="00B76AB6" w:rsidP="00B637C0">
            <w:pPr>
              <w:spacing w:after="0" w:line="240" w:lineRule="auto"/>
              <w:jc w:val="right"/>
              <w:rPr>
                <w:rFonts w:ascii="Bookman Old Style" w:eastAsia="Times New Roman" w:hAnsi="Bookman Old Style" w:cs="Times New Roman"/>
                <w:b/>
                <w:bCs/>
                <w:color w:val="000000"/>
                <w:lang w:bidi="hi-IN"/>
              </w:rPr>
            </w:pPr>
          </w:p>
        </w:tc>
      </w:tr>
    </w:tbl>
    <w:p w:rsidR="00B637C0" w:rsidRPr="008A04DB" w:rsidRDefault="00B637C0" w:rsidP="00AC2AF9">
      <w:pPr>
        <w:spacing w:before="120" w:after="0" w:line="240" w:lineRule="auto"/>
        <w:jc w:val="both"/>
        <w:rPr>
          <w:rFonts w:ascii="Bookman Old Style" w:hAnsi="Bookman Old Style"/>
        </w:rPr>
      </w:pPr>
      <w:r w:rsidRPr="008A04DB">
        <w:rPr>
          <w:rFonts w:ascii="Bookman Old Style" w:hAnsi="Bookman Old Style"/>
        </w:rPr>
        <w:t>Note: For any additional</w:t>
      </w:r>
      <w:r>
        <w:rPr>
          <w:rFonts w:ascii="Bookman Old Style" w:hAnsi="Bookman Old Style"/>
        </w:rPr>
        <w:t xml:space="preserve"> </w:t>
      </w:r>
      <w:r w:rsidRPr="008A04DB">
        <w:rPr>
          <w:rFonts w:ascii="Bookman Old Style" w:hAnsi="Bookman Old Style"/>
        </w:rPr>
        <w:t>information</w:t>
      </w:r>
      <w:r w:rsidR="00AC2AF9">
        <w:rPr>
          <w:rFonts w:ascii="Bookman Old Style" w:hAnsi="Bookman Old Style"/>
        </w:rPr>
        <w:t>,</w:t>
      </w:r>
      <w:r w:rsidRPr="008A04DB">
        <w:rPr>
          <w:rFonts w:ascii="Bookman Old Style" w:hAnsi="Bookman Old Style"/>
        </w:rPr>
        <w:t xml:space="preserve"> DS may attach separate sheets to this report. </w:t>
      </w:r>
    </w:p>
    <w:p w:rsidR="00B637C0" w:rsidRDefault="00B637C0" w:rsidP="00B637C0">
      <w:pPr>
        <w:spacing w:before="120" w:after="120"/>
        <w:jc w:val="center"/>
        <w:rPr>
          <w:rFonts w:ascii="Bookman Old Style" w:hAnsi="Bookman Old Style"/>
          <w:b/>
          <w:bCs/>
        </w:rPr>
      </w:pPr>
      <w:r>
        <w:rPr>
          <w:rFonts w:ascii="Bookman Old Style" w:hAnsi="Bookman Old Style"/>
          <w:b/>
          <w:bCs/>
        </w:rPr>
        <w:t>*******************</w:t>
      </w:r>
    </w:p>
    <w:p w:rsidR="00B637C0" w:rsidRDefault="00B637C0" w:rsidP="00801D67">
      <w:pPr>
        <w:spacing w:before="120" w:after="120"/>
        <w:jc w:val="center"/>
        <w:rPr>
          <w:rFonts w:ascii="Bookman Old Style" w:hAnsi="Bookman Old Style"/>
          <w:b/>
          <w:bCs/>
        </w:rPr>
      </w:pPr>
    </w:p>
    <w:p w:rsidR="00AC2AF9" w:rsidRDefault="00AC2AF9" w:rsidP="00801D67">
      <w:pPr>
        <w:spacing w:before="120" w:after="120"/>
        <w:jc w:val="center"/>
        <w:rPr>
          <w:rFonts w:ascii="Bookman Old Style" w:hAnsi="Bookman Old Style"/>
          <w:b/>
          <w:bCs/>
        </w:rPr>
      </w:pPr>
    </w:p>
    <w:p w:rsidR="00AC2AF9" w:rsidRDefault="00AC2AF9" w:rsidP="00801D67">
      <w:pPr>
        <w:spacing w:before="120" w:after="120"/>
        <w:jc w:val="center"/>
        <w:rPr>
          <w:rFonts w:ascii="Bookman Old Style" w:hAnsi="Bookman Old Style"/>
          <w:b/>
          <w:bCs/>
        </w:rPr>
      </w:pPr>
    </w:p>
    <w:p w:rsidR="008578FB" w:rsidRPr="00AD57E4" w:rsidRDefault="008578FB" w:rsidP="00801D67">
      <w:pPr>
        <w:spacing w:before="120" w:after="120"/>
        <w:jc w:val="center"/>
        <w:rPr>
          <w:rFonts w:ascii="Bookman Old Style" w:hAnsi="Bookman Old Style"/>
          <w:b/>
          <w:bCs/>
        </w:rPr>
      </w:pPr>
    </w:p>
    <w:sectPr w:rsidR="008578FB" w:rsidRPr="00AD57E4" w:rsidSect="008578FB">
      <w:footerReference w:type="default" r:id="rId9"/>
      <w:pgSz w:w="11909" w:h="16834" w:code="9"/>
      <w:pgMar w:top="907" w:right="1008" w:bottom="878" w:left="1440" w:header="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5D3A" w:rsidRDefault="008C5D3A" w:rsidP="00AA7227">
      <w:pPr>
        <w:spacing w:after="0" w:line="240" w:lineRule="auto"/>
      </w:pPr>
      <w:r>
        <w:separator/>
      </w:r>
    </w:p>
  </w:endnote>
  <w:endnote w:type="continuationSeparator" w:id="1">
    <w:p w:rsidR="008C5D3A" w:rsidRDefault="008C5D3A" w:rsidP="00AA72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7C0" w:rsidRPr="008578FB" w:rsidRDefault="00B637C0" w:rsidP="008578FB">
    <w:pPr>
      <w:pStyle w:val="Footer"/>
      <w:jc w:val="right"/>
      <w:rPr>
        <w:sz w:val="24"/>
        <w:szCs w:val="24"/>
      </w:rPr>
    </w:pPr>
    <w:r w:rsidRPr="008578FB">
      <w:rPr>
        <w:sz w:val="24"/>
        <w:szCs w:val="24"/>
      </w:rPr>
      <w:t xml:space="preserve">Page </w:t>
    </w:r>
    <w:r w:rsidRPr="008578FB">
      <w:rPr>
        <w:b/>
        <w:sz w:val="24"/>
        <w:szCs w:val="24"/>
      </w:rPr>
      <w:fldChar w:fldCharType="begin"/>
    </w:r>
    <w:r w:rsidRPr="008578FB">
      <w:rPr>
        <w:b/>
        <w:sz w:val="24"/>
        <w:szCs w:val="24"/>
      </w:rPr>
      <w:instrText xml:space="preserve"> PAGE </w:instrText>
    </w:r>
    <w:r w:rsidRPr="008578FB">
      <w:rPr>
        <w:b/>
        <w:sz w:val="24"/>
        <w:szCs w:val="24"/>
      </w:rPr>
      <w:fldChar w:fldCharType="separate"/>
    </w:r>
    <w:r w:rsidR="00155D65">
      <w:rPr>
        <w:b/>
        <w:noProof/>
        <w:sz w:val="24"/>
        <w:szCs w:val="24"/>
      </w:rPr>
      <w:t>1</w:t>
    </w:r>
    <w:r w:rsidRPr="008578FB">
      <w:rPr>
        <w:b/>
        <w:sz w:val="24"/>
        <w:szCs w:val="24"/>
      </w:rPr>
      <w:fldChar w:fldCharType="end"/>
    </w:r>
    <w:r w:rsidRPr="008578FB">
      <w:rPr>
        <w:sz w:val="24"/>
        <w:szCs w:val="24"/>
      </w:rPr>
      <w:t xml:space="preserve"> of </w:t>
    </w:r>
    <w:r w:rsidRPr="008578FB">
      <w:rPr>
        <w:b/>
        <w:sz w:val="24"/>
        <w:szCs w:val="24"/>
      </w:rPr>
      <w:fldChar w:fldCharType="begin"/>
    </w:r>
    <w:r w:rsidRPr="008578FB">
      <w:rPr>
        <w:b/>
        <w:sz w:val="24"/>
        <w:szCs w:val="24"/>
      </w:rPr>
      <w:instrText xml:space="preserve"> NUMPAGES  </w:instrText>
    </w:r>
    <w:r w:rsidRPr="008578FB">
      <w:rPr>
        <w:b/>
        <w:sz w:val="24"/>
        <w:szCs w:val="24"/>
      </w:rPr>
      <w:fldChar w:fldCharType="separate"/>
    </w:r>
    <w:r w:rsidR="00155D65">
      <w:rPr>
        <w:b/>
        <w:noProof/>
        <w:sz w:val="24"/>
        <w:szCs w:val="24"/>
      </w:rPr>
      <w:t>5</w:t>
    </w:r>
    <w:r w:rsidRPr="008578FB">
      <w:rPr>
        <w:b/>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5D3A" w:rsidRDefault="008C5D3A" w:rsidP="00AA7227">
      <w:pPr>
        <w:spacing w:after="0" w:line="240" w:lineRule="auto"/>
      </w:pPr>
      <w:r>
        <w:separator/>
      </w:r>
    </w:p>
  </w:footnote>
  <w:footnote w:type="continuationSeparator" w:id="1">
    <w:p w:rsidR="008C5D3A" w:rsidRDefault="008C5D3A" w:rsidP="00AA722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4E0A9B"/>
    <w:multiLevelType w:val="hybridMultilevel"/>
    <w:tmpl w:val="3870B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203855"/>
    <w:multiLevelType w:val="hybridMultilevel"/>
    <w:tmpl w:val="B91AA094"/>
    <w:lvl w:ilvl="0" w:tplc="DDD8503E">
      <w:start w:val="1"/>
      <w:numFmt w:val="lowerLetter"/>
      <w:lvlText w:val="%1."/>
      <w:lvlJc w:val="left"/>
      <w:pPr>
        <w:ind w:left="720" w:hanging="360"/>
      </w:pPr>
      <w:rPr>
        <w:rFonts w:eastAsia="Times New Roman"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736F9D"/>
    <w:multiLevelType w:val="hybridMultilevel"/>
    <w:tmpl w:val="7A12A9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8CF786A"/>
    <w:multiLevelType w:val="hybridMultilevel"/>
    <w:tmpl w:val="DC3EC0AE"/>
    <w:lvl w:ilvl="0" w:tplc="0E68032A">
      <w:start w:val="1"/>
      <w:numFmt w:val="lowerLetter"/>
      <w:lvlText w:val="%1)"/>
      <w:lvlJc w:val="left"/>
      <w:pPr>
        <w:ind w:left="1080" w:hanging="360"/>
      </w:pPr>
      <w:rPr>
        <w:rFonts w:eastAsia="Times New Roman" w:cs="Arial"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D6E14"/>
    <w:rsid w:val="00024DF6"/>
    <w:rsid w:val="0004263F"/>
    <w:rsid w:val="00045864"/>
    <w:rsid w:val="00050E41"/>
    <w:rsid w:val="0006751F"/>
    <w:rsid w:val="000A70F6"/>
    <w:rsid w:val="000C0F41"/>
    <w:rsid w:val="000D18CF"/>
    <w:rsid w:val="000F4B3E"/>
    <w:rsid w:val="0011347E"/>
    <w:rsid w:val="00115EA5"/>
    <w:rsid w:val="001407D6"/>
    <w:rsid w:val="00155D65"/>
    <w:rsid w:val="00170263"/>
    <w:rsid w:val="00176168"/>
    <w:rsid w:val="00225917"/>
    <w:rsid w:val="0026683A"/>
    <w:rsid w:val="00275ED4"/>
    <w:rsid w:val="00284D0C"/>
    <w:rsid w:val="00295C68"/>
    <w:rsid w:val="002A16E8"/>
    <w:rsid w:val="002A50B7"/>
    <w:rsid w:val="002B70B1"/>
    <w:rsid w:val="002C4AA2"/>
    <w:rsid w:val="002D776E"/>
    <w:rsid w:val="002E488F"/>
    <w:rsid w:val="0034720D"/>
    <w:rsid w:val="00347A8D"/>
    <w:rsid w:val="003506B1"/>
    <w:rsid w:val="00353D91"/>
    <w:rsid w:val="003568BA"/>
    <w:rsid w:val="0038597C"/>
    <w:rsid w:val="003A6387"/>
    <w:rsid w:val="003F6DEA"/>
    <w:rsid w:val="00407B6E"/>
    <w:rsid w:val="00414318"/>
    <w:rsid w:val="004153B3"/>
    <w:rsid w:val="004446BA"/>
    <w:rsid w:val="0044712F"/>
    <w:rsid w:val="004E7963"/>
    <w:rsid w:val="00567049"/>
    <w:rsid w:val="005807AE"/>
    <w:rsid w:val="00591E95"/>
    <w:rsid w:val="005B7C9B"/>
    <w:rsid w:val="005F346A"/>
    <w:rsid w:val="0062104B"/>
    <w:rsid w:val="006963C2"/>
    <w:rsid w:val="006C7ED3"/>
    <w:rsid w:val="006E0AA9"/>
    <w:rsid w:val="006E4F1C"/>
    <w:rsid w:val="00714524"/>
    <w:rsid w:val="00744B1A"/>
    <w:rsid w:val="007763F4"/>
    <w:rsid w:val="00780E8C"/>
    <w:rsid w:val="0079525C"/>
    <w:rsid w:val="00801D67"/>
    <w:rsid w:val="00815003"/>
    <w:rsid w:val="00826E23"/>
    <w:rsid w:val="008578FB"/>
    <w:rsid w:val="00882E92"/>
    <w:rsid w:val="008A04DB"/>
    <w:rsid w:val="008A1032"/>
    <w:rsid w:val="008A3115"/>
    <w:rsid w:val="008B6776"/>
    <w:rsid w:val="008C10EE"/>
    <w:rsid w:val="008C5D3A"/>
    <w:rsid w:val="008C660A"/>
    <w:rsid w:val="008E4318"/>
    <w:rsid w:val="009255D6"/>
    <w:rsid w:val="009274F5"/>
    <w:rsid w:val="00934787"/>
    <w:rsid w:val="00940025"/>
    <w:rsid w:val="009662BD"/>
    <w:rsid w:val="00982656"/>
    <w:rsid w:val="009939B2"/>
    <w:rsid w:val="00994F29"/>
    <w:rsid w:val="009A11FF"/>
    <w:rsid w:val="009D5334"/>
    <w:rsid w:val="009F1780"/>
    <w:rsid w:val="009F5016"/>
    <w:rsid w:val="00A23A12"/>
    <w:rsid w:val="00A85875"/>
    <w:rsid w:val="00A956F8"/>
    <w:rsid w:val="00AA7227"/>
    <w:rsid w:val="00AB2058"/>
    <w:rsid w:val="00AC2AF9"/>
    <w:rsid w:val="00AD57E4"/>
    <w:rsid w:val="00AE739B"/>
    <w:rsid w:val="00AF0A59"/>
    <w:rsid w:val="00B637C0"/>
    <w:rsid w:val="00B63CE1"/>
    <w:rsid w:val="00B76AB6"/>
    <w:rsid w:val="00B815C2"/>
    <w:rsid w:val="00B94B67"/>
    <w:rsid w:val="00C01CA9"/>
    <w:rsid w:val="00C1380B"/>
    <w:rsid w:val="00C80D33"/>
    <w:rsid w:val="00CA5269"/>
    <w:rsid w:val="00CF2332"/>
    <w:rsid w:val="00D07838"/>
    <w:rsid w:val="00D24BE5"/>
    <w:rsid w:val="00D31E20"/>
    <w:rsid w:val="00D41336"/>
    <w:rsid w:val="00D624E5"/>
    <w:rsid w:val="00D648D1"/>
    <w:rsid w:val="00D75146"/>
    <w:rsid w:val="00E277AE"/>
    <w:rsid w:val="00E4190E"/>
    <w:rsid w:val="00E6164B"/>
    <w:rsid w:val="00E6598B"/>
    <w:rsid w:val="00E70E23"/>
    <w:rsid w:val="00ED6E14"/>
    <w:rsid w:val="00EF1AB9"/>
    <w:rsid w:val="00F03E5B"/>
    <w:rsid w:val="00F964AC"/>
    <w:rsid w:val="00FB03EA"/>
    <w:rsid w:val="00FB4A6F"/>
    <w:rsid w:val="00FC51FA"/>
    <w:rsid w:val="00FF746C"/>
  </w:rsids>
  <m:mathPr>
    <m:mathFont m:val="Cambria Math"/>
    <m:brkBin m:val="before"/>
    <m:brkBinSub m:val="--"/>
    <m:smallFrac m:val="off"/>
    <m:dispDef/>
    <m:lMargin m:val="0"/>
    <m:rMargin m:val="0"/>
    <m:defJc m:val="centerGroup"/>
    <m:wrapIndent m:val="1440"/>
    <m:intLim m:val="subSup"/>
    <m:naryLim m:val="undOvr"/>
  </m:mathPr>
  <w:uiCompat97To2003/>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Mangal"/>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E95"/>
    <w:pPr>
      <w:spacing w:after="200" w:line="276" w:lineRule="auto"/>
    </w:pPr>
    <w:rPr>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D6E1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D6E14"/>
    <w:pPr>
      <w:spacing w:after="0" w:line="240" w:lineRule="auto"/>
    </w:pPr>
    <w:rPr>
      <w:rFonts w:ascii="Tahoma" w:hAnsi="Tahoma" w:cs="Times New Roman"/>
      <w:sz w:val="16"/>
      <w:szCs w:val="16"/>
      <w:lang/>
    </w:rPr>
  </w:style>
  <w:style w:type="character" w:customStyle="1" w:styleId="BalloonTextChar">
    <w:name w:val="Balloon Text Char"/>
    <w:link w:val="BalloonText"/>
    <w:uiPriority w:val="99"/>
    <w:semiHidden/>
    <w:rsid w:val="00ED6E14"/>
    <w:rPr>
      <w:rFonts w:ascii="Tahoma" w:hAnsi="Tahoma" w:cs="Tahoma"/>
      <w:sz w:val="16"/>
      <w:szCs w:val="16"/>
    </w:rPr>
  </w:style>
  <w:style w:type="paragraph" w:styleId="Header">
    <w:name w:val="header"/>
    <w:basedOn w:val="Normal"/>
    <w:link w:val="HeaderChar"/>
    <w:uiPriority w:val="99"/>
    <w:semiHidden/>
    <w:unhideWhenUsed/>
    <w:rsid w:val="00AA722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A7227"/>
  </w:style>
  <w:style w:type="paragraph" w:styleId="Footer">
    <w:name w:val="footer"/>
    <w:basedOn w:val="Normal"/>
    <w:link w:val="FooterChar"/>
    <w:uiPriority w:val="99"/>
    <w:unhideWhenUsed/>
    <w:rsid w:val="00AA72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7227"/>
  </w:style>
  <w:style w:type="paragraph" w:styleId="NormalWeb">
    <w:name w:val="Normal (Web)"/>
    <w:basedOn w:val="Normal"/>
    <w:uiPriority w:val="99"/>
    <w:unhideWhenUsed/>
    <w:rsid w:val="009255D6"/>
    <w:pPr>
      <w:spacing w:before="100" w:beforeAutospacing="1" w:after="115"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880347">
      <w:bodyDiv w:val="1"/>
      <w:marLeft w:val="0"/>
      <w:marRight w:val="0"/>
      <w:marTop w:val="0"/>
      <w:marBottom w:val="0"/>
      <w:divBdr>
        <w:top w:val="none" w:sz="0" w:space="0" w:color="auto"/>
        <w:left w:val="none" w:sz="0" w:space="0" w:color="auto"/>
        <w:bottom w:val="none" w:sz="0" w:space="0" w:color="auto"/>
        <w:right w:val="none" w:sz="0" w:space="0" w:color="auto"/>
      </w:divBdr>
    </w:div>
    <w:div w:id="239410341">
      <w:bodyDiv w:val="1"/>
      <w:marLeft w:val="0"/>
      <w:marRight w:val="0"/>
      <w:marTop w:val="0"/>
      <w:marBottom w:val="0"/>
      <w:divBdr>
        <w:top w:val="none" w:sz="0" w:space="0" w:color="auto"/>
        <w:left w:val="none" w:sz="0" w:space="0" w:color="auto"/>
        <w:bottom w:val="none" w:sz="0" w:space="0" w:color="auto"/>
        <w:right w:val="none" w:sz="0" w:space="0" w:color="auto"/>
      </w:divBdr>
    </w:div>
    <w:div w:id="306473045">
      <w:bodyDiv w:val="1"/>
      <w:marLeft w:val="0"/>
      <w:marRight w:val="0"/>
      <w:marTop w:val="0"/>
      <w:marBottom w:val="0"/>
      <w:divBdr>
        <w:top w:val="none" w:sz="0" w:space="0" w:color="auto"/>
        <w:left w:val="none" w:sz="0" w:space="0" w:color="auto"/>
        <w:bottom w:val="none" w:sz="0" w:space="0" w:color="auto"/>
        <w:right w:val="none" w:sz="0" w:space="0" w:color="auto"/>
      </w:divBdr>
    </w:div>
    <w:div w:id="490021996">
      <w:bodyDiv w:val="1"/>
      <w:marLeft w:val="0"/>
      <w:marRight w:val="0"/>
      <w:marTop w:val="0"/>
      <w:marBottom w:val="0"/>
      <w:divBdr>
        <w:top w:val="none" w:sz="0" w:space="0" w:color="auto"/>
        <w:left w:val="none" w:sz="0" w:space="0" w:color="auto"/>
        <w:bottom w:val="none" w:sz="0" w:space="0" w:color="auto"/>
        <w:right w:val="none" w:sz="0" w:space="0" w:color="auto"/>
      </w:divBdr>
    </w:div>
    <w:div w:id="656498077">
      <w:bodyDiv w:val="1"/>
      <w:marLeft w:val="0"/>
      <w:marRight w:val="0"/>
      <w:marTop w:val="0"/>
      <w:marBottom w:val="0"/>
      <w:divBdr>
        <w:top w:val="none" w:sz="0" w:space="0" w:color="auto"/>
        <w:left w:val="none" w:sz="0" w:space="0" w:color="auto"/>
        <w:bottom w:val="none" w:sz="0" w:space="0" w:color="auto"/>
        <w:right w:val="none" w:sz="0" w:space="0" w:color="auto"/>
      </w:divBdr>
    </w:div>
    <w:div w:id="742414191">
      <w:bodyDiv w:val="1"/>
      <w:marLeft w:val="0"/>
      <w:marRight w:val="0"/>
      <w:marTop w:val="0"/>
      <w:marBottom w:val="0"/>
      <w:divBdr>
        <w:top w:val="none" w:sz="0" w:space="0" w:color="auto"/>
        <w:left w:val="none" w:sz="0" w:space="0" w:color="auto"/>
        <w:bottom w:val="none" w:sz="0" w:space="0" w:color="auto"/>
        <w:right w:val="none" w:sz="0" w:space="0" w:color="auto"/>
      </w:divBdr>
    </w:div>
    <w:div w:id="894464799">
      <w:bodyDiv w:val="1"/>
      <w:marLeft w:val="0"/>
      <w:marRight w:val="0"/>
      <w:marTop w:val="0"/>
      <w:marBottom w:val="0"/>
      <w:divBdr>
        <w:top w:val="none" w:sz="0" w:space="0" w:color="auto"/>
        <w:left w:val="none" w:sz="0" w:space="0" w:color="auto"/>
        <w:bottom w:val="none" w:sz="0" w:space="0" w:color="auto"/>
        <w:right w:val="none" w:sz="0" w:space="0" w:color="auto"/>
      </w:divBdr>
    </w:div>
    <w:div w:id="911965511">
      <w:bodyDiv w:val="1"/>
      <w:marLeft w:val="0"/>
      <w:marRight w:val="0"/>
      <w:marTop w:val="0"/>
      <w:marBottom w:val="0"/>
      <w:divBdr>
        <w:top w:val="none" w:sz="0" w:space="0" w:color="auto"/>
        <w:left w:val="none" w:sz="0" w:space="0" w:color="auto"/>
        <w:bottom w:val="none" w:sz="0" w:space="0" w:color="auto"/>
        <w:right w:val="none" w:sz="0" w:space="0" w:color="auto"/>
      </w:divBdr>
    </w:div>
    <w:div w:id="1263680600">
      <w:bodyDiv w:val="1"/>
      <w:marLeft w:val="0"/>
      <w:marRight w:val="0"/>
      <w:marTop w:val="0"/>
      <w:marBottom w:val="0"/>
      <w:divBdr>
        <w:top w:val="none" w:sz="0" w:space="0" w:color="auto"/>
        <w:left w:val="none" w:sz="0" w:space="0" w:color="auto"/>
        <w:bottom w:val="none" w:sz="0" w:space="0" w:color="auto"/>
        <w:right w:val="none" w:sz="0" w:space="0" w:color="auto"/>
      </w:divBdr>
    </w:div>
    <w:div w:id="1451195182">
      <w:bodyDiv w:val="1"/>
      <w:marLeft w:val="0"/>
      <w:marRight w:val="0"/>
      <w:marTop w:val="0"/>
      <w:marBottom w:val="0"/>
      <w:divBdr>
        <w:top w:val="none" w:sz="0" w:space="0" w:color="auto"/>
        <w:left w:val="none" w:sz="0" w:space="0" w:color="auto"/>
        <w:bottom w:val="none" w:sz="0" w:space="0" w:color="auto"/>
        <w:right w:val="none" w:sz="0" w:space="0" w:color="auto"/>
      </w:divBdr>
    </w:div>
    <w:div w:id="1522819011">
      <w:bodyDiv w:val="1"/>
      <w:marLeft w:val="0"/>
      <w:marRight w:val="0"/>
      <w:marTop w:val="0"/>
      <w:marBottom w:val="0"/>
      <w:divBdr>
        <w:top w:val="none" w:sz="0" w:space="0" w:color="auto"/>
        <w:left w:val="none" w:sz="0" w:space="0" w:color="auto"/>
        <w:bottom w:val="none" w:sz="0" w:space="0" w:color="auto"/>
        <w:right w:val="none" w:sz="0" w:space="0" w:color="auto"/>
      </w:divBdr>
    </w:div>
    <w:div w:id="1882404298">
      <w:bodyDiv w:val="1"/>
      <w:marLeft w:val="0"/>
      <w:marRight w:val="0"/>
      <w:marTop w:val="0"/>
      <w:marBottom w:val="0"/>
      <w:divBdr>
        <w:top w:val="none" w:sz="0" w:space="0" w:color="auto"/>
        <w:left w:val="none" w:sz="0" w:space="0" w:color="auto"/>
        <w:bottom w:val="none" w:sz="0" w:space="0" w:color="auto"/>
        <w:right w:val="none" w:sz="0" w:space="0" w:color="auto"/>
      </w:divBdr>
    </w:div>
    <w:div w:id="2061898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9F1FB9-A47C-47F3-BA17-AC7AEB894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1184</Words>
  <Characters>6754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adsul</dc:creator>
  <cp:lastModifiedBy>admin</cp:lastModifiedBy>
  <cp:revision>2</cp:revision>
  <cp:lastPrinted>2012-09-07T12:14:00Z</cp:lastPrinted>
  <dcterms:created xsi:type="dcterms:W3CDTF">2015-08-07T12:17:00Z</dcterms:created>
  <dcterms:modified xsi:type="dcterms:W3CDTF">2015-08-07T12:17:00Z</dcterms:modified>
</cp:coreProperties>
</file>